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4DB" w:rsidRDefault="00C554DB">
      <w:pPr>
        <w:rPr>
          <w:rFonts w:asciiTheme="minorHAnsi" w:hAnsiTheme="minorHAnsi" w:cstheme="minorHAnsi"/>
          <w:sz w:val="28"/>
        </w:rPr>
      </w:pPr>
    </w:p>
    <w:p w:rsidR="00D3200A" w:rsidRPr="00391792" w:rsidRDefault="00D3200A">
      <w:pPr>
        <w:pStyle w:val="Title"/>
        <w:rPr>
          <w:rFonts w:asciiTheme="minorHAnsi" w:hAnsiTheme="minorHAnsi" w:cstheme="minorHAnsi"/>
          <w:b w:val="0"/>
          <w:sz w:val="24"/>
          <w:szCs w:val="24"/>
        </w:rPr>
      </w:pPr>
      <w:r w:rsidRPr="00391792">
        <w:rPr>
          <w:rFonts w:asciiTheme="minorHAnsi" w:hAnsiTheme="minorHAnsi" w:cstheme="minorHAnsi"/>
          <w:b w:val="0"/>
          <w:sz w:val="24"/>
          <w:szCs w:val="24"/>
        </w:rPr>
        <w:t xml:space="preserve">Minutes </w:t>
      </w:r>
      <w:r w:rsidR="003A04EA" w:rsidRPr="00391792">
        <w:rPr>
          <w:rFonts w:asciiTheme="minorHAnsi" w:hAnsiTheme="minorHAnsi" w:cstheme="minorHAnsi"/>
          <w:b w:val="0"/>
          <w:sz w:val="24"/>
          <w:szCs w:val="24"/>
        </w:rPr>
        <w:t>20</w:t>
      </w:r>
      <w:r w:rsidR="001A610D">
        <w:rPr>
          <w:rFonts w:asciiTheme="minorHAnsi" w:hAnsiTheme="minorHAnsi" w:cstheme="minorHAnsi"/>
          <w:b w:val="0"/>
          <w:sz w:val="24"/>
          <w:szCs w:val="24"/>
        </w:rPr>
        <w:t>21</w:t>
      </w:r>
    </w:p>
    <w:p w:rsidR="00D3200A" w:rsidRPr="00391792" w:rsidRDefault="00D3200A">
      <w:pPr>
        <w:jc w:val="center"/>
        <w:rPr>
          <w:rFonts w:asciiTheme="minorHAnsi" w:hAnsiTheme="minorHAnsi" w:cstheme="minorHAnsi"/>
          <w:sz w:val="24"/>
          <w:szCs w:val="24"/>
        </w:rPr>
      </w:pPr>
      <w:r w:rsidRPr="00391792">
        <w:rPr>
          <w:rFonts w:asciiTheme="minorHAnsi" w:hAnsiTheme="minorHAnsi" w:cstheme="minorHAnsi"/>
          <w:sz w:val="24"/>
          <w:szCs w:val="24"/>
        </w:rPr>
        <w:t>Table of Contents</w:t>
      </w:r>
    </w:p>
    <w:p w:rsidR="00D3200A" w:rsidRPr="00391792" w:rsidRDefault="00D3200A">
      <w:pPr>
        <w:jc w:val="center"/>
        <w:rPr>
          <w:rFonts w:asciiTheme="minorHAnsi" w:hAnsiTheme="minorHAnsi" w:cs="Arial"/>
          <w:sz w:val="24"/>
          <w:szCs w:val="24"/>
        </w:rPr>
      </w:pPr>
    </w:p>
    <w:p w:rsidR="00D3200A" w:rsidRPr="00391792" w:rsidRDefault="00D3200A" w:rsidP="00F46CE5">
      <w:pPr>
        <w:tabs>
          <w:tab w:val="left" w:pos="2790"/>
        </w:tabs>
        <w:jc w:val="center"/>
        <w:rPr>
          <w:rFonts w:asciiTheme="minorHAnsi" w:hAnsiTheme="minorHAnsi" w:cstheme="minorHAnsi"/>
          <w:i/>
          <w:sz w:val="24"/>
          <w:szCs w:val="24"/>
        </w:rPr>
      </w:pPr>
      <w:r w:rsidRPr="00391792">
        <w:rPr>
          <w:rFonts w:asciiTheme="minorHAnsi" w:hAnsiTheme="minorHAnsi" w:cstheme="minorHAnsi"/>
          <w:i/>
          <w:sz w:val="24"/>
          <w:szCs w:val="24"/>
        </w:rPr>
        <w:t>(</w:t>
      </w:r>
      <w:r w:rsidR="00E12C63" w:rsidRPr="00391792">
        <w:rPr>
          <w:rFonts w:asciiTheme="minorHAnsi" w:hAnsiTheme="minorHAnsi" w:cstheme="minorHAnsi"/>
          <w:i/>
          <w:sz w:val="24"/>
          <w:szCs w:val="24"/>
        </w:rPr>
        <w:t>C</w:t>
      </w:r>
      <w:r w:rsidRPr="00391792">
        <w:rPr>
          <w:rFonts w:asciiTheme="minorHAnsi" w:hAnsiTheme="minorHAnsi" w:cstheme="minorHAnsi"/>
          <w:i/>
          <w:sz w:val="24"/>
          <w:szCs w:val="24"/>
        </w:rPr>
        <w:t>lick on page number to go directly to minutes for a particular meeting)</w:t>
      </w:r>
    </w:p>
    <w:p w:rsidR="00972F68" w:rsidRPr="00391792" w:rsidRDefault="00972F68">
      <w:pPr>
        <w:jc w:val="center"/>
        <w:rPr>
          <w:rFonts w:asciiTheme="minorHAnsi" w:hAnsiTheme="minorHAnsi" w:cs="Arial"/>
          <w:i/>
          <w:sz w:val="24"/>
          <w:szCs w:val="24"/>
        </w:rPr>
      </w:pPr>
    </w:p>
    <w:bookmarkStart w:id="0" w:name="_GoBack"/>
    <w:bookmarkEnd w:id="0"/>
    <w:p w:rsidR="00147B75" w:rsidRDefault="00972F68">
      <w:pPr>
        <w:pStyle w:val="TOC1"/>
        <w:rPr>
          <w:rFonts w:asciiTheme="minorHAnsi" w:eastAsiaTheme="minorEastAsia" w:hAnsiTheme="minorHAnsi" w:cstheme="minorBidi"/>
          <w:noProof/>
          <w:sz w:val="22"/>
          <w:szCs w:val="22"/>
        </w:rPr>
      </w:pPr>
      <w:r w:rsidRPr="00391792">
        <w:rPr>
          <w:rFonts w:asciiTheme="minorHAnsi" w:hAnsiTheme="minorHAnsi"/>
          <w:sz w:val="24"/>
          <w:szCs w:val="24"/>
        </w:rPr>
        <w:fldChar w:fldCharType="begin"/>
      </w:r>
      <w:r w:rsidRPr="00391792">
        <w:rPr>
          <w:rFonts w:asciiTheme="minorHAnsi" w:hAnsiTheme="minorHAnsi"/>
          <w:sz w:val="24"/>
          <w:szCs w:val="24"/>
        </w:rPr>
        <w:instrText xml:space="preserve"> TOC \o "1-3" \h \z \u </w:instrText>
      </w:r>
      <w:r w:rsidRPr="00391792">
        <w:rPr>
          <w:rFonts w:asciiTheme="minorHAnsi" w:hAnsiTheme="minorHAnsi"/>
          <w:sz w:val="24"/>
          <w:szCs w:val="24"/>
        </w:rPr>
        <w:fldChar w:fldCharType="separate"/>
      </w:r>
      <w:hyperlink w:anchor="_Toc90032194" w:history="1">
        <w:r w:rsidR="00147B75" w:rsidRPr="00933632">
          <w:rPr>
            <w:rStyle w:val="Hyperlink"/>
            <w:noProof/>
          </w:rPr>
          <w:t>January 21, 2021</w:t>
        </w:r>
        <w:r w:rsidR="00147B75">
          <w:rPr>
            <w:noProof/>
            <w:webHidden/>
          </w:rPr>
          <w:tab/>
        </w:r>
        <w:r w:rsidR="00147B75">
          <w:rPr>
            <w:noProof/>
            <w:webHidden/>
          </w:rPr>
          <w:fldChar w:fldCharType="begin"/>
        </w:r>
        <w:r w:rsidR="00147B75">
          <w:rPr>
            <w:noProof/>
            <w:webHidden/>
          </w:rPr>
          <w:instrText xml:space="preserve"> PAGEREF _Toc90032194 \h </w:instrText>
        </w:r>
        <w:r w:rsidR="00147B75">
          <w:rPr>
            <w:noProof/>
            <w:webHidden/>
          </w:rPr>
        </w:r>
        <w:r w:rsidR="00147B75">
          <w:rPr>
            <w:noProof/>
            <w:webHidden/>
          </w:rPr>
          <w:fldChar w:fldCharType="separate"/>
        </w:r>
        <w:r w:rsidR="00147B75">
          <w:rPr>
            <w:noProof/>
            <w:webHidden/>
          </w:rPr>
          <w:t>2</w:t>
        </w:r>
        <w:r w:rsidR="00147B75">
          <w:rPr>
            <w:noProof/>
            <w:webHidden/>
          </w:rPr>
          <w:fldChar w:fldCharType="end"/>
        </w:r>
      </w:hyperlink>
    </w:p>
    <w:p w:rsidR="00147B75" w:rsidRDefault="00147B75">
      <w:pPr>
        <w:pStyle w:val="TOC1"/>
        <w:rPr>
          <w:rFonts w:asciiTheme="minorHAnsi" w:eastAsiaTheme="minorEastAsia" w:hAnsiTheme="minorHAnsi" w:cstheme="minorBidi"/>
          <w:noProof/>
          <w:sz w:val="22"/>
          <w:szCs w:val="22"/>
        </w:rPr>
      </w:pPr>
      <w:hyperlink w:anchor="_Toc90032195" w:history="1">
        <w:r w:rsidRPr="00933632">
          <w:rPr>
            <w:rStyle w:val="Hyperlink"/>
            <w:noProof/>
          </w:rPr>
          <w:t>June 10, 2021</w:t>
        </w:r>
        <w:r>
          <w:rPr>
            <w:noProof/>
            <w:webHidden/>
          </w:rPr>
          <w:tab/>
        </w:r>
        <w:r>
          <w:rPr>
            <w:noProof/>
            <w:webHidden/>
          </w:rPr>
          <w:fldChar w:fldCharType="begin"/>
        </w:r>
        <w:r>
          <w:rPr>
            <w:noProof/>
            <w:webHidden/>
          </w:rPr>
          <w:instrText xml:space="preserve"> PAGEREF _Toc90032195 \h </w:instrText>
        </w:r>
        <w:r>
          <w:rPr>
            <w:noProof/>
            <w:webHidden/>
          </w:rPr>
        </w:r>
        <w:r>
          <w:rPr>
            <w:noProof/>
            <w:webHidden/>
          </w:rPr>
          <w:fldChar w:fldCharType="separate"/>
        </w:r>
        <w:r>
          <w:rPr>
            <w:noProof/>
            <w:webHidden/>
          </w:rPr>
          <w:t>5</w:t>
        </w:r>
        <w:r>
          <w:rPr>
            <w:noProof/>
            <w:webHidden/>
          </w:rPr>
          <w:fldChar w:fldCharType="end"/>
        </w:r>
      </w:hyperlink>
    </w:p>
    <w:p w:rsidR="00147B75" w:rsidRDefault="00147B75">
      <w:pPr>
        <w:pStyle w:val="TOC1"/>
        <w:rPr>
          <w:rFonts w:asciiTheme="minorHAnsi" w:eastAsiaTheme="minorEastAsia" w:hAnsiTheme="minorHAnsi" w:cstheme="minorBidi"/>
          <w:noProof/>
          <w:sz w:val="22"/>
          <w:szCs w:val="22"/>
        </w:rPr>
      </w:pPr>
      <w:hyperlink w:anchor="_Toc90032196" w:history="1">
        <w:r w:rsidRPr="00933632">
          <w:rPr>
            <w:rStyle w:val="Hyperlink"/>
            <w:noProof/>
          </w:rPr>
          <w:t>June 24, 2021</w:t>
        </w:r>
        <w:r>
          <w:rPr>
            <w:noProof/>
            <w:webHidden/>
          </w:rPr>
          <w:tab/>
        </w:r>
        <w:r>
          <w:rPr>
            <w:noProof/>
            <w:webHidden/>
          </w:rPr>
          <w:fldChar w:fldCharType="begin"/>
        </w:r>
        <w:r>
          <w:rPr>
            <w:noProof/>
            <w:webHidden/>
          </w:rPr>
          <w:instrText xml:space="preserve"> PAGEREF _Toc90032196 \h </w:instrText>
        </w:r>
        <w:r>
          <w:rPr>
            <w:noProof/>
            <w:webHidden/>
          </w:rPr>
        </w:r>
        <w:r>
          <w:rPr>
            <w:noProof/>
            <w:webHidden/>
          </w:rPr>
          <w:fldChar w:fldCharType="separate"/>
        </w:r>
        <w:r>
          <w:rPr>
            <w:noProof/>
            <w:webHidden/>
          </w:rPr>
          <w:t>9</w:t>
        </w:r>
        <w:r>
          <w:rPr>
            <w:noProof/>
            <w:webHidden/>
          </w:rPr>
          <w:fldChar w:fldCharType="end"/>
        </w:r>
      </w:hyperlink>
    </w:p>
    <w:p w:rsidR="00147B75" w:rsidRDefault="00147B75">
      <w:pPr>
        <w:pStyle w:val="TOC1"/>
        <w:rPr>
          <w:rFonts w:asciiTheme="minorHAnsi" w:eastAsiaTheme="minorEastAsia" w:hAnsiTheme="minorHAnsi" w:cstheme="minorBidi"/>
          <w:noProof/>
          <w:sz w:val="22"/>
          <w:szCs w:val="22"/>
        </w:rPr>
      </w:pPr>
      <w:hyperlink w:anchor="_Toc90032197" w:history="1">
        <w:r w:rsidRPr="00933632">
          <w:rPr>
            <w:rStyle w:val="Hyperlink"/>
            <w:noProof/>
          </w:rPr>
          <w:t>July 8, 2021</w:t>
        </w:r>
        <w:r>
          <w:rPr>
            <w:noProof/>
            <w:webHidden/>
          </w:rPr>
          <w:tab/>
        </w:r>
        <w:r>
          <w:rPr>
            <w:noProof/>
            <w:webHidden/>
          </w:rPr>
          <w:fldChar w:fldCharType="begin"/>
        </w:r>
        <w:r>
          <w:rPr>
            <w:noProof/>
            <w:webHidden/>
          </w:rPr>
          <w:instrText xml:space="preserve"> PAGEREF _Toc90032197 \h </w:instrText>
        </w:r>
        <w:r>
          <w:rPr>
            <w:noProof/>
            <w:webHidden/>
          </w:rPr>
        </w:r>
        <w:r>
          <w:rPr>
            <w:noProof/>
            <w:webHidden/>
          </w:rPr>
          <w:fldChar w:fldCharType="separate"/>
        </w:r>
        <w:r>
          <w:rPr>
            <w:noProof/>
            <w:webHidden/>
          </w:rPr>
          <w:t>11</w:t>
        </w:r>
        <w:r>
          <w:rPr>
            <w:noProof/>
            <w:webHidden/>
          </w:rPr>
          <w:fldChar w:fldCharType="end"/>
        </w:r>
      </w:hyperlink>
    </w:p>
    <w:p w:rsidR="00147B75" w:rsidRDefault="00147B75">
      <w:pPr>
        <w:pStyle w:val="TOC1"/>
        <w:rPr>
          <w:rFonts w:asciiTheme="minorHAnsi" w:eastAsiaTheme="minorEastAsia" w:hAnsiTheme="minorHAnsi" w:cstheme="minorBidi"/>
          <w:noProof/>
          <w:sz w:val="22"/>
          <w:szCs w:val="22"/>
        </w:rPr>
      </w:pPr>
      <w:hyperlink w:anchor="_Toc90032198" w:history="1">
        <w:r w:rsidRPr="00933632">
          <w:rPr>
            <w:rStyle w:val="Hyperlink"/>
            <w:noProof/>
          </w:rPr>
          <w:t>August 19, 2021</w:t>
        </w:r>
        <w:r>
          <w:rPr>
            <w:noProof/>
            <w:webHidden/>
          </w:rPr>
          <w:tab/>
        </w:r>
        <w:r>
          <w:rPr>
            <w:noProof/>
            <w:webHidden/>
          </w:rPr>
          <w:fldChar w:fldCharType="begin"/>
        </w:r>
        <w:r>
          <w:rPr>
            <w:noProof/>
            <w:webHidden/>
          </w:rPr>
          <w:instrText xml:space="preserve"> PAGEREF _Toc90032198 \h </w:instrText>
        </w:r>
        <w:r>
          <w:rPr>
            <w:noProof/>
            <w:webHidden/>
          </w:rPr>
        </w:r>
        <w:r>
          <w:rPr>
            <w:noProof/>
            <w:webHidden/>
          </w:rPr>
          <w:fldChar w:fldCharType="separate"/>
        </w:r>
        <w:r>
          <w:rPr>
            <w:noProof/>
            <w:webHidden/>
          </w:rPr>
          <w:t>14</w:t>
        </w:r>
        <w:r>
          <w:rPr>
            <w:noProof/>
            <w:webHidden/>
          </w:rPr>
          <w:fldChar w:fldCharType="end"/>
        </w:r>
      </w:hyperlink>
    </w:p>
    <w:p w:rsidR="00147B75" w:rsidRDefault="00147B75">
      <w:pPr>
        <w:pStyle w:val="TOC1"/>
        <w:rPr>
          <w:rFonts w:asciiTheme="minorHAnsi" w:eastAsiaTheme="minorEastAsia" w:hAnsiTheme="minorHAnsi" w:cstheme="minorBidi"/>
          <w:noProof/>
          <w:sz w:val="22"/>
          <w:szCs w:val="22"/>
        </w:rPr>
      </w:pPr>
      <w:hyperlink w:anchor="_Toc90032199" w:history="1">
        <w:r w:rsidRPr="00933632">
          <w:rPr>
            <w:rStyle w:val="Hyperlink"/>
            <w:noProof/>
          </w:rPr>
          <w:t>September 2, 2021</w:t>
        </w:r>
        <w:r>
          <w:rPr>
            <w:noProof/>
            <w:webHidden/>
          </w:rPr>
          <w:tab/>
        </w:r>
        <w:r>
          <w:rPr>
            <w:noProof/>
            <w:webHidden/>
          </w:rPr>
          <w:fldChar w:fldCharType="begin"/>
        </w:r>
        <w:r>
          <w:rPr>
            <w:noProof/>
            <w:webHidden/>
          </w:rPr>
          <w:instrText xml:space="preserve"> PAGEREF _Toc90032199 \h </w:instrText>
        </w:r>
        <w:r>
          <w:rPr>
            <w:noProof/>
            <w:webHidden/>
          </w:rPr>
        </w:r>
        <w:r>
          <w:rPr>
            <w:noProof/>
            <w:webHidden/>
          </w:rPr>
          <w:fldChar w:fldCharType="separate"/>
        </w:r>
        <w:r>
          <w:rPr>
            <w:noProof/>
            <w:webHidden/>
          </w:rPr>
          <w:t>17</w:t>
        </w:r>
        <w:r>
          <w:rPr>
            <w:noProof/>
            <w:webHidden/>
          </w:rPr>
          <w:fldChar w:fldCharType="end"/>
        </w:r>
      </w:hyperlink>
    </w:p>
    <w:p w:rsidR="00147B75" w:rsidRDefault="00147B75">
      <w:pPr>
        <w:pStyle w:val="TOC1"/>
        <w:rPr>
          <w:rFonts w:asciiTheme="minorHAnsi" w:eastAsiaTheme="minorEastAsia" w:hAnsiTheme="minorHAnsi" w:cstheme="minorBidi"/>
          <w:noProof/>
          <w:sz w:val="22"/>
          <w:szCs w:val="22"/>
        </w:rPr>
      </w:pPr>
      <w:hyperlink w:anchor="_Toc90032200" w:history="1">
        <w:r w:rsidRPr="00933632">
          <w:rPr>
            <w:rStyle w:val="Hyperlink"/>
            <w:noProof/>
          </w:rPr>
          <w:t>December 9, 2021</w:t>
        </w:r>
        <w:r>
          <w:rPr>
            <w:noProof/>
            <w:webHidden/>
          </w:rPr>
          <w:tab/>
        </w:r>
        <w:r>
          <w:rPr>
            <w:noProof/>
            <w:webHidden/>
          </w:rPr>
          <w:fldChar w:fldCharType="begin"/>
        </w:r>
        <w:r>
          <w:rPr>
            <w:noProof/>
            <w:webHidden/>
          </w:rPr>
          <w:instrText xml:space="preserve"> PAGEREF _Toc90032200 \h </w:instrText>
        </w:r>
        <w:r>
          <w:rPr>
            <w:noProof/>
            <w:webHidden/>
          </w:rPr>
        </w:r>
        <w:r>
          <w:rPr>
            <w:noProof/>
            <w:webHidden/>
          </w:rPr>
          <w:fldChar w:fldCharType="separate"/>
        </w:r>
        <w:r>
          <w:rPr>
            <w:noProof/>
            <w:webHidden/>
          </w:rPr>
          <w:t>20</w:t>
        </w:r>
        <w:r>
          <w:rPr>
            <w:noProof/>
            <w:webHidden/>
          </w:rPr>
          <w:fldChar w:fldCharType="end"/>
        </w:r>
      </w:hyperlink>
    </w:p>
    <w:p w:rsidR="00D3200A" w:rsidRPr="003846C4" w:rsidRDefault="00972F68">
      <w:pPr>
        <w:jc w:val="center"/>
        <w:rPr>
          <w:rFonts w:ascii="Arial" w:hAnsi="Arial" w:cs="Arial"/>
          <w:sz w:val="28"/>
        </w:rPr>
      </w:pPr>
      <w:r w:rsidRPr="00391792">
        <w:rPr>
          <w:rFonts w:asciiTheme="minorHAnsi" w:hAnsiTheme="minorHAnsi" w:cs="Arial"/>
          <w:sz w:val="24"/>
          <w:szCs w:val="24"/>
        </w:rPr>
        <w:fldChar w:fldCharType="end"/>
      </w:r>
    </w:p>
    <w:p w:rsidR="00AD029A" w:rsidRPr="003846C4" w:rsidRDefault="00AD029A" w:rsidP="008E6C76">
      <w:pPr>
        <w:pStyle w:val="Style2"/>
        <w:sectPr w:rsidR="00AD029A" w:rsidRPr="003846C4" w:rsidSect="00486E5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166" w:header="720" w:footer="720" w:gutter="0"/>
          <w:cols w:space="720"/>
          <w:titlePg/>
        </w:sectPr>
      </w:pPr>
    </w:p>
    <w:p w:rsidR="00A133D0" w:rsidRPr="003846C4" w:rsidRDefault="00A133D0" w:rsidP="00D60914">
      <w:pPr>
        <w:rPr>
          <w:rFonts w:ascii="Arial" w:hAnsi="Arial" w:cs="Arial"/>
          <w:bCs/>
          <w:color w:val="008000"/>
          <w:sz w:val="22"/>
          <w:szCs w:val="22"/>
        </w:rPr>
      </w:pPr>
    </w:p>
    <w:p w:rsidR="0085001D" w:rsidRPr="003846C4" w:rsidRDefault="0085001D" w:rsidP="0085001D">
      <w:pPr>
        <w:rPr>
          <w:rFonts w:asciiTheme="minorHAnsi" w:hAnsiTheme="minorHAnsi" w:cstheme="minorHAnsi"/>
          <w:sz w:val="28"/>
        </w:rPr>
      </w:pPr>
      <w:r w:rsidRPr="003846C4">
        <w:rPr>
          <w:rFonts w:asciiTheme="minorHAnsi" w:hAnsiTheme="minorHAnsi" w:cstheme="minorHAnsi"/>
          <w:sz w:val="28"/>
        </w:rPr>
        <w:t xml:space="preserve">MAJIC Meeting   </w:t>
      </w:r>
    </w:p>
    <w:p w:rsidR="0085001D" w:rsidRPr="003846C4" w:rsidRDefault="001D526D" w:rsidP="0085001D">
      <w:pPr>
        <w:pStyle w:val="Heading1"/>
      </w:pPr>
      <w:bookmarkStart w:id="1" w:name="_Toc90032194"/>
      <w:r>
        <w:t xml:space="preserve">January </w:t>
      </w:r>
      <w:r w:rsidR="001A610D">
        <w:t>21</w:t>
      </w:r>
      <w:r>
        <w:t>, 20</w:t>
      </w:r>
      <w:r w:rsidR="001F0CD7">
        <w:t>2</w:t>
      </w:r>
      <w:r w:rsidR="001A610D">
        <w:t>1</w:t>
      </w:r>
      <w:bookmarkEnd w:id="1"/>
      <w:r w:rsidR="0085001D" w:rsidRPr="003846C4">
        <w:t xml:space="preserve">   </w:t>
      </w:r>
    </w:p>
    <w:p w:rsidR="00CC3460" w:rsidRDefault="00CC3460" w:rsidP="00304607">
      <w:pPr>
        <w:ind w:left="720"/>
        <w:rPr>
          <w:rFonts w:asciiTheme="minorHAnsi" w:hAnsiTheme="minorHAnsi"/>
          <w:b/>
          <w:bCs/>
          <w:sz w:val="24"/>
          <w:szCs w:val="24"/>
        </w:rPr>
      </w:pPr>
    </w:p>
    <w:p w:rsidR="001A610D" w:rsidRDefault="001A610D" w:rsidP="00304607">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1A610D" w:rsidRPr="003846C4" w:rsidTr="00E945F3">
        <w:tc>
          <w:tcPr>
            <w:tcW w:w="912" w:type="dxa"/>
          </w:tcPr>
          <w:p w:rsidR="001A610D" w:rsidRPr="005E0A1F" w:rsidRDefault="001A610D" w:rsidP="00E945F3">
            <w:pPr>
              <w:pStyle w:val="ListParagraph"/>
              <w:ind w:left="0"/>
              <w:rPr>
                <w:rFonts w:asciiTheme="minorHAnsi" w:hAnsiTheme="minorHAnsi"/>
                <w:b/>
              </w:rPr>
            </w:pPr>
            <w:r w:rsidRPr="005E0A1F">
              <w:rPr>
                <w:rFonts w:asciiTheme="minorHAnsi" w:hAnsiTheme="minorHAnsi"/>
                <w:b/>
              </w:rPr>
              <w:t>√</w:t>
            </w:r>
          </w:p>
        </w:tc>
        <w:tc>
          <w:tcPr>
            <w:tcW w:w="1896" w:type="dxa"/>
          </w:tcPr>
          <w:p w:rsidR="001A610D" w:rsidRPr="003846C4" w:rsidRDefault="001A610D" w:rsidP="00E945F3">
            <w:pPr>
              <w:pStyle w:val="ListParagraph"/>
              <w:ind w:left="0"/>
              <w:rPr>
                <w:rFonts w:asciiTheme="minorHAnsi" w:hAnsiTheme="minorHAnsi"/>
              </w:rPr>
            </w:pPr>
            <w:r w:rsidRPr="003846C4">
              <w:rPr>
                <w:rFonts w:asciiTheme="minorHAnsi" w:hAnsiTheme="minorHAnsi"/>
              </w:rPr>
              <w:t>Helen Sharratt</w:t>
            </w:r>
          </w:p>
        </w:tc>
        <w:tc>
          <w:tcPr>
            <w:tcW w:w="2878" w:type="dxa"/>
          </w:tcPr>
          <w:p w:rsidR="001A610D" w:rsidRPr="003846C4" w:rsidRDefault="001A610D" w:rsidP="00E945F3">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Alaska Court System</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sidRPr="003846C4">
              <w:rPr>
                <w:rFonts w:asciiTheme="minorHAnsi" w:hAnsiTheme="minorHAnsi"/>
              </w:rPr>
              <w:t>Shannon Tetlow</w:t>
            </w:r>
          </w:p>
        </w:tc>
        <w:tc>
          <w:tcPr>
            <w:tcW w:w="2878" w:type="dxa"/>
          </w:tcPr>
          <w:p w:rsidR="001A610D" w:rsidRPr="003846C4" w:rsidRDefault="001A610D" w:rsidP="00E945F3">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Alaska Dept. of Admin, Public Defender</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Dr. Troy Payne</w:t>
            </w:r>
          </w:p>
        </w:tc>
        <w:tc>
          <w:tcPr>
            <w:tcW w:w="2878" w:type="dxa"/>
          </w:tcPr>
          <w:p w:rsidR="001A610D" w:rsidRPr="003846C4" w:rsidRDefault="001A610D" w:rsidP="00E945F3">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sidRPr="003846C4">
              <w:rPr>
                <w:rFonts w:asciiTheme="minorHAnsi" w:hAnsiTheme="minorHAnsi"/>
              </w:rPr>
              <w:t>Angie Rosales</w:t>
            </w:r>
          </w:p>
        </w:tc>
        <w:tc>
          <w:tcPr>
            <w:tcW w:w="2878" w:type="dxa"/>
          </w:tcPr>
          <w:p w:rsidR="001A610D" w:rsidRPr="003846C4" w:rsidRDefault="001A610D" w:rsidP="00E945F3">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Anchorage Municipal Prosecutor’s Office</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Josiah Jones</w:t>
            </w:r>
          </w:p>
        </w:tc>
        <w:tc>
          <w:tcPr>
            <w:tcW w:w="2878" w:type="dxa"/>
          </w:tcPr>
          <w:p w:rsidR="001A610D" w:rsidRPr="003846C4" w:rsidRDefault="001A610D" w:rsidP="00E945F3">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Anchorage Police Department</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Brian Brossmer</w:t>
            </w:r>
          </w:p>
        </w:tc>
        <w:tc>
          <w:tcPr>
            <w:tcW w:w="2878" w:type="dxa"/>
          </w:tcPr>
          <w:p w:rsidR="001A610D" w:rsidRPr="003846C4" w:rsidRDefault="001A610D" w:rsidP="00E945F3">
            <w:pPr>
              <w:pStyle w:val="ListParagraph"/>
              <w:ind w:left="0"/>
              <w:rPr>
                <w:rFonts w:asciiTheme="minorHAnsi" w:hAnsiTheme="minorHAnsi"/>
              </w:rPr>
            </w:pPr>
            <w:r>
              <w:rPr>
                <w:rFonts w:asciiTheme="minorHAnsi" w:hAnsiTheme="minorHAnsi"/>
              </w:rPr>
              <w:t>Research Analyst</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Alaska Judicial Council</w:t>
            </w:r>
          </w:p>
        </w:tc>
      </w:tr>
      <w:tr w:rsidR="001A610D" w:rsidRPr="003846C4" w:rsidTr="00E945F3">
        <w:tc>
          <w:tcPr>
            <w:tcW w:w="912" w:type="dxa"/>
          </w:tcPr>
          <w:p w:rsidR="001A610D" w:rsidRPr="005E0A1F" w:rsidRDefault="001A610D" w:rsidP="00E945F3">
            <w:pPr>
              <w:pStyle w:val="ListParagraph"/>
              <w:ind w:left="0"/>
              <w:rPr>
                <w:rFonts w:asciiTheme="minorHAnsi" w:hAnsiTheme="minorHAnsi"/>
                <w:b/>
              </w:rPr>
            </w:pPr>
            <w:r w:rsidRPr="005E0A1F">
              <w:rPr>
                <w:rFonts w:asciiTheme="minorHAnsi" w:hAnsiTheme="minorHAnsi"/>
                <w:b/>
              </w:rPr>
              <w:t>√</w:t>
            </w: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Michal Bowers</w:t>
            </w:r>
          </w:p>
        </w:tc>
        <w:tc>
          <w:tcPr>
            <w:tcW w:w="2878" w:type="dxa"/>
          </w:tcPr>
          <w:p w:rsidR="001A610D" w:rsidRPr="003846C4" w:rsidRDefault="001A610D" w:rsidP="00E945F3">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Alaska Dept. of Law</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VACANT</w:t>
            </w:r>
          </w:p>
        </w:tc>
        <w:tc>
          <w:tcPr>
            <w:tcW w:w="2878" w:type="dxa"/>
          </w:tcPr>
          <w:p w:rsidR="001A610D" w:rsidRPr="003846C4" w:rsidRDefault="001A610D" w:rsidP="00E945F3">
            <w:pPr>
              <w:pStyle w:val="ListParagraph"/>
              <w:ind w:left="0"/>
              <w:rPr>
                <w:rFonts w:asciiTheme="minorHAnsi" w:hAnsiTheme="minorHAnsi"/>
              </w:rPr>
            </w:pP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Alaska DOT, Program Development</w:t>
            </w:r>
          </w:p>
        </w:tc>
      </w:tr>
      <w:tr w:rsidR="001A610D" w:rsidRPr="003846C4" w:rsidTr="00E945F3">
        <w:tc>
          <w:tcPr>
            <w:tcW w:w="912" w:type="dxa"/>
          </w:tcPr>
          <w:p w:rsidR="001A610D" w:rsidRPr="005E0A1F" w:rsidRDefault="001A610D" w:rsidP="00E945F3">
            <w:pPr>
              <w:pStyle w:val="ListParagraph"/>
              <w:ind w:left="0"/>
              <w:rPr>
                <w:rFonts w:asciiTheme="minorHAnsi" w:hAnsiTheme="minorHAnsi"/>
                <w:b/>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Chief Peter Mlynarik</w:t>
            </w:r>
          </w:p>
        </w:tc>
        <w:tc>
          <w:tcPr>
            <w:tcW w:w="2878" w:type="dxa"/>
          </w:tcPr>
          <w:p w:rsidR="001A610D" w:rsidRPr="003846C4" w:rsidRDefault="001A610D" w:rsidP="00E945F3">
            <w:pPr>
              <w:pStyle w:val="ListParagraph"/>
              <w:ind w:left="0"/>
              <w:rPr>
                <w:rFonts w:asciiTheme="minorHAnsi" w:hAnsiTheme="minorHAnsi"/>
              </w:rPr>
            </w:pPr>
            <w:r>
              <w:rPr>
                <w:rFonts w:asciiTheme="minorHAnsi" w:hAnsiTheme="minorHAnsi"/>
              </w:rPr>
              <w:t>Chief, Soldotna PD</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Alaska Association of Chiefs of Police (AACOP)</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r w:rsidRPr="005E0A1F">
              <w:rPr>
                <w:rFonts w:asciiTheme="minorHAnsi" w:hAnsiTheme="minorHAnsi"/>
                <w:b/>
              </w:rPr>
              <w:t>√</w:t>
            </w: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James Dabbs-Ashworth</w:t>
            </w:r>
          </w:p>
        </w:tc>
        <w:tc>
          <w:tcPr>
            <w:tcW w:w="2878" w:type="dxa"/>
          </w:tcPr>
          <w:p w:rsidR="001A610D" w:rsidRPr="003846C4" w:rsidRDefault="001A610D" w:rsidP="00E945F3">
            <w:pPr>
              <w:pStyle w:val="ListParagraph"/>
              <w:ind w:left="0"/>
              <w:rPr>
                <w:rFonts w:asciiTheme="minorHAnsi" w:hAnsiTheme="minorHAnsi"/>
              </w:rPr>
            </w:pPr>
            <w:r>
              <w:rPr>
                <w:rFonts w:asciiTheme="minorHAnsi" w:hAnsiTheme="minorHAnsi"/>
              </w:rPr>
              <w:t>Acting DP Manager</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Alaska Dept. of Corrections</w:t>
            </w:r>
          </w:p>
        </w:tc>
      </w:tr>
      <w:tr w:rsidR="001A610D" w:rsidRPr="003846C4" w:rsidTr="00E945F3">
        <w:trPr>
          <w:trHeight w:val="273"/>
        </w:trPr>
        <w:tc>
          <w:tcPr>
            <w:tcW w:w="912" w:type="dxa"/>
          </w:tcPr>
          <w:p w:rsidR="001A610D" w:rsidRPr="00603492" w:rsidRDefault="001A610D" w:rsidP="00E945F3">
            <w:pPr>
              <w:rPr>
                <w:rFonts w:asciiTheme="minorHAnsi" w:hAnsiTheme="minorHAnsi"/>
                <w:b/>
              </w:rPr>
            </w:pPr>
            <w:r w:rsidRPr="005E0A1F">
              <w:rPr>
                <w:rFonts w:asciiTheme="minorHAnsi" w:hAnsiTheme="minorHAnsi"/>
                <w:b/>
              </w:rPr>
              <w:t>√</w:t>
            </w:r>
          </w:p>
        </w:tc>
        <w:tc>
          <w:tcPr>
            <w:tcW w:w="1896" w:type="dxa"/>
          </w:tcPr>
          <w:p w:rsidR="001A610D" w:rsidRDefault="001A610D" w:rsidP="00E945F3">
            <w:pPr>
              <w:pStyle w:val="ListParagraph"/>
              <w:ind w:left="-822" w:firstLine="822"/>
              <w:rPr>
                <w:rFonts w:asciiTheme="minorHAnsi" w:hAnsiTheme="minorHAnsi"/>
              </w:rPr>
            </w:pPr>
            <w:r>
              <w:rPr>
                <w:rFonts w:asciiTheme="minorHAnsi" w:hAnsiTheme="minorHAnsi"/>
              </w:rPr>
              <w:t>Lauren Whiteside</w:t>
            </w:r>
          </w:p>
          <w:p w:rsidR="001A610D" w:rsidRPr="003846C4" w:rsidRDefault="001A610D" w:rsidP="00E945F3">
            <w:pPr>
              <w:pStyle w:val="ListParagraph"/>
              <w:ind w:left="-822" w:firstLine="822"/>
              <w:rPr>
                <w:rFonts w:asciiTheme="minorHAnsi" w:hAnsiTheme="minorHAnsi"/>
              </w:rPr>
            </w:pPr>
            <w:r>
              <w:rPr>
                <w:rFonts w:asciiTheme="minorHAnsi" w:hAnsiTheme="minorHAnsi"/>
              </w:rPr>
              <w:t>Mina Peters</w:t>
            </w:r>
          </w:p>
        </w:tc>
        <w:tc>
          <w:tcPr>
            <w:tcW w:w="2878" w:type="dxa"/>
          </w:tcPr>
          <w:p w:rsidR="001A610D" w:rsidRDefault="001A610D" w:rsidP="00E945F3">
            <w:pPr>
              <w:pStyle w:val="ListParagraph"/>
              <w:ind w:left="0"/>
              <w:rPr>
                <w:rFonts w:asciiTheme="minorHAnsi" w:hAnsiTheme="minorHAnsi"/>
              </w:rPr>
            </w:pPr>
            <w:r>
              <w:rPr>
                <w:rFonts w:asciiTheme="minorHAnsi" w:hAnsiTheme="minorHAnsi"/>
              </w:rPr>
              <w:t>Driver’s Services</w:t>
            </w:r>
          </w:p>
          <w:p w:rsidR="001A610D" w:rsidRPr="003846C4" w:rsidRDefault="001A610D" w:rsidP="00E945F3">
            <w:pPr>
              <w:pStyle w:val="ListParagraph"/>
              <w:ind w:left="0"/>
              <w:rPr>
                <w:rFonts w:asciiTheme="minorHAnsi" w:hAnsiTheme="minorHAnsi"/>
              </w:rPr>
            </w:pPr>
            <w:r>
              <w:rPr>
                <w:rFonts w:asciiTheme="minorHAnsi" w:hAnsiTheme="minorHAnsi"/>
              </w:rPr>
              <w:t>IT</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Alaska DOA/Division of Motor Vehicles</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sidRPr="003846C4">
              <w:rPr>
                <w:rFonts w:asciiTheme="minorHAnsi" w:hAnsiTheme="minorHAnsi"/>
              </w:rPr>
              <w:t>Tony Piper</w:t>
            </w:r>
          </w:p>
        </w:tc>
        <w:tc>
          <w:tcPr>
            <w:tcW w:w="2878" w:type="dxa"/>
          </w:tcPr>
          <w:p w:rsidR="001A610D" w:rsidRPr="003846C4" w:rsidRDefault="001A610D" w:rsidP="00E945F3">
            <w:pPr>
              <w:pStyle w:val="ListParagraph"/>
              <w:ind w:left="0"/>
              <w:rPr>
                <w:rFonts w:asciiTheme="minorHAnsi" w:hAnsiTheme="minorHAnsi"/>
              </w:rPr>
            </w:pPr>
            <w:r w:rsidRPr="003846C4">
              <w:rPr>
                <w:rFonts w:asciiTheme="minorHAnsi" w:hAnsiTheme="minorHAnsi"/>
              </w:rPr>
              <w:t>ASAP Program Manager</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AK DHSS/Alcohol Safety Action Program (ASAP)</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Sandra DeHart Mayor, MSW</w:t>
            </w:r>
          </w:p>
        </w:tc>
        <w:tc>
          <w:tcPr>
            <w:tcW w:w="2878" w:type="dxa"/>
          </w:tcPr>
          <w:p w:rsidR="001A610D" w:rsidRPr="003846C4" w:rsidRDefault="001A610D" w:rsidP="00E945F3">
            <w:pPr>
              <w:pStyle w:val="ListParagraph"/>
              <w:ind w:left="0"/>
              <w:rPr>
                <w:rFonts w:asciiTheme="minorHAnsi" w:hAnsiTheme="minorHAnsi"/>
              </w:rPr>
            </w:pPr>
            <w:r w:rsidRPr="003846C4">
              <w:rPr>
                <w:rFonts w:asciiTheme="minorHAnsi" w:hAnsiTheme="minorHAnsi"/>
              </w:rPr>
              <w:t>JOMIS Manager</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Alaska DHSS/Division of Juvenile Justice</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1A610D" w:rsidRPr="003846C4" w:rsidRDefault="001A610D" w:rsidP="00E945F3">
            <w:pPr>
              <w:pStyle w:val="ListParagraph"/>
              <w:ind w:left="0"/>
              <w:rPr>
                <w:rFonts w:asciiTheme="minorHAnsi" w:hAnsiTheme="minorHAnsi"/>
              </w:rPr>
            </w:pPr>
            <w:r>
              <w:rPr>
                <w:rFonts w:asciiTheme="minorHAnsi" w:hAnsiTheme="minorHAnsi"/>
              </w:rPr>
              <w:t>Program Coordinator</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AK DHSS, Division of Health Care Services, Background Check Unit</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Scott Stair</w:t>
            </w:r>
          </w:p>
        </w:tc>
        <w:tc>
          <w:tcPr>
            <w:tcW w:w="2878" w:type="dxa"/>
          </w:tcPr>
          <w:p w:rsidR="001A610D" w:rsidRPr="003846C4" w:rsidRDefault="001A610D" w:rsidP="00E945F3">
            <w:pPr>
              <w:pStyle w:val="ListParagraph"/>
              <w:ind w:left="0"/>
              <w:rPr>
                <w:rFonts w:asciiTheme="minorHAnsi" w:hAnsiTheme="minorHAnsi"/>
              </w:rPr>
            </w:pPr>
            <w:r w:rsidRPr="003846C4">
              <w:rPr>
                <w:rFonts w:asciiTheme="minorHAnsi" w:hAnsiTheme="minorHAnsi"/>
              </w:rPr>
              <w:t>Investigator</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Alaska Dept., of Revenue, CIU</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Desiree Downey</w:t>
            </w:r>
          </w:p>
        </w:tc>
        <w:tc>
          <w:tcPr>
            <w:tcW w:w="2878" w:type="dxa"/>
          </w:tcPr>
          <w:p w:rsidR="001A610D" w:rsidRPr="003846C4" w:rsidRDefault="001A610D" w:rsidP="00E945F3">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Alaska DOT, AK Highway Safety</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Rick Roberts</w:t>
            </w:r>
          </w:p>
        </w:tc>
        <w:tc>
          <w:tcPr>
            <w:tcW w:w="2878" w:type="dxa"/>
          </w:tcPr>
          <w:p w:rsidR="001A610D" w:rsidRPr="003846C4" w:rsidRDefault="001A610D" w:rsidP="00E945F3">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Alaska Dept. of Public Safety, AST</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Jeremy Johnson</w:t>
            </w:r>
          </w:p>
        </w:tc>
        <w:tc>
          <w:tcPr>
            <w:tcW w:w="2878" w:type="dxa"/>
          </w:tcPr>
          <w:p w:rsidR="001A610D" w:rsidRPr="003846C4" w:rsidRDefault="001A610D" w:rsidP="00E945F3">
            <w:pPr>
              <w:pStyle w:val="ListParagraph"/>
              <w:ind w:left="0"/>
              <w:rPr>
                <w:rFonts w:asciiTheme="minorHAnsi" w:hAnsiTheme="minorHAnsi"/>
              </w:rPr>
            </w:pPr>
            <w:r>
              <w:rPr>
                <w:rFonts w:asciiTheme="minorHAnsi" w:hAnsiTheme="minorHAnsi"/>
              </w:rPr>
              <w:t>Region III Elections Supervisor</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Alaska Division of Elections</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Nicole Lebo</w:t>
            </w:r>
          </w:p>
        </w:tc>
        <w:tc>
          <w:tcPr>
            <w:tcW w:w="2878" w:type="dxa"/>
          </w:tcPr>
          <w:p w:rsidR="001A610D" w:rsidRPr="003846C4" w:rsidRDefault="001A610D" w:rsidP="00E945F3">
            <w:pPr>
              <w:pStyle w:val="ListParagraph"/>
              <w:ind w:left="0"/>
              <w:rPr>
                <w:rFonts w:asciiTheme="minorHAnsi" w:hAnsiTheme="minorHAnsi"/>
              </w:rPr>
            </w:pP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Municipality of Anchorage (DHHS)</w:t>
            </w:r>
          </w:p>
        </w:tc>
      </w:tr>
      <w:tr w:rsidR="001A610D" w:rsidRPr="003846C4" w:rsidTr="00E945F3">
        <w:trPr>
          <w:trHeight w:val="70"/>
        </w:trPr>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sidRPr="003846C4">
              <w:rPr>
                <w:rFonts w:asciiTheme="minorHAnsi" w:hAnsiTheme="minorHAnsi"/>
              </w:rPr>
              <w:t>Rick Calcote</w:t>
            </w:r>
          </w:p>
        </w:tc>
        <w:tc>
          <w:tcPr>
            <w:tcW w:w="2878" w:type="dxa"/>
          </w:tcPr>
          <w:p w:rsidR="001A610D" w:rsidRPr="003846C4" w:rsidRDefault="001A610D" w:rsidP="00E945F3">
            <w:pPr>
              <w:pStyle w:val="ListParagraph"/>
              <w:ind w:left="0"/>
              <w:rPr>
                <w:rFonts w:asciiTheme="minorHAnsi" w:hAnsiTheme="minorHAnsi"/>
              </w:rPr>
            </w:pPr>
            <w:r w:rsidRPr="003846C4">
              <w:rPr>
                <w:rFonts w:asciiTheme="minorHAnsi" w:hAnsiTheme="minorHAnsi"/>
              </w:rPr>
              <w:t>Policy and Planning</w:t>
            </w:r>
          </w:p>
        </w:tc>
        <w:tc>
          <w:tcPr>
            <w:tcW w:w="4412" w:type="dxa"/>
          </w:tcPr>
          <w:p w:rsidR="001A610D" w:rsidRPr="003846C4" w:rsidRDefault="001A610D" w:rsidP="00E945F3">
            <w:pPr>
              <w:pStyle w:val="ListParagraph"/>
              <w:numPr>
                <w:ilvl w:val="0"/>
                <w:numId w:val="31"/>
              </w:numPr>
              <w:rPr>
                <w:rFonts w:asciiTheme="minorHAnsi" w:hAnsiTheme="minorHAnsi"/>
              </w:rPr>
            </w:pPr>
            <w:r w:rsidRPr="003846C4">
              <w:rPr>
                <w:rFonts w:asciiTheme="minorHAnsi" w:hAnsiTheme="minorHAnsi"/>
              </w:rPr>
              <w:t>DHSS, Division of Behavioral Health</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sidRPr="003846C4">
              <w:rPr>
                <w:rFonts w:asciiTheme="minorHAnsi" w:hAnsiTheme="minorHAnsi"/>
              </w:rPr>
              <w:t>Karolina Bednarska</w:t>
            </w:r>
          </w:p>
        </w:tc>
        <w:tc>
          <w:tcPr>
            <w:tcW w:w="2878" w:type="dxa"/>
          </w:tcPr>
          <w:p w:rsidR="001A610D" w:rsidRPr="003846C4" w:rsidRDefault="001A610D" w:rsidP="00E945F3">
            <w:pPr>
              <w:pStyle w:val="ListParagraph"/>
              <w:ind w:left="0"/>
              <w:rPr>
                <w:rFonts w:asciiTheme="minorHAnsi" w:hAnsiTheme="minorHAnsi"/>
              </w:rPr>
            </w:pPr>
            <w:r>
              <w:rPr>
                <w:rFonts w:asciiTheme="minorHAnsi" w:hAnsiTheme="minorHAnsi"/>
              </w:rPr>
              <w:t>Development Manager</w:t>
            </w:r>
          </w:p>
        </w:tc>
        <w:tc>
          <w:tcPr>
            <w:tcW w:w="4412" w:type="dxa"/>
          </w:tcPr>
          <w:p w:rsidR="001A610D" w:rsidRPr="003846C4" w:rsidRDefault="001A610D" w:rsidP="00E945F3">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Glen Klinkhart</w:t>
            </w:r>
          </w:p>
        </w:tc>
        <w:tc>
          <w:tcPr>
            <w:tcW w:w="2878" w:type="dxa"/>
          </w:tcPr>
          <w:p w:rsidR="001A610D" w:rsidRPr="003846C4" w:rsidRDefault="001A610D" w:rsidP="00E945F3">
            <w:pPr>
              <w:pStyle w:val="ListParagraph"/>
              <w:ind w:left="0"/>
              <w:rPr>
                <w:rFonts w:asciiTheme="minorHAnsi" w:hAnsiTheme="minorHAnsi"/>
              </w:rPr>
            </w:pPr>
            <w:r>
              <w:rPr>
                <w:rFonts w:asciiTheme="minorHAnsi" w:hAnsiTheme="minorHAnsi"/>
              </w:rPr>
              <w:t>Director</w:t>
            </w:r>
          </w:p>
        </w:tc>
        <w:tc>
          <w:tcPr>
            <w:tcW w:w="4412" w:type="dxa"/>
          </w:tcPr>
          <w:p w:rsidR="001A610D" w:rsidRPr="003846C4" w:rsidRDefault="001A610D" w:rsidP="00E945F3">
            <w:pPr>
              <w:rPr>
                <w:rFonts w:asciiTheme="minorHAnsi" w:hAnsiTheme="minorHAnsi"/>
              </w:rPr>
            </w:pPr>
            <w:r w:rsidRPr="003846C4">
              <w:rPr>
                <w:rFonts w:asciiTheme="minorHAnsi" w:hAnsiTheme="minorHAnsi"/>
              </w:rPr>
              <w:t>22.  Alcohol Beverage Control Board</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Deb Senn</w:t>
            </w:r>
          </w:p>
        </w:tc>
        <w:tc>
          <w:tcPr>
            <w:tcW w:w="2878" w:type="dxa"/>
          </w:tcPr>
          <w:p w:rsidR="001A610D" w:rsidRPr="003846C4" w:rsidRDefault="001A610D" w:rsidP="00E945F3">
            <w:pPr>
              <w:pStyle w:val="ListParagraph"/>
              <w:ind w:left="0"/>
              <w:rPr>
                <w:rFonts w:asciiTheme="minorHAnsi" w:hAnsiTheme="minorHAnsi"/>
              </w:rPr>
            </w:pPr>
            <w:r>
              <w:rPr>
                <w:rFonts w:asciiTheme="minorHAnsi" w:hAnsiTheme="minorHAnsi"/>
              </w:rPr>
              <w:t>Office Manager, CBJ Law Dept</w:t>
            </w:r>
          </w:p>
        </w:tc>
        <w:tc>
          <w:tcPr>
            <w:tcW w:w="4412" w:type="dxa"/>
          </w:tcPr>
          <w:p w:rsidR="001A610D" w:rsidRPr="003846C4" w:rsidRDefault="001A610D" w:rsidP="00E945F3">
            <w:pPr>
              <w:rPr>
                <w:rFonts w:asciiTheme="minorHAnsi" w:hAnsiTheme="minorHAnsi"/>
              </w:rPr>
            </w:pPr>
            <w:r>
              <w:rPr>
                <w:rFonts w:asciiTheme="minorHAnsi" w:hAnsiTheme="minorHAnsi"/>
              </w:rPr>
              <w:t>23. City &amp; Borough of Juneau – Dept. of Law</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Default="001A610D" w:rsidP="00E945F3">
            <w:pPr>
              <w:pStyle w:val="ListParagraph"/>
              <w:ind w:left="0"/>
              <w:rPr>
                <w:rFonts w:asciiTheme="minorHAnsi" w:hAnsiTheme="minorHAnsi"/>
              </w:rPr>
            </w:pPr>
            <w:r>
              <w:rPr>
                <w:rFonts w:asciiTheme="minorHAnsi" w:hAnsiTheme="minorHAnsi"/>
              </w:rPr>
              <w:t xml:space="preserve">Dee Enoch </w:t>
            </w:r>
          </w:p>
        </w:tc>
        <w:tc>
          <w:tcPr>
            <w:tcW w:w="2878" w:type="dxa"/>
          </w:tcPr>
          <w:p w:rsidR="001A610D" w:rsidRDefault="001A610D" w:rsidP="00E945F3">
            <w:pPr>
              <w:pStyle w:val="ListParagraph"/>
              <w:ind w:left="0"/>
              <w:rPr>
                <w:rFonts w:asciiTheme="minorHAnsi" w:hAnsiTheme="minorHAnsi"/>
              </w:rPr>
            </w:pPr>
            <w:r>
              <w:rPr>
                <w:rFonts w:asciiTheme="minorHAnsi" w:hAnsiTheme="minorHAnsi"/>
              </w:rPr>
              <w:t>Database Specialist</w:t>
            </w:r>
          </w:p>
        </w:tc>
        <w:tc>
          <w:tcPr>
            <w:tcW w:w="4412" w:type="dxa"/>
          </w:tcPr>
          <w:p w:rsidR="001A610D" w:rsidRDefault="001A610D" w:rsidP="00E945F3">
            <w:pPr>
              <w:rPr>
                <w:rFonts w:asciiTheme="minorHAnsi" w:hAnsiTheme="minorHAnsi"/>
              </w:rPr>
            </w:pPr>
            <w:r>
              <w:rPr>
                <w:rFonts w:asciiTheme="minorHAnsi" w:hAnsiTheme="minorHAnsi"/>
              </w:rPr>
              <w:t>24. Juneau Police Department</w:t>
            </w:r>
          </w:p>
        </w:tc>
      </w:tr>
      <w:tr w:rsidR="001A610D" w:rsidRPr="003846C4" w:rsidTr="00E945F3">
        <w:trPr>
          <w:trHeight w:val="237"/>
        </w:trPr>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5E0A1F" w:rsidRDefault="001A610D" w:rsidP="00E945F3">
            <w:pPr>
              <w:pStyle w:val="ListParagraph"/>
              <w:ind w:left="0"/>
              <w:rPr>
                <w:rFonts w:asciiTheme="minorHAnsi" w:hAnsiTheme="minorHAnsi"/>
              </w:rPr>
            </w:pPr>
            <w:r w:rsidRPr="005E0A1F">
              <w:rPr>
                <w:rFonts w:asciiTheme="minorHAnsi" w:hAnsiTheme="minorHAnsi"/>
              </w:rPr>
              <w:t>Dana Penner</w:t>
            </w:r>
          </w:p>
        </w:tc>
        <w:tc>
          <w:tcPr>
            <w:tcW w:w="2878" w:type="dxa"/>
          </w:tcPr>
          <w:p w:rsidR="001A610D" w:rsidRPr="003846C4" w:rsidRDefault="001A610D" w:rsidP="00E945F3">
            <w:pPr>
              <w:pStyle w:val="ListParagraph"/>
              <w:ind w:left="0"/>
              <w:rPr>
                <w:rFonts w:asciiTheme="minorHAnsi" w:hAnsiTheme="minorHAnsi"/>
              </w:rPr>
            </w:pPr>
            <w:r>
              <w:rPr>
                <w:rFonts w:asciiTheme="minorHAnsi" w:hAnsiTheme="minorHAnsi"/>
              </w:rPr>
              <w:t>Project Manager</w:t>
            </w:r>
          </w:p>
        </w:tc>
        <w:tc>
          <w:tcPr>
            <w:tcW w:w="4412" w:type="dxa"/>
          </w:tcPr>
          <w:p w:rsidR="001A610D" w:rsidRPr="00BA5308" w:rsidRDefault="001A610D" w:rsidP="00E945F3">
            <w:pPr>
              <w:rPr>
                <w:rFonts w:asciiTheme="minorHAnsi" w:hAnsiTheme="minorHAnsi"/>
              </w:rPr>
            </w:pPr>
            <w:r>
              <w:rPr>
                <w:rFonts w:asciiTheme="minorHAnsi" w:hAnsiTheme="minorHAnsi"/>
              </w:rPr>
              <w:t>25. Alaska DHSS/Office of Children’s Services</w:t>
            </w:r>
          </w:p>
        </w:tc>
      </w:tr>
      <w:tr w:rsidR="001A610D" w:rsidRPr="003846C4" w:rsidTr="00E945F3">
        <w:trPr>
          <w:trHeight w:val="237"/>
        </w:trPr>
        <w:tc>
          <w:tcPr>
            <w:tcW w:w="912" w:type="dxa"/>
          </w:tcPr>
          <w:p w:rsidR="001A610D" w:rsidRPr="005E0A1F" w:rsidRDefault="001A610D" w:rsidP="00E945F3">
            <w:pPr>
              <w:pStyle w:val="ListParagraph"/>
              <w:ind w:left="0"/>
              <w:rPr>
                <w:rFonts w:asciiTheme="minorHAnsi" w:hAnsiTheme="minorHAnsi"/>
              </w:rPr>
            </w:pPr>
            <w:r w:rsidRPr="005E0A1F">
              <w:rPr>
                <w:rFonts w:asciiTheme="minorHAnsi" w:hAnsiTheme="minorHAnsi"/>
                <w:b/>
              </w:rPr>
              <w:t>√</w:t>
            </w:r>
          </w:p>
        </w:tc>
        <w:tc>
          <w:tcPr>
            <w:tcW w:w="1896" w:type="dxa"/>
          </w:tcPr>
          <w:p w:rsidR="001A610D" w:rsidRPr="001F2182" w:rsidRDefault="001A610D" w:rsidP="00E945F3">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1A610D" w:rsidRPr="003846C4" w:rsidRDefault="001A610D" w:rsidP="00E945F3">
            <w:pPr>
              <w:pStyle w:val="ListParagraph"/>
              <w:ind w:left="0"/>
              <w:rPr>
                <w:rFonts w:asciiTheme="minorHAnsi" w:hAnsiTheme="minorHAnsi"/>
              </w:rPr>
            </w:pPr>
            <w:r>
              <w:rPr>
                <w:rFonts w:asciiTheme="minorHAnsi" w:hAnsiTheme="minorHAnsi"/>
              </w:rPr>
              <w:t>Deputy Directors</w:t>
            </w:r>
          </w:p>
        </w:tc>
        <w:tc>
          <w:tcPr>
            <w:tcW w:w="4412" w:type="dxa"/>
          </w:tcPr>
          <w:p w:rsidR="001A610D" w:rsidRPr="003846C4" w:rsidRDefault="001A610D" w:rsidP="00E945F3">
            <w:pPr>
              <w:pStyle w:val="ListParagraph"/>
              <w:ind w:left="0"/>
              <w:rPr>
                <w:rFonts w:asciiTheme="minorHAnsi" w:hAnsiTheme="minorHAnsi"/>
              </w:rPr>
            </w:pPr>
            <w:r>
              <w:rPr>
                <w:rFonts w:asciiTheme="minorHAnsi" w:hAnsiTheme="minorHAnsi"/>
              </w:rPr>
              <w:t>26. Alaska DOA/Office of Public Advocacy</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EB3163" w:rsidRDefault="001A610D" w:rsidP="00E945F3">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1A610D" w:rsidRPr="003846C4" w:rsidRDefault="001A610D" w:rsidP="0031021C">
            <w:pPr>
              <w:rPr>
                <w:rFonts w:asciiTheme="minorHAnsi" w:hAnsiTheme="minorHAnsi"/>
              </w:rPr>
            </w:pPr>
            <w:r>
              <w:rPr>
                <w:rFonts w:asciiTheme="minorHAnsi" w:hAnsiTheme="minorHAnsi"/>
              </w:rPr>
              <w:t>Sitka PD, NSBPD, UAA PD, AK RR PD,</w:t>
            </w:r>
            <w:r w:rsidR="0031021C">
              <w:rPr>
                <w:rFonts w:asciiTheme="minorHAnsi" w:hAnsiTheme="minorHAnsi"/>
              </w:rPr>
              <w:t xml:space="preserve"> Valdez PD, Wrangell PD</w:t>
            </w:r>
          </w:p>
        </w:tc>
        <w:tc>
          <w:tcPr>
            <w:tcW w:w="4412" w:type="dxa"/>
          </w:tcPr>
          <w:p w:rsidR="001A610D" w:rsidRPr="003846C4" w:rsidRDefault="0031021C" w:rsidP="00E945F3">
            <w:pPr>
              <w:rPr>
                <w:rFonts w:asciiTheme="minorHAnsi" w:hAnsiTheme="minorHAnsi"/>
              </w:rPr>
            </w:pPr>
            <w:r>
              <w:rPr>
                <w:rFonts w:asciiTheme="minorHAnsi" w:hAnsiTheme="minorHAnsi"/>
              </w:rPr>
              <w:t xml:space="preserve">Skagway PD, Homer PD,  </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 xml:space="preserve">Brenda Axtell, ACS </w:t>
            </w:r>
          </w:p>
        </w:tc>
        <w:tc>
          <w:tcPr>
            <w:tcW w:w="2878" w:type="dxa"/>
          </w:tcPr>
          <w:p w:rsidR="001A610D" w:rsidRPr="003846C4" w:rsidRDefault="001A610D" w:rsidP="00E945F3">
            <w:pPr>
              <w:pStyle w:val="ListParagraph"/>
              <w:ind w:left="0"/>
              <w:rPr>
                <w:rFonts w:asciiTheme="minorHAnsi" w:hAnsiTheme="minorHAnsi"/>
              </w:rPr>
            </w:pPr>
            <w:r>
              <w:rPr>
                <w:rFonts w:asciiTheme="minorHAnsi" w:hAnsiTheme="minorHAnsi"/>
              </w:rPr>
              <w:t>Tracey Buie, ACS</w:t>
            </w:r>
          </w:p>
        </w:tc>
        <w:tc>
          <w:tcPr>
            <w:tcW w:w="4412" w:type="dxa"/>
          </w:tcPr>
          <w:p w:rsidR="001A610D" w:rsidRPr="003846C4" w:rsidRDefault="001A610D" w:rsidP="00E945F3">
            <w:pPr>
              <w:pStyle w:val="ListParagraph"/>
              <w:ind w:left="0"/>
              <w:rPr>
                <w:rFonts w:asciiTheme="minorHAnsi" w:hAnsiTheme="minorHAnsi"/>
              </w:rPr>
            </w:pPr>
            <w:r>
              <w:rPr>
                <w:rFonts w:asciiTheme="minorHAnsi" w:hAnsiTheme="minorHAnsi"/>
              </w:rPr>
              <w:t>James Stinson, OPA</w:t>
            </w:r>
          </w:p>
        </w:tc>
      </w:tr>
      <w:tr w:rsidR="001A610D" w:rsidRPr="003846C4" w:rsidTr="00E945F3">
        <w:trPr>
          <w:trHeight w:val="192"/>
        </w:trPr>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Bonnie Hough, ACS</w:t>
            </w:r>
          </w:p>
        </w:tc>
        <w:tc>
          <w:tcPr>
            <w:tcW w:w="2878" w:type="dxa"/>
          </w:tcPr>
          <w:p w:rsidR="001A610D" w:rsidRPr="003846C4" w:rsidRDefault="001A610D" w:rsidP="00E945F3">
            <w:pPr>
              <w:pStyle w:val="ListParagraph"/>
              <w:ind w:left="0"/>
              <w:rPr>
                <w:rFonts w:asciiTheme="minorHAnsi" w:hAnsiTheme="minorHAnsi"/>
              </w:rPr>
            </w:pPr>
            <w:r>
              <w:rPr>
                <w:rFonts w:asciiTheme="minorHAnsi" w:hAnsiTheme="minorHAnsi"/>
              </w:rPr>
              <w:t>Anne Fajardo, ACS</w:t>
            </w:r>
          </w:p>
        </w:tc>
        <w:tc>
          <w:tcPr>
            <w:tcW w:w="4412" w:type="dxa"/>
          </w:tcPr>
          <w:p w:rsidR="001A610D" w:rsidRPr="003846C4" w:rsidRDefault="001A610D" w:rsidP="00E945F3">
            <w:pPr>
              <w:pStyle w:val="ListParagraph"/>
              <w:ind w:left="0"/>
              <w:rPr>
                <w:rFonts w:asciiTheme="minorHAnsi" w:hAnsiTheme="minorHAnsi"/>
              </w:rPr>
            </w:pPr>
            <w:r>
              <w:rPr>
                <w:rFonts w:asciiTheme="minorHAnsi" w:hAnsiTheme="minorHAnsi"/>
              </w:rPr>
              <w:t>Hanley Robinson, ACS</w:t>
            </w:r>
          </w:p>
        </w:tc>
      </w:tr>
      <w:tr w:rsidR="001A610D" w:rsidRPr="003846C4" w:rsidTr="00E945F3">
        <w:trPr>
          <w:trHeight w:val="282"/>
        </w:trPr>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Jason Emineth, Equivant</w:t>
            </w:r>
          </w:p>
        </w:tc>
        <w:tc>
          <w:tcPr>
            <w:tcW w:w="2878" w:type="dxa"/>
          </w:tcPr>
          <w:p w:rsidR="001A610D" w:rsidRPr="003846C4" w:rsidRDefault="001A610D" w:rsidP="00E945F3">
            <w:pPr>
              <w:pStyle w:val="ListParagraph"/>
              <w:ind w:left="0"/>
              <w:rPr>
                <w:rFonts w:asciiTheme="minorHAnsi" w:hAnsiTheme="minorHAnsi"/>
              </w:rPr>
            </w:pPr>
            <w:r>
              <w:rPr>
                <w:rFonts w:asciiTheme="minorHAnsi" w:hAnsiTheme="minorHAnsi"/>
              </w:rPr>
              <w:t xml:space="preserve">Kiersten Jedlicka, DMV </w:t>
            </w:r>
          </w:p>
        </w:tc>
        <w:tc>
          <w:tcPr>
            <w:tcW w:w="4412" w:type="dxa"/>
          </w:tcPr>
          <w:p w:rsidR="001A610D" w:rsidRPr="003846C4" w:rsidRDefault="001A610D" w:rsidP="00E945F3">
            <w:pPr>
              <w:rPr>
                <w:rFonts w:asciiTheme="minorHAnsi" w:hAnsiTheme="minorHAnsi"/>
              </w:rPr>
            </w:pPr>
            <w:r>
              <w:rPr>
                <w:rFonts w:asciiTheme="minorHAnsi" w:hAnsiTheme="minorHAnsi"/>
              </w:rPr>
              <w:t>Ina Mano, ACS</w:t>
            </w:r>
          </w:p>
        </w:tc>
      </w:tr>
      <w:tr w:rsidR="001A610D" w:rsidRPr="003846C4" w:rsidTr="00E945F3">
        <w:trPr>
          <w:trHeight w:val="183"/>
        </w:trPr>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Jenifer Burris, DPS</w:t>
            </w:r>
          </w:p>
        </w:tc>
        <w:tc>
          <w:tcPr>
            <w:tcW w:w="2878" w:type="dxa"/>
          </w:tcPr>
          <w:p w:rsidR="001A610D" w:rsidRPr="003846C4" w:rsidRDefault="001A610D" w:rsidP="00E945F3">
            <w:pPr>
              <w:pStyle w:val="ListParagraph"/>
              <w:ind w:left="0"/>
              <w:rPr>
                <w:rFonts w:asciiTheme="minorHAnsi" w:hAnsiTheme="minorHAnsi"/>
              </w:rPr>
            </w:pPr>
            <w:r>
              <w:rPr>
                <w:rFonts w:asciiTheme="minorHAnsi" w:hAnsiTheme="minorHAnsi"/>
              </w:rPr>
              <w:t>Lisa Purinton, DPS</w:t>
            </w:r>
          </w:p>
        </w:tc>
        <w:tc>
          <w:tcPr>
            <w:tcW w:w="4412" w:type="dxa"/>
          </w:tcPr>
          <w:p w:rsidR="001A610D" w:rsidRPr="003846C4" w:rsidRDefault="000C6B98" w:rsidP="000C6B98">
            <w:pPr>
              <w:rPr>
                <w:rFonts w:asciiTheme="minorHAnsi" w:hAnsiTheme="minorHAnsi"/>
              </w:rPr>
            </w:pPr>
            <w:r>
              <w:rPr>
                <w:rFonts w:asciiTheme="minorHAnsi" w:hAnsiTheme="minorHAnsi"/>
              </w:rPr>
              <w:t>Lorena Bu</w:t>
            </w:r>
            <w:r w:rsidRPr="000C6B98">
              <w:rPr>
                <w:rFonts w:asciiTheme="minorHAnsi" w:hAnsiTheme="minorHAnsi"/>
              </w:rPr>
              <w:t>kovich-</w:t>
            </w:r>
            <w:r>
              <w:rPr>
                <w:rFonts w:asciiTheme="minorHAnsi" w:hAnsiTheme="minorHAnsi"/>
              </w:rPr>
              <w:t>N</w:t>
            </w:r>
            <w:r w:rsidRPr="000C6B98">
              <w:rPr>
                <w:rFonts w:asciiTheme="minorHAnsi" w:hAnsiTheme="minorHAnsi"/>
              </w:rPr>
              <w:t>ott</w:t>
            </w:r>
            <w:r>
              <w:rPr>
                <w:rFonts w:asciiTheme="minorHAnsi" w:hAnsiTheme="minorHAnsi"/>
              </w:rPr>
              <w:t>i, DPS</w:t>
            </w:r>
          </w:p>
        </w:tc>
      </w:tr>
      <w:tr w:rsidR="001A610D" w:rsidRPr="003846C4" w:rsidTr="00E945F3">
        <w:tc>
          <w:tcPr>
            <w:tcW w:w="912" w:type="dxa"/>
          </w:tcPr>
          <w:p w:rsidR="001A610D" w:rsidRPr="003846C4" w:rsidRDefault="001A610D" w:rsidP="00E945F3">
            <w:pPr>
              <w:pStyle w:val="ListParagraph"/>
              <w:ind w:left="0"/>
              <w:rPr>
                <w:rFonts w:asciiTheme="minorHAnsi" w:hAnsiTheme="minorHAnsi"/>
              </w:rPr>
            </w:pPr>
          </w:p>
        </w:tc>
        <w:tc>
          <w:tcPr>
            <w:tcW w:w="1896" w:type="dxa"/>
          </w:tcPr>
          <w:p w:rsidR="001A610D" w:rsidRPr="003846C4" w:rsidRDefault="001A610D" w:rsidP="00E945F3">
            <w:pPr>
              <w:pStyle w:val="ListParagraph"/>
              <w:ind w:left="0"/>
              <w:rPr>
                <w:rFonts w:asciiTheme="minorHAnsi" w:hAnsiTheme="minorHAnsi"/>
              </w:rPr>
            </w:pPr>
            <w:r>
              <w:rPr>
                <w:rFonts w:asciiTheme="minorHAnsi" w:hAnsiTheme="minorHAnsi"/>
              </w:rPr>
              <w:t>Captain Merrill, AST</w:t>
            </w:r>
          </w:p>
        </w:tc>
        <w:tc>
          <w:tcPr>
            <w:tcW w:w="2878" w:type="dxa"/>
          </w:tcPr>
          <w:p w:rsidR="001A610D" w:rsidRPr="003846C4" w:rsidRDefault="0031021C" w:rsidP="00E945F3">
            <w:pPr>
              <w:pStyle w:val="ListParagraph"/>
              <w:ind w:left="0"/>
              <w:rPr>
                <w:rFonts w:asciiTheme="minorHAnsi" w:hAnsiTheme="minorHAnsi"/>
              </w:rPr>
            </w:pPr>
            <w:r>
              <w:rPr>
                <w:rFonts w:asciiTheme="minorHAnsi" w:hAnsiTheme="minorHAnsi"/>
              </w:rPr>
              <w:t>Sherry Trigg, ACS</w:t>
            </w:r>
          </w:p>
        </w:tc>
        <w:tc>
          <w:tcPr>
            <w:tcW w:w="4412" w:type="dxa"/>
          </w:tcPr>
          <w:p w:rsidR="001A610D" w:rsidRPr="003846C4" w:rsidRDefault="0031021C" w:rsidP="00E945F3">
            <w:pPr>
              <w:rPr>
                <w:rFonts w:asciiTheme="minorHAnsi" w:hAnsiTheme="minorHAnsi"/>
              </w:rPr>
            </w:pPr>
            <w:r>
              <w:rPr>
                <w:rFonts w:asciiTheme="minorHAnsi" w:hAnsiTheme="minorHAnsi"/>
              </w:rPr>
              <w:t>Jeffrey Schmitz, DMV Director</w:t>
            </w:r>
          </w:p>
        </w:tc>
      </w:tr>
      <w:tr w:rsidR="001A610D" w:rsidRPr="003846C4" w:rsidTr="00E945F3">
        <w:tc>
          <w:tcPr>
            <w:tcW w:w="912" w:type="dxa"/>
            <w:tcBorders>
              <w:bottom w:val="single" w:sz="4" w:space="0" w:color="auto"/>
            </w:tcBorders>
          </w:tcPr>
          <w:p w:rsidR="001A610D" w:rsidRPr="003846C4" w:rsidRDefault="001A610D" w:rsidP="00E945F3">
            <w:pPr>
              <w:pStyle w:val="ListParagraph"/>
              <w:ind w:left="0"/>
              <w:rPr>
                <w:rFonts w:asciiTheme="minorHAnsi" w:hAnsiTheme="minorHAnsi"/>
              </w:rPr>
            </w:pPr>
          </w:p>
        </w:tc>
        <w:tc>
          <w:tcPr>
            <w:tcW w:w="1896" w:type="dxa"/>
            <w:tcBorders>
              <w:bottom w:val="single" w:sz="4" w:space="0" w:color="auto"/>
            </w:tcBorders>
          </w:tcPr>
          <w:p w:rsidR="001A610D" w:rsidRPr="003846C4" w:rsidRDefault="001A610D" w:rsidP="00E945F3">
            <w:pPr>
              <w:pStyle w:val="ListParagraph"/>
              <w:ind w:left="0"/>
              <w:rPr>
                <w:rFonts w:asciiTheme="minorHAnsi" w:hAnsiTheme="minorHAnsi"/>
              </w:rPr>
            </w:pPr>
          </w:p>
        </w:tc>
        <w:tc>
          <w:tcPr>
            <w:tcW w:w="2878" w:type="dxa"/>
            <w:tcBorders>
              <w:bottom w:val="single" w:sz="4" w:space="0" w:color="auto"/>
            </w:tcBorders>
          </w:tcPr>
          <w:p w:rsidR="001A610D" w:rsidRPr="003846C4" w:rsidRDefault="001A610D" w:rsidP="00E945F3">
            <w:pPr>
              <w:pStyle w:val="ListParagraph"/>
              <w:ind w:left="0"/>
              <w:rPr>
                <w:rFonts w:asciiTheme="minorHAnsi" w:hAnsiTheme="minorHAnsi"/>
              </w:rPr>
            </w:pPr>
          </w:p>
        </w:tc>
        <w:tc>
          <w:tcPr>
            <w:tcW w:w="4412" w:type="dxa"/>
            <w:tcBorders>
              <w:bottom w:val="single" w:sz="4" w:space="0" w:color="auto"/>
            </w:tcBorders>
          </w:tcPr>
          <w:p w:rsidR="001A610D" w:rsidRPr="00441F62" w:rsidRDefault="0031021C" w:rsidP="00441F62">
            <w:pPr>
              <w:rPr>
                <w:rFonts w:asciiTheme="minorHAnsi" w:hAnsiTheme="minorHAnsi"/>
              </w:rPr>
            </w:pPr>
            <w:r w:rsidRPr="00441F62">
              <w:rPr>
                <w:rFonts w:asciiTheme="minorHAnsi" w:hAnsiTheme="minorHAnsi"/>
              </w:rPr>
              <w:t>Dan Govoni, SOA DNR</w:t>
            </w:r>
          </w:p>
        </w:tc>
      </w:tr>
      <w:tr w:rsidR="001A610D" w:rsidRPr="003846C4" w:rsidTr="00E945F3">
        <w:tc>
          <w:tcPr>
            <w:tcW w:w="912" w:type="dxa"/>
            <w:tcBorders>
              <w:bottom w:val="single" w:sz="4" w:space="0" w:color="auto"/>
            </w:tcBorders>
          </w:tcPr>
          <w:p w:rsidR="001A610D" w:rsidRPr="003846C4" w:rsidRDefault="001A610D" w:rsidP="00E945F3">
            <w:pPr>
              <w:pStyle w:val="ListParagraph"/>
              <w:ind w:left="0"/>
              <w:rPr>
                <w:rFonts w:asciiTheme="minorHAnsi" w:hAnsiTheme="minorHAnsi"/>
              </w:rPr>
            </w:pPr>
          </w:p>
        </w:tc>
        <w:tc>
          <w:tcPr>
            <w:tcW w:w="1896" w:type="dxa"/>
            <w:tcBorders>
              <w:bottom w:val="single" w:sz="4" w:space="0" w:color="auto"/>
            </w:tcBorders>
          </w:tcPr>
          <w:p w:rsidR="001A610D" w:rsidRPr="003846C4" w:rsidRDefault="001A610D" w:rsidP="00E945F3">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1A610D" w:rsidRPr="003846C4" w:rsidRDefault="001A610D" w:rsidP="00E945F3">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Bldg.</w:t>
            </w:r>
          </w:p>
        </w:tc>
        <w:tc>
          <w:tcPr>
            <w:tcW w:w="4412" w:type="dxa"/>
            <w:tcBorders>
              <w:bottom w:val="single" w:sz="4" w:space="0" w:color="auto"/>
            </w:tcBorders>
          </w:tcPr>
          <w:p w:rsidR="001A610D" w:rsidRPr="0031021C" w:rsidRDefault="0031021C" w:rsidP="0031021C">
            <w:pPr>
              <w:rPr>
                <w:rFonts w:asciiTheme="minorHAnsi" w:hAnsiTheme="minorHAnsi"/>
              </w:rPr>
            </w:pPr>
            <w:r>
              <w:rPr>
                <w:rFonts w:asciiTheme="minorHAnsi" w:hAnsiTheme="minorHAnsi"/>
              </w:rPr>
              <w:t>Lt. Dunford, AST</w:t>
            </w:r>
          </w:p>
        </w:tc>
      </w:tr>
    </w:tbl>
    <w:p w:rsidR="001A610D" w:rsidRDefault="001A610D" w:rsidP="00304607">
      <w:pPr>
        <w:ind w:left="720"/>
        <w:rPr>
          <w:rFonts w:asciiTheme="minorHAnsi" w:hAnsiTheme="minorHAnsi"/>
          <w:b/>
          <w:bCs/>
          <w:sz w:val="24"/>
          <w:szCs w:val="24"/>
        </w:rPr>
      </w:pPr>
    </w:p>
    <w:p w:rsidR="001A610D" w:rsidRDefault="001A610D" w:rsidP="00304607">
      <w:pPr>
        <w:ind w:left="720"/>
        <w:rPr>
          <w:rFonts w:asciiTheme="minorHAnsi" w:hAnsiTheme="minorHAnsi"/>
          <w:b/>
          <w:bCs/>
          <w:sz w:val="24"/>
          <w:szCs w:val="24"/>
        </w:rPr>
      </w:pPr>
    </w:p>
    <w:p w:rsidR="001A610D" w:rsidRDefault="001A610D" w:rsidP="001A610D">
      <w:pPr>
        <w:rPr>
          <w:rFonts w:asciiTheme="minorHAnsi" w:hAnsiTheme="minorHAnsi"/>
          <w:b/>
          <w:bCs/>
          <w:sz w:val="24"/>
          <w:szCs w:val="24"/>
        </w:rPr>
      </w:pPr>
    </w:p>
    <w:p w:rsidR="003A4CA7" w:rsidRPr="005054F6" w:rsidRDefault="003A4CA7" w:rsidP="003A4CA7">
      <w:pPr>
        <w:pStyle w:val="E-mailSignature"/>
        <w:rPr>
          <w:rFonts w:asciiTheme="minorHAnsi" w:hAnsiTheme="minorHAnsi" w:cstheme="minorHAnsi"/>
          <w:b/>
          <w:bCs/>
          <w:sz w:val="24"/>
          <w:szCs w:val="24"/>
        </w:rPr>
      </w:pPr>
      <w:r w:rsidRPr="005054F6">
        <w:rPr>
          <w:rFonts w:asciiTheme="minorHAnsi" w:hAnsiTheme="minorHAnsi" w:cstheme="minorHAnsi"/>
          <w:b/>
          <w:bCs/>
          <w:sz w:val="24"/>
          <w:szCs w:val="24"/>
        </w:rPr>
        <w:t>12:00 to 1</w:t>
      </w:r>
      <w:r w:rsidR="001A610D">
        <w:rPr>
          <w:rFonts w:asciiTheme="minorHAnsi" w:hAnsiTheme="minorHAnsi" w:cstheme="minorHAnsi"/>
          <w:b/>
          <w:bCs/>
          <w:sz w:val="24"/>
          <w:szCs w:val="24"/>
        </w:rPr>
        <w:t>2:45</w:t>
      </w:r>
      <w:r w:rsidRPr="005054F6">
        <w:rPr>
          <w:rFonts w:asciiTheme="minorHAnsi" w:hAnsiTheme="minorHAnsi" w:cstheme="minorHAnsi"/>
          <w:b/>
          <w:bCs/>
          <w:sz w:val="24"/>
          <w:szCs w:val="24"/>
        </w:rPr>
        <w:t xml:space="preserve"> p.m.  </w:t>
      </w:r>
    </w:p>
    <w:p w:rsidR="003A4CA7" w:rsidRPr="005054F6" w:rsidRDefault="003A4CA7" w:rsidP="003A4CA7">
      <w:pPr>
        <w:rPr>
          <w:rFonts w:asciiTheme="minorHAnsi" w:hAnsiTheme="minorHAnsi" w:cstheme="minorHAnsi"/>
          <w:b/>
          <w:bCs/>
          <w:color w:val="1F497D"/>
          <w:sz w:val="24"/>
          <w:szCs w:val="24"/>
        </w:rPr>
      </w:pPr>
    </w:p>
    <w:p w:rsidR="0031021C" w:rsidRPr="0031021C" w:rsidRDefault="0031021C" w:rsidP="0031021C">
      <w:pPr>
        <w:rPr>
          <w:rFonts w:asciiTheme="minorHAnsi" w:hAnsiTheme="minorHAnsi" w:cstheme="minorHAnsi"/>
          <w:color w:val="1F497D"/>
          <w:sz w:val="24"/>
          <w:szCs w:val="24"/>
        </w:rPr>
      </w:pPr>
      <w:r w:rsidRPr="0031021C">
        <w:rPr>
          <w:rFonts w:asciiTheme="minorHAnsi" w:hAnsiTheme="minorHAnsi" w:cstheme="minorHAnsi"/>
          <w:b/>
          <w:bCs/>
          <w:sz w:val="24"/>
          <w:szCs w:val="24"/>
        </w:rPr>
        <w:t>State of Alaska, Department of Public Safety Presentation on Fingerprinting System Upgrades.  Jenifer Burris, Criminal Justice Planner</w:t>
      </w:r>
      <w:r w:rsidR="005E12E6">
        <w:rPr>
          <w:rFonts w:asciiTheme="minorHAnsi" w:hAnsiTheme="minorHAnsi" w:cstheme="minorHAnsi"/>
          <w:b/>
          <w:bCs/>
          <w:sz w:val="24"/>
          <w:szCs w:val="24"/>
        </w:rPr>
        <w:t>, DPS</w:t>
      </w:r>
      <w:r w:rsidRPr="0031021C">
        <w:rPr>
          <w:rFonts w:asciiTheme="minorHAnsi" w:hAnsiTheme="minorHAnsi" w:cstheme="minorHAnsi"/>
          <w:sz w:val="24"/>
          <w:szCs w:val="24"/>
        </w:rPr>
        <w:t xml:space="preserve"> </w:t>
      </w:r>
      <w:r w:rsidR="004228ED">
        <w:rPr>
          <w:rFonts w:asciiTheme="minorHAnsi" w:hAnsiTheme="minorHAnsi" w:cstheme="minorHAnsi"/>
          <w:sz w:val="24"/>
          <w:szCs w:val="24"/>
        </w:rPr>
        <w:t>presented</w:t>
      </w:r>
      <w:r w:rsidRPr="0031021C">
        <w:rPr>
          <w:rFonts w:asciiTheme="minorHAnsi" w:hAnsiTheme="minorHAnsi" w:cstheme="minorHAnsi"/>
          <w:sz w:val="24"/>
          <w:szCs w:val="24"/>
        </w:rPr>
        <w:t xml:space="preserve"> information on the new </w:t>
      </w:r>
      <w:r>
        <w:rPr>
          <w:rFonts w:asciiTheme="minorHAnsi" w:hAnsiTheme="minorHAnsi" w:cstheme="minorHAnsi"/>
          <w:sz w:val="24"/>
          <w:szCs w:val="24"/>
        </w:rPr>
        <w:t>Automated Biometric Identification Sy</w:t>
      </w:r>
      <w:r w:rsidRPr="0031021C">
        <w:rPr>
          <w:rFonts w:asciiTheme="minorHAnsi" w:hAnsiTheme="minorHAnsi" w:cstheme="minorHAnsi"/>
          <w:sz w:val="24"/>
          <w:szCs w:val="24"/>
        </w:rPr>
        <w:t>stem</w:t>
      </w:r>
      <w:r>
        <w:rPr>
          <w:rFonts w:asciiTheme="minorHAnsi" w:hAnsiTheme="minorHAnsi" w:cstheme="minorHAnsi"/>
          <w:sz w:val="24"/>
          <w:szCs w:val="24"/>
        </w:rPr>
        <w:t xml:space="preserve"> (ABIS) upgrade at DPS</w:t>
      </w:r>
      <w:r w:rsidR="005E12E6">
        <w:rPr>
          <w:rFonts w:asciiTheme="minorHAnsi" w:hAnsiTheme="minorHAnsi" w:cstheme="minorHAnsi"/>
          <w:sz w:val="24"/>
          <w:szCs w:val="24"/>
        </w:rPr>
        <w:t>,</w:t>
      </w:r>
      <w:r>
        <w:rPr>
          <w:rFonts w:asciiTheme="minorHAnsi" w:hAnsiTheme="minorHAnsi" w:cstheme="minorHAnsi"/>
          <w:sz w:val="24"/>
          <w:szCs w:val="24"/>
        </w:rPr>
        <w:t xml:space="preserve"> and answered questions</w:t>
      </w:r>
      <w:r w:rsidRPr="0031021C">
        <w:rPr>
          <w:rFonts w:asciiTheme="minorHAnsi" w:hAnsiTheme="minorHAnsi" w:cstheme="minorHAnsi"/>
          <w:sz w:val="24"/>
          <w:szCs w:val="24"/>
        </w:rPr>
        <w:t xml:space="preserve">.  </w:t>
      </w:r>
    </w:p>
    <w:p w:rsidR="001A610D" w:rsidRDefault="001A610D" w:rsidP="003A4CA7">
      <w:pPr>
        <w:rPr>
          <w:rFonts w:asciiTheme="minorHAnsi" w:hAnsiTheme="minorHAnsi" w:cstheme="minorHAnsi"/>
          <w:b/>
          <w:bCs/>
          <w:color w:val="1F497D"/>
          <w:sz w:val="24"/>
          <w:szCs w:val="24"/>
        </w:rPr>
      </w:pPr>
    </w:p>
    <w:p w:rsidR="00AC09C5" w:rsidRDefault="00AC09C5" w:rsidP="003A4CA7">
      <w:pPr>
        <w:rPr>
          <w:rFonts w:asciiTheme="minorHAnsi" w:hAnsiTheme="minorHAnsi" w:cstheme="minorHAnsi"/>
          <w:bCs/>
          <w:sz w:val="24"/>
          <w:szCs w:val="24"/>
        </w:rPr>
      </w:pPr>
      <w:r w:rsidRPr="009D1545">
        <w:rPr>
          <w:rFonts w:asciiTheme="minorHAnsi" w:hAnsiTheme="minorHAnsi" w:cstheme="minorHAnsi"/>
          <w:bCs/>
          <w:sz w:val="24"/>
          <w:szCs w:val="24"/>
        </w:rPr>
        <w:t>Alaska</w:t>
      </w:r>
      <w:r w:rsidR="009D1545" w:rsidRPr="009D1545">
        <w:rPr>
          <w:rFonts w:asciiTheme="minorHAnsi" w:hAnsiTheme="minorHAnsi" w:cstheme="minorHAnsi"/>
          <w:bCs/>
          <w:sz w:val="24"/>
          <w:szCs w:val="24"/>
        </w:rPr>
        <w:t xml:space="preserve"> is</w:t>
      </w:r>
      <w:r w:rsidRPr="009D1545">
        <w:rPr>
          <w:rFonts w:asciiTheme="minorHAnsi" w:hAnsiTheme="minorHAnsi" w:cstheme="minorHAnsi"/>
          <w:bCs/>
          <w:sz w:val="24"/>
          <w:szCs w:val="24"/>
        </w:rPr>
        <w:t xml:space="preserve"> part of the Western Identification Network (WIN) </w:t>
      </w:r>
      <w:r w:rsidR="009D1545" w:rsidRPr="009D1545">
        <w:rPr>
          <w:rFonts w:asciiTheme="minorHAnsi" w:hAnsiTheme="minorHAnsi" w:cstheme="minorHAnsi"/>
          <w:bCs/>
          <w:sz w:val="24"/>
          <w:szCs w:val="24"/>
        </w:rPr>
        <w:t xml:space="preserve">which is </w:t>
      </w:r>
      <w:r w:rsidRPr="009D1545">
        <w:rPr>
          <w:rFonts w:asciiTheme="minorHAnsi" w:hAnsiTheme="minorHAnsi" w:cstheme="minorHAnsi"/>
          <w:bCs/>
          <w:sz w:val="24"/>
          <w:szCs w:val="24"/>
        </w:rPr>
        <w:t>comprised of eight states</w:t>
      </w:r>
      <w:r w:rsidR="009D1545" w:rsidRPr="009D1545">
        <w:rPr>
          <w:rFonts w:asciiTheme="minorHAnsi" w:hAnsiTheme="minorHAnsi" w:cstheme="minorHAnsi"/>
          <w:bCs/>
          <w:sz w:val="24"/>
          <w:szCs w:val="24"/>
        </w:rPr>
        <w:t xml:space="preserve">.  DPS stepped up to pilot the new technology hoping to pave the way for other states with rural bandwidth and connectivity issues.  </w:t>
      </w:r>
    </w:p>
    <w:p w:rsidR="00601401" w:rsidRDefault="00601401" w:rsidP="003A4CA7">
      <w:pPr>
        <w:rPr>
          <w:rFonts w:asciiTheme="minorHAnsi" w:hAnsiTheme="minorHAnsi" w:cstheme="minorHAnsi"/>
          <w:bCs/>
          <w:sz w:val="24"/>
          <w:szCs w:val="24"/>
        </w:rPr>
      </w:pPr>
    </w:p>
    <w:p w:rsidR="00601401" w:rsidRDefault="00601401" w:rsidP="003A4CA7">
      <w:pPr>
        <w:rPr>
          <w:rFonts w:asciiTheme="minorHAnsi" w:hAnsiTheme="minorHAnsi" w:cstheme="minorHAnsi"/>
          <w:bCs/>
          <w:sz w:val="24"/>
          <w:szCs w:val="24"/>
        </w:rPr>
      </w:pPr>
      <w:r>
        <w:rPr>
          <w:rFonts w:asciiTheme="minorHAnsi" w:hAnsiTheme="minorHAnsi" w:cstheme="minorHAnsi"/>
          <w:bCs/>
          <w:sz w:val="24"/>
          <w:szCs w:val="24"/>
        </w:rPr>
        <w:t xml:space="preserve">Jenifer provided a PowerPoint which provided details of the upgrade, the significant improvements in efficiencies, disaster recovery, and real time technical support made possible via desktop virtualization (VDI) and remote desktop protocol (RDP) </w:t>
      </w:r>
      <w:r w:rsidR="005E12E6">
        <w:rPr>
          <w:rFonts w:asciiTheme="minorHAnsi" w:hAnsiTheme="minorHAnsi" w:cstheme="minorHAnsi"/>
          <w:bCs/>
          <w:sz w:val="24"/>
          <w:szCs w:val="24"/>
        </w:rPr>
        <w:t xml:space="preserve">- </w:t>
      </w:r>
      <w:r>
        <w:rPr>
          <w:rFonts w:asciiTheme="minorHAnsi" w:hAnsiTheme="minorHAnsi" w:cstheme="minorHAnsi"/>
          <w:bCs/>
          <w:sz w:val="24"/>
          <w:szCs w:val="24"/>
        </w:rPr>
        <w:t xml:space="preserve">particularly during COVID.  Technicians are no longer physically tied to a work station at HQ, and the system is fast, searching across all WIN states, </w:t>
      </w:r>
      <w:r w:rsidR="005E12E6">
        <w:rPr>
          <w:rFonts w:asciiTheme="minorHAnsi" w:hAnsiTheme="minorHAnsi" w:cstheme="minorHAnsi"/>
          <w:bCs/>
          <w:sz w:val="24"/>
          <w:szCs w:val="24"/>
        </w:rPr>
        <w:t xml:space="preserve">and </w:t>
      </w:r>
      <w:r>
        <w:rPr>
          <w:rFonts w:asciiTheme="minorHAnsi" w:hAnsiTheme="minorHAnsi" w:cstheme="minorHAnsi"/>
          <w:bCs/>
          <w:sz w:val="24"/>
          <w:szCs w:val="24"/>
        </w:rPr>
        <w:t xml:space="preserve">leveraging a powerful algorithm that looks for </w:t>
      </w:r>
      <w:r w:rsidR="005E12E6">
        <w:rPr>
          <w:rFonts w:asciiTheme="minorHAnsi" w:hAnsiTheme="minorHAnsi" w:cstheme="minorHAnsi"/>
          <w:bCs/>
          <w:sz w:val="24"/>
          <w:szCs w:val="24"/>
        </w:rPr>
        <w:t xml:space="preserve">more </w:t>
      </w:r>
      <w:r>
        <w:rPr>
          <w:rFonts w:asciiTheme="minorHAnsi" w:hAnsiTheme="minorHAnsi" w:cstheme="minorHAnsi"/>
          <w:bCs/>
          <w:sz w:val="24"/>
          <w:szCs w:val="24"/>
        </w:rPr>
        <w:t xml:space="preserve">granular </w:t>
      </w:r>
      <w:r w:rsidR="005E12E6">
        <w:rPr>
          <w:rFonts w:asciiTheme="minorHAnsi" w:hAnsiTheme="minorHAnsi" w:cstheme="minorHAnsi"/>
          <w:bCs/>
          <w:sz w:val="24"/>
          <w:szCs w:val="24"/>
        </w:rPr>
        <w:t xml:space="preserve">print </w:t>
      </w:r>
      <w:r>
        <w:rPr>
          <w:rFonts w:asciiTheme="minorHAnsi" w:hAnsiTheme="minorHAnsi" w:cstheme="minorHAnsi"/>
          <w:bCs/>
          <w:sz w:val="24"/>
          <w:szCs w:val="24"/>
        </w:rPr>
        <w:t xml:space="preserve">detail.  </w:t>
      </w:r>
    </w:p>
    <w:p w:rsidR="00601401" w:rsidRDefault="00601401" w:rsidP="003A4CA7">
      <w:pPr>
        <w:rPr>
          <w:rFonts w:asciiTheme="minorHAnsi" w:hAnsiTheme="minorHAnsi" w:cstheme="minorHAnsi"/>
          <w:bCs/>
          <w:sz w:val="24"/>
          <w:szCs w:val="24"/>
        </w:rPr>
      </w:pPr>
    </w:p>
    <w:p w:rsidR="00A02CBE" w:rsidRDefault="00601401" w:rsidP="003A4CA7">
      <w:pPr>
        <w:rPr>
          <w:rFonts w:asciiTheme="minorHAnsi" w:hAnsiTheme="minorHAnsi" w:cstheme="minorHAnsi"/>
          <w:bCs/>
          <w:sz w:val="24"/>
          <w:szCs w:val="24"/>
        </w:rPr>
      </w:pPr>
      <w:r>
        <w:rPr>
          <w:rFonts w:asciiTheme="minorHAnsi" w:hAnsiTheme="minorHAnsi" w:cstheme="minorHAnsi"/>
          <w:bCs/>
          <w:sz w:val="24"/>
          <w:szCs w:val="24"/>
        </w:rPr>
        <w:t>DPS technicians have been able to conduct virtual training successfully during COVID</w:t>
      </w:r>
      <w:r w:rsidR="00A02CBE">
        <w:rPr>
          <w:rFonts w:asciiTheme="minorHAnsi" w:hAnsiTheme="minorHAnsi" w:cstheme="minorHAnsi"/>
          <w:bCs/>
          <w:sz w:val="24"/>
          <w:szCs w:val="24"/>
        </w:rPr>
        <w:t xml:space="preserve">.  DPS </w:t>
      </w:r>
      <w:r>
        <w:rPr>
          <w:rFonts w:asciiTheme="minorHAnsi" w:hAnsiTheme="minorHAnsi" w:cstheme="minorHAnsi"/>
          <w:bCs/>
          <w:sz w:val="24"/>
          <w:szCs w:val="24"/>
        </w:rPr>
        <w:t>has worked with several local police departments on how to electronically transmit prints into the new system</w:t>
      </w:r>
      <w:r w:rsidR="00A02CBE">
        <w:rPr>
          <w:rFonts w:asciiTheme="minorHAnsi" w:hAnsiTheme="minorHAnsi" w:cstheme="minorHAnsi"/>
          <w:bCs/>
          <w:sz w:val="24"/>
          <w:szCs w:val="24"/>
        </w:rPr>
        <w:t xml:space="preserve">.  Users must procure and install live scan technology in order to send fingerprints into the new system electronically.  Before purchasing equipment DPS emphasized the importance of checking with DPS IT to ensure equipment and software is compatible with the DPS system.  </w:t>
      </w:r>
    </w:p>
    <w:p w:rsidR="00A02CBE" w:rsidRDefault="00A02CBE" w:rsidP="003A4CA7">
      <w:pPr>
        <w:rPr>
          <w:rFonts w:asciiTheme="minorHAnsi" w:hAnsiTheme="minorHAnsi" w:cstheme="minorHAnsi"/>
          <w:bCs/>
          <w:sz w:val="24"/>
          <w:szCs w:val="24"/>
        </w:rPr>
      </w:pPr>
    </w:p>
    <w:p w:rsidR="00601401" w:rsidRPr="009D1545" w:rsidRDefault="00A02CBE" w:rsidP="003A4CA7">
      <w:pPr>
        <w:rPr>
          <w:rFonts w:asciiTheme="minorHAnsi" w:hAnsiTheme="minorHAnsi" w:cstheme="minorHAnsi"/>
          <w:bCs/>
          <w:sz w:val="24"/>
          <w:szCs w:val="24"/>
        </w:rPr>
      </w:pPr>
      <w:r>
        <w:rPr>
          <w:rFonts w:asciiTheme="minorHAnsi" w:hAnsiTheme="minorHAnsi" w:cstheme="minorHAnsi"/>
          <w:bCs/>
          <w:sz w:val="24"/>
          <w:szCs w:val="24"/>
        </w:rPr>
        <w:t>Jenifer provided her email and invited law enforcement agencies to contact her about possible ways to obtain funding assistance</w:t>
      </w:r>
      <w:r w:rsidR="005E12E6">
        <w:rPr>
          <w:rFonts w:asciiTheme="minorHAnsi" w:hAnsiTheme="minorHAnsi" w:cstheme="minorHAnsi"/>
          <w:bCs/>
          <w:sz w:val="24"/>
          <w:szCs w:val="24"/>
        </w:rPr>
        <w:t>,</w:t>
      </w:r>
      <w:r>
        <w:rPr>
          <w:rFonts w:asciiTheme="minorHAnsi" w:hAnsiTheme="minorHAnsi" w:cstheme="minorHAnsi"/>
          <w:bCs/>
          <w:sz w:val="24"/>
          <w:szCs w:val="24"/>
        </w:rPr>
        <w:t xml:space="preserve"> and training. </w:t>
      </w:r>
    </w:p>
    <w:p w:rsidR="009D1545" w:rsidRDefault="009D1545" w:rsidP="003A4CA7">
      <w:pPr>
        <w:rPr>
          <w:rFonts w:asciiTheme="minorHAnsi" w:hAnsiTheme="minorHAnsi" w:cstheme="minorHAnsi"/>
          <w:b/>
          <w:bCs/>
          <w:color w:val="1F497D"/>
          <w:sz w:val="24"/>
          <w:szCs w:val="24"/>
        </w:rPr>
      </w:pPr>
    </w:p>
    <w:p w:rsidR="004228ED" w:rsidRPr="004228ED" w:rsidRDefault="004228ED" w:rsidP="004228ED">
      <w:pPr>
        <w:rPr>
          <w:rFonts w:asciiTheme="minorHAnsi" w:hAnsiTheme="minorHAnsi" w:cstheme="minorHAnsi"/>
          <w:b/>
          <w:bCs/>
          <w:sz w:val="24"/>
          <w:szCs w:val="24"/>
        </w:rPr>
      </w:pPr>
      <w:r w:rsidRPr="004228ED">
        <w:rPr>
          <w:rFonts w:asciiTheme="minorHAnsi" w:hAnsiTheme="minorHAnsi" w:cstheme="minorHAnsi"/>
          <w:b/>
          <w:bCs/>
          <w:sz w:val="24"/>
          <w:szCs w:val="24"/>
        </w:rPr>
        <w:t xml:space="preserve">12:45 to 1:15 p.m. </w:t>
      </w:r>
    </w:p>
    <w:p w:rsidR="004228ED" w:rsidRPr="004228ED" w:rsidRDefault="004228ED" w:rsidP="004228ED">
      <w:pPr>
        <w:rPr>
          <w:rFonts w:asciiTheme="minorHAnsi" w:hAnsiTheme="minorHAnsi" w:cstheme="minorHAnsi"/>
          <w:b/>
          <w:bCs/>
          <w:sz w:val="24"/>
          <w:szCs w:val="24"/>
        </w:rPr>
      </w:pPr>
    </w:p>
    <w:p w:rsidR="004228ED" w:rsidRPr="004228ED" w:rsidRDefault="004228ED" w:rsidP="004228ED">
      <w:pPr>
        <w:rPr>
          <w:rFonts w:asciiTheme="minorHAnsi" w:hAnsiTheme="minorHAnsi" w:cstheme="minorHAnsi"/>
          <w:b/>
          <w:bCs/>
          <w:color w:val="1F497D"/>
          <w:sz w:val="24"/>
          <w:szCs w:val="24"/>
        </w:rPr>
      </w:pPr>
      <w:r w:rsidRPr="004228ED">
        <w:rPr>
          <w:rFonts w:asciiTheme="minorHAnsi" w:hAnsiTheme="minorHAnsi" w:cstheme="minorHAnsi"/>
          <w:b/>
          <w:bCs/>
          <w:sz w:val="24"/>
          <w:szCs w:val="24"/>
        </w:rPr>
        <w:t>Electronic Charging Document Project (ECDP)</w:t>
      </w:r>
    </w:p>
    <w:p w:rsidR="004228ED" w:rsidRPr="004228ED" w:rsidRDefault="004228ED" w:rsidP="004228ED">
      <w:pPr>
        <w:rPr>
          <w:rFonts w:asciiTheme="minorHAnsi" w:hAnsiTheme="minorHAnsi" w:cstheme="minorHAnsi"/>
          <w:sz w:val="24"/>
          <w:szCs w:val="24"/>
        </w:rPr>
      </w:pPr>
    </w:p>
    <w:p w:rsidR="004228ED" w:rsidRPr="004228ED" w:rsidRDefault="004228ED" w:rsidP="004228ED">
      <w:pPr>
        <w:pStyle w:val="ListParagraph"/>
        <w:numPr>
          <w:ilvl w:val="0"/>
          <w:numId w:val="38"/>
        </w:numPr>
        <w:ind w:left="0" w:firstLine="0"/>
        <w:rPr>
          <w:rFonts w:asciiTheme="minorHAnsi" w:hAnsiTheme="minorHAnsi" w:cstheme="minorHAnsi"/>
          <w:b/>
          <w:bCs/>
          <w:sz w:val="24"/>
          <w:szCs w:val="24"/>
          <w:u w:val="single"/>
        </w:rPr>
      </w:pPr>
      <w:r w:rsidRPr="004228ED">
        <w:rPr>
          <w:rFonts w:asciiTheme="minorHAnsi" w:hAnsiTheme="minorHAnsi" w:cstheme="minorHAnsi"/>
          <w:sz w:val="24"/>
          <w:szCs w:val="24"/>
        </w:rPr>
        <w:t>Stakeholder updates since last meeting (October 29, 2020</w:t>
      </w:r>
      <w:r w:rsidRPr="004228ED">
        <w:rPr>
          <w:rFonts w:asciiTheme="minorHAnsi" w:hAnsiTheme="minorHAnsi" w:cstheme="minorHAnsi"/>
          <w:color w:val="1F497D"/>
          <w:sz w:val="24"/>
          <w:szCs w:val="24"/>
        </w:rPr>
        <w:t>)</w:t>
      </w:r>
      <w:r w:rsidRPr="004228ED">
        <w:rPr>
          <w:rFonts w:asciiTheme="minorHAnsi" w:hAnsiTheme="minorHAnsi" w:cstheme="minorHAnsi"/>
          <w:sz w:val="24"/>
          <w:szCs w:val="24"/>
        </w:rPr>
        <w:t xml:space="preserve">.  </w:t>
      </w:r>
    </w:p>
    <w:p w:rsidR="004228ED" w:rsidRPr="004228ED" w:rsidRDefault="004228ED" w:rsidP="004228ED">
      <w:pPr>
        <w:rPr>
          <w:rFonts w:asciiTheme="minorHAnsi" w:hAnsiTheme="minorHAnsi" w:cstheme="minorHAnsi"/>
          <w:b/>
          <w:bCs/>
          <w:color w:val="1F497D"/>
          <w:sz w:val="24"/>
          <w:szCs w:val="24"/>
          <w:u w:val="single"/>
        </w:rPr>
      </w:pPr>
    </w:p>
    <w:p w:rsidR="004228ED" w:rsidRPr="004228ED" w:rsidRDefault="004228ED" w:rsidP="004228ED">
      <w:pPr>
        <w:pStyle w:val="ListParagraph"/>
        <w:numPr>
          <w:ilvl w:val="0"/>
          <w:numId w:val="39"/>
        </w:numPr>
        <w:ind w:hanging="630"/>
        <w:rPr>
          <w:rFonts w:asciiTheme="minorHAnsi" w:hAnsiTheme="minorHAnsi" w:cstheme="minorHAnsi"/>
          <w:sz w:val="24"/>
          <w:szCs w:val="24"/>
        </w:rPr>
      </w:pPr>
      <w:r w:rsidRPr="004228ED">
        <w:rPr>
          <w:rFonts w:asciiTheme="minorHAnsi" w:hAnsiTheme="minorHAnsi" w:cstheme="minorHAnsi"/>
          <w:sz w:val="24"/>
          <w:szCs w:val="24"/>
        </w:rPr>
        <w:t>Alaska Court System</w:t>
      </w:r>
    </w:p>
    <w:p w:rsidR="004228ED" w:rsidRDefault="004228ED" w:rsidP="004228ED">
      <w:pPr>
        <w:ind w:firstLine="720"/>
        <w:rPr>
          <w:rFonts w:asciiTheme="minorHAnsi" w:hAnsiTheme="minorHAnsi" w:cstheme="minorBidi"/>
          <w:sz w:val="24"/>
          <w:szCs w:val="24"/>
        </w:rPr>
      </w:pPr>
    </w:p>
    <w:p w:rsidR="004228ED" w:rsidRDefault="005E12E6" w:rsidP="004228ED">
      <w:pPr>
        <w:rPr>
          <w:rFonts w:asciiTheme="minorHAnsi" w:hAnsiTheme="minorHAnsi" w:cstheme="minorBidi"/>
          <w:sz w:val="24"/>
          <w:szCs w:val="24"/>
        </w:rPr>
      </w:pPr>
      <w:r>
        <w:rPr>
          <w:rFonts w:asciiTheme="minorHAnsi" w:hAnsiTheme="minorHAnsi" w:cstheme="minorBidi"/>
          <w:sz w:val="24"/>
          <w:szCs w:val="24"/>
        </w:rPr>
        <w:t>T</w:t>
      </w:r>
      <w:r w:rsidR="005D3583">
        <w:rPr>
          <w:rFonts w:asciiTheme="minorHAnsi" w:hAnsiTheme="minorHAnsi" w:cstheme="minorBidi"/>
          <w:sz w:val="24"/>
          <w:szCs w:val="24"/>
        </w:rPr>
        <w:t xml:space="preserve">he </w:t>
      </w:r>
      <w:r w:rsidR="004228ED">
        <w:rPr>
          <w:rFonts w:asciiTheme="minorHAnsi" w:hAnsiTheme="minorHAnsi" w:cstheme="minorBidi"/>
          <w:sz w:val="24"/>
          <w:szCs w:val="24"/>
        </w:rPr>
        <w:t>ACS has done some internal work in preparation for meeting with vendors ISI and Equivant</w:t>
      </w:r>
      <w:r w:rsidR="005D3583">
        <w:rPr>
          <w:rFonts w:asciiTheme="minorHAnsi" w:hAnsiTheme="minorHAnsi" w:cstheme="minorBidi"/>
          <w:sz w:val="24"/>
          <w:szCs w:val="24"/>
        </w:rPr>
        <w:t xml:space="preserve"> to move this project forward</w:t>
      </w:r>
      <w:r w:rsidR="004228ED">
        <w:rPr>
          <w:rFonts w:asciiTheme="minorHAnsi" w:hAnsiTheme="minorHAnsi" w:cstheme="minorBidi"/>
          <w:sz w:val="24"/>
          <w:szCs w:val="24"/>
        </w:rPr>
        <w:t>.  It is anticipated that the ACS will be able to meet with ISI in late March to discuss scope a</w:t>
      </w:r>
      <w:r w:rsidR="005D3583">
        <w:rPr>
          <w:rFonts w:asciiTheme="minorHAnsi" w:hAnsiTheme="minorHAnsi" w:cstheme="minorBidi"/>
          <w:sz w:val="24"/>
          <w:szCs w:val="24"/>
        </w:rPr>
        <w:t>nd development.</w:t>
      </w:r>
      <w:r w:rsidR="004228ED">
        <w:rPr>
          <w:rFonts w:asciiTheme="minorHAnsi" w:hAnsiTheme="minorHAnsi" w:cstheme="minorBidi"/>
          <w:sz w:val="24"/>
          <w:szCs w:val="24"/>
        </w:rPr>
        <w:t xml:space="preserve"> The focus until then is on the e filing project</w:t>
      </w:r>
      <w:r w:rsidR="005D3583">
        <w:rPr>
          <w:rFonts w:asciiTheme="minorHAnsi" w:hAnsiTheme="minorHAnsi" w:cstheme="minorBidi"/>
          <w:sz w:val="24"/>
          <w:szCs w:val="24"/>
        </w:rPr>
        <w:t>,</w:t>
      </w:r>
      <w:r w:rsidR="004228ED">
        <w:rPr>
          <w:rFonts w:asciiTheme="minorHAnsi" w:hAnsiTheme="minorHAnsi" w:cstheme="minorBidi"/>
          <w:sz w:val="24"/>
          <w:szCs w:val="24"/>
        </w:rPr>
        <w:t xml:space="preserve"> </w:t>
      </w:r>
      <w:r>
        <w:rPr>
          <w:rFonts w:asciiTheme="minorHAnsi" w:hAnsiTheme="minorHAnsi" w:cstheme="minorBidi"/>
          <w:sz w:val="24"/>
          <w:szCs w:val="24"/>
        </w:rPr>
        <w:t>however</w:t>
      </w:r>
      <w:r w:rsidR="0032160E">
        <w:rPr>
          <w:rFonts w:asciiTheme="minorHAnsi" w:hAnsiTheme="minorHAnsi" w:cstheme="minorBidi"/>
          <w:sz w:val="24"/>
          <w:szCs w:val="24"/>
        </w:rPr>
        <w:t xml:space="preserve"> </w:t>
      </w:r>
      <w:r w:rsidR="004228ED">
        <w:rPr>
          <w:rFonts w:asciiTheme="minorHAnsi" w:hAnsiTheme="minorHAnsi" w:cstheme="minorBidi"/>
          <w:sz w:val="24"/>
          <w:szCs w:val="24"/>
        </w:rPr>
        <w:t>much of the integration work being done on th</w:t>
      </w:r>
      <w:r>
        <w:rPr>
          <w:rFonts w:asciiTheme="minorHAnsi" w:hAnsiTheme="minorHAnsi" w:cstheme="minorBidi"/>
          <w:sz w:val="24"/>
          <w:szCs w:val="24"/>
        </w:rPr>
        <w:t xml:space="preserve">e e filing </w:t>
      </w:r>
      <w:r w:rsidR="004228ED">
        <w:rPr>
          <w:rFonts w:asciiTheme="minorHAnsi" w:hAnsiTheme="minorHAnsi" w:cstheme="minorBidi"/>
          <w:sz w:val="24"/>
          <w:szCs w:val="24"/>
        </w:rPr>
        <w:t xml:space="preserve">project will be needed for eCDP as well.   It is possible that the ACS will be ready to meet again </w:t>
      </w:r>
      <w:r>
        <w:rPr>
          <w:rFonts w:asciiTheme="minorHAnsi" w:hAnsiTheme="minorHAnsi" w:cstheme="minorBidi"/>
          <w:sz w:val="24"/>
          <w:szCs w:val="24"/>
        </w:rPr>
        <w:t xml:space="preserve">with stakeholders </w:t>
      </w:r>
      <w:r w:rsidR="004228ED">
        <w:rPr>
          <w:rFonts w:asciiTheme="minorHAnsi" w:hAnsiTheme="minorHAnsi" w:cstheme="minorBidi"/>
          <w:sz w:val="24"/>
          <w:szCs w:val="24"/>
        </w:rPr>
        <w:t>at the end of March, although that could change</w:t>
      </w:r>
      <w:r>
        <w:rPr>
          <w:rFonts w:asciiTheme="minorHAnsi" w:hAnsiTheme="minorHAnsi" w:cstheme="minorBidi"/>
          <w:sz w:val="24"/>
          <w:szCs w:val="24"/>
        </w:rPr>
        <w:t>,</w:t>
      </w:r>
      <w:r w:rsidR="004228ED">
        <w:rPr>
          <w:rFonts w:asciiTheme="minorHAnsi" w:hAnsiTheme="minorHAnsi" w:cstheme="minorBidi"/>
          <w:sz w:val="24"/>
          <w:szCs w:val="24"/>
        </w:rPr>
        <w:t xml:space="preserve"> depending on the e filing roll out schedule.  </w:t>
      </w:r>
    </w:p>
    <w:p w:rsidR="004228ED" w:rsidRDefault="004228ED" w:rsidP="004228ED">
      <w:pPr>
        <w:rPr>
          <w:rFonts w:asciiTheme="minorHAnsi" w:hAnsiTheme="minorHAnsi" w:cstheme="minorBidi"/>
          <w:sz w:val="24"/>
          <w:szCs w:val="24"/>
        </w:rPr>
      </w:pPr>
    </w:p>
    <w:p w:rsidR="005E12E6" w:rsidRDefault="004228ED" w:rsidP="004228ED">
      <w:pPr>
        <w:rPr>
          <w:rFonts w:asciiTheme="minorHAnsi" w:hAnsiTheme="minorHAnsi" w:cstheme="minorBidi"/>
          <w:sz w:val="24"/>
          <w:szCs w:val="24"/>
        </w:rPr>
      </w:pPr>
      <w:r>
        <w:rPr>
          <w:rFonts w:asciiTheme="minorHAnsi" w:hAnsiTheme="minorHAnsi" w:cstheme="minorBidi"/>
          <w:sz w:val="24"/>
          <w:szCs w:val="24"/>
        </w:rPr>
        <w:t xml:space="preserve">Equivant’s Jason Emineth confirmed that the work being undertaken to validate the current integration between ISI and Equivant to facilitate e filing can be leveraged for this project.  </w:t>
      </w:r>
      <w:r w:rsidR="005D3583">
        <w:rPr>
          <w:rFonts w:asciiTheme="minorHAnsi" w:hAnsiTheme="minorHAnsi" w:cstheme="minorBidi"/>
          <w:sz w:val="24"/>
          <w:szCs w:val="24"/>
        </w:rPr>
        <w:t xml:space="preserve">This will mean that </w:t>
      </w:r>
      <w:r w:rsidR="005E12E6">
        <w:rPr>
          <w:rFonts w:asciiTheme="minorHAnsi" w:hAnsiTheme="minorHAnsi" w:cstheme="minorBidi"/>
          <w:sz w:val="24"/>
          <w:szCs w:val="24"/>
        </w:rPr>
        <w:t xml:space="preserve">much of </w:t>
      </w:r>
      <w:r w:rsidR="005D3583">
        <w:rPr>
          <w:rFonts w:asciiTheme="minorHAnsi" w:hAnsiTheme="minorHAnsi" w:cstheme="minorBidi"/>
          <w:sz w:val="24"/>
          <w:szCs w:val="24"/>
        </w:rPr>
        <w:t xml:space="preserve">the work needed for eCDP will already be done.   Equivant’s schedule looks </w:t>
      </w:r>
    </w:p>
    <w:p w:rsidR="005E12E6" w:rsidRDefault="005E12E6" w:rsidP="004228ED">
      <w:pPr>
        <w:rPr>
          <w:rFonts w:asciiTheme="minorHAnsi" w:hAnsiTheme="minorHAnsi" w:cstheme="minorBidi"/>
          <w:sz w:val="24"/>
          <w:szCs w:val="24"/>
        </w:rPr>
      </w:pPr>
    </w:p>
    <w:p w:rsidR="004228ED" w:rsidRPr="004228ED" w:rsidRDefault="005E12E6" w:rsidP="004228ED">
      <w:pPr>
        <w:rPr>
          <w:rFonts w:asciiTheme="minorHAnsi" w:hAnsiTheme="minorHAnsi" w:cstheme="minorBidi"/>
          <w:sz w:val="24"/>
          <w:szCs w:val="24"/>
        </w:rPr>
      </w:pPr>
      <w:r>
        <w:rPr>
          <w:rFonts w:asciiTheme="minorHAnsi" w:hAnsiTheme="minorHAnsi" w:cstheme="minorBidi"/>
          <w:sz w:val="24"/>
          <w:szCs w:val="24"/>
        </w:rPr>
        <w:t xml:space="preserve">open to continuing </w:t>
      </w:r>
      <w:r w:rsidR="005D3583">
        <w:rPr>
          <w:rFonts w:asciiTheme="minorHAnsi" w:hAnsiTheme="minorHAnsi" w:cstheme="minorBidi"/>
          <w:sz w:val="24"/>
          <w:szCs w:val="24"/>
        </w:rPr>
        <w:t>work on this project into the spring</w:t>
      </w:r>
      <w:r>
        <w:rPr>
          <w:rFonts w:asciiTheme="minorHAnsi" w:hAnsiTheme="minorHAnsi" w:cstheme="minorBidi"/>
          <w:sz w:val="24"/>
          <w:szCs w:val="24"/>
        </w:rPr>
        <w:t xml:space="preserve">.  </w:t>
      </w:r>
    </w:p>
    <w:p w:rsidR="004228ED" w:rsidRDefault="004228ED" w:rsidP="004228ED">
      <w:pPr>
        <w:rPr>
          <w:rFonts w:asciiTheme="minorHAnsi" w:hAnsiTheme="minorHAnsi" w:cstheme="minorBidi"/>
          <w:color w:val="1F497D" w:themeColor="dark2"/>
        </w:rPr>
      </w:pPr>
    </w:p>
    <w:p w:rsidR="004228ED" w:rsidRPr="005D3583" w:rsidRDefault="004228ED" w:rsidP="005D3583">
      <w:pPr>
        <w:pStyle w:val="ListParagraph"/>
        <w:numPr>
          <w:ilvl w:val="0"/>
          <w:numId w:val="39"/>
        </w:numPr>
        <w:ind w:hanging="630"/>
        <w:rPr>
          <w:rFonts w:asciiTheme="minorHAnsi" w:hAnsiTheme="minorHAnsi" w:cstheme="minorHAnsi"/>
          <w:sz w:val="24"/>
          <w:szCs w:val="24"/>
        </w:rPr>
      </w:pPr>
      <w:r w:rsidRPr="005D3583">
        <w:rPr>
          <w:rFonts w:asciiTheme="minorHAnsi" w:hAnsiTheme="minorHAnsi" w:cstheme="minorHAnsi"/>
          <w:sz w:val="24"/>
          <w:szCs w:val="24"/>
        </w:rPr>
        <w:t>Department of Law</w:t>
      </w:r>
    </w:p>
    <w:p w:rsidR="004228ED" w:rsidRDefault="004228ED" w:rsidP="004228ED">
      <w:pPr>
        <w:rPr>
          <w:rFonts w:asciiTheme="minorHAnsi" w:hAnsiTheme="minorHAnsi" w:cstheme="minorBidi"/>
          <w:color w:val="1F497D" w:themeColor="dark2"/>
          <w:sz w:val="22"/>
          <w:szCs w:val="22"/>
        </w:rPr>
      </w:pPr>
    </w:p>
    <w:p w:rsidR="004228ED" w:rsidRDefault="005E12E6" w:rsidP="004228ED">
      <w:pPr>
        <w:rPr>
          <w:rFonts w:asciiTheme="minorHAnsi" w:hAnsiTheme="minorHAnsi" w:cstheme="minorBidi"/>
          <w:sz w:val="24"/>
          <w:szCs w:val="24"/>
        </w:rPr>
      </w:pPr>
      <w:r>
        <w:rPr>
          <w:rFonts w:asciiTheme="minorHAnsi" w:hAnsiTheme="minorHAnsi" w:cstheme="minorBidi"/>
          <w:sz w:val="24"/>
          <w:szCs w:val="24"/>
        </w:rPr>
        <w:t>It is unlikely that DOL’s vendor</w:t>
      </w:r>
      <w:r w:rsidR="005D3583">
        <w:rPr>
          <w:rFonts w:asciiTheme="minorHAnsi" w:hAnsiTheme="minorHAnsi" w:cstheme="minorBidi"/>
          <w:sz w:val="24"/>
          <w:szCs w:val="24"/>
        </w:rPr>
        <w:t xml:space="preserve"> PBK </w:t>
      </w:r>
      <w:r>
        <w:rPr>
          <w:rFonts w:asciiTheme="minorHAnsi" w:hAnsiTheme="minorHAnsi" w:cstheme="minorBidi"/>
          <w:sz w:val="24"/>
          <w:szCs w:val="24"/>
        </w:rPr>
        <w:t>will be able</w:t>
      </w:r>
      <w:r w:rsidR="005D3583">
        <w:rPr>
          <w:rFonts w:asciiTheme="minorHAnsi" w:hAnsiTheme="minorHAnsi" w:cstheme="minorBidi"/>
          <w:sz w:val="24"/>
          <w:szCs w:val="24"/>
        </w:rPr>
        <w:t xml:space="preserve"> to get</w:t>
      </w:r>
      <w:r>
        <w:rPr>
          <w:rFonts w:asciiTheme="minorHAnsi" w:hAnsiTheme="minorHAnsi" w:cstheme="minorBidi"/>
          <w:sz w:val="24"/>
          <w:szCs w:val="24"/>
        </w:rPr>
        <w:t xml:space="preserve"> back to this project during the</w:t>
      </w:r>
      <w:r w:rsidR="005D3583">
        <w:rPr>
          <w:rFonts w:asciiTheme="minorHAnsi" w:hAnsiTheme="minorHAnsi" w:cstheme="minorBidi"/>
          <w:sz w:val="24"/>
          <w:szCs w:val="24"/>
        </w:rPr>
        <w:t xml:space="preserve"> first quarter.  Michal will follow up and report back on whether a meeting at the end of March would work</w:t>
      </w:r>
      <w:r>
        <w:rPr>
          <w:rFonts w:asciiTheme="minorHAnsi" w:hAnsiTheme="minorHAnsi" w:cstheme="minorBidi"/>
          <w:sz w:val="24"/>
          <w:szCs w:val="24"/>
        </w:rPr>
        <w:t xml:space="preserve"> for DOL and PBK</w:t>
      </w:r>
      <w:r w:rsidR="005D3583">
        <w:rPr>
          <w:rFonts w:asciiTheme="minorHAnsi" w:hAnsiTheme="minorHAnsi" w:cstheme="minorBidi"/>
          <w:sz w:val="24"/>
          <w:szCs w:val="24"/>
        </w:rPr>
        <w:t xml:space="preserve">. </w:t>
      </w:r>
    </w:p>
    <w:p w:rsidR="005D3583" w:rsidRPr="005D3583" w:rsidRDefault="005D3583" w:rsidP="004228ED">
      <w:pPr>
        <w:rPr>
          <w:rFonts w:asciiTheme="minorHAnsi" w:hAnsiTheme="minorHAnsi" w:cstheme="minorBidi"/>
          <w:sz w:val="24"/>
          <w:szCs w:val="24"/>
        </w:rPr>
      </w:pPr>
    </w:p>
    <w:p w:rsidR="004228ED" w:rsidRPr="005D3583" w:rsidRDefault="004228ED" w:rsidP="005D3583">
      <w:pPr>
        <w:pStyle w:val="ListParagraph"/>
        <w:numPr>
          <w:ilvl w:val="0"/>
          <w:numId w:val="39"/>
        </w:numPr>
        <w:ind w:hanging="630"/>
        <w:rPr>
          <w:rFonts w:asciiTheme="minorHAnsi" w:hAnsiTheme="minorHAnsi" w:cstheme="minorHAnsi"/>
          <w:sz w:val="24"/>
          <w:szCs w:val="24"/>
        </w:rPr>
      </w:pPr>
      <w:r w:rsidRPr="005D3583">
        <w:rPr>
          <w:rFonts w:asciiTheme="minorHAnsi" w:hAnsiTheme="minorHAnsi" w:cstheme="minorHAnsi"/>
          <w:sz w:val="24"/>
          <w:szCs w:val="24"/>
        </w:rPr>
        <w:t>Municipality of Anchorage</w:t>
      </w:r>
    </w:p>
    <w:p w:rsidR="004228ED" w:rsidRDefault="004228ED" w:rsidP="004228ED">
      <w:pPr>
        <w:rPr>
          <w:color w:val="1F497D" w:themeColor="dark2"/>
          <w:sz w:val="22"/>
          <w:szCs w:val="22"/>
        </w:rPr>
      </w:pPr>
    </w:p>
    <w:p w:rsidR="004228ED" w:rsidRDefault="005D3583" w:rsidP="004228ED">
      <w:pPr>
        <w:rPr>
          <w:rFonts w:asciiTheme="minorHAnsi" w:hAnsiTheme="minorHAnsi" w:cstheme="minorBidi"/>
          <w:color w:val="1F497D" w:themeColor="dark2"/>
        </w:rPr>
      </w:pPr>
      <w:r>
        <w:rPr>
          <w:rFonts w:asciiTheme="minorHAnsi" w:hAnsiTheme="minorHAnsi" w:cstheme="minorBidi"/>
          <w:sz w:val="24"/>
          <w:szCs w:val="24"/>
        </w:rPr>
        <w:t xml:space="preserve">MOA representatives were not at today’s meeting.  Helen will reach out regarding budget and timing.  </w:t>
      </w:r>
    </w:p>
    <w:p w:rsidR="004228ED" w:rsidRDefault="004228ED" w:rsidP="005D3583">
      <w:pPr>
        <w:ind w:firstLine="90"/>
        <w:rPr>
          <w:rFonts w:asciiTheme="minorHAnsi" w:hAnsiTheme="minorHAnsi" w:cstheme="minorBidi"/>
          <w:color w:val="1F497D" w:themeColor="dark2"/>
        </w:rPr>
      </w:pPr>
    </w:p>
    <w:p w:rsidR="004228ED" w:rsidRPr="005D3583" w:rsidRDefault="004228ED" w:rsidP="005D3583">
      <w:pPr>
        <w:pStyle w:val="ListParagraph"/>
        <w:numPr>
          <w:ilvl w:val="0"/>
          <w:numId w:val="38"/>
        </w:numPr>
        <w:ind w:hanging="720"/>
        <w:rPr>
          <w:rFonts w:asciiTheme="minorHAnsi" w:hAnsiTheme="minorHAnsi" w:cstheme="minorHAnsi"/>
          <w:sz w:val="24"/>
          <w:szCs w:val="24"/>
        </w:rPr>
      </w:pPr>
      <w:r w:rsidRPr="005D3583">
        <w:rPr>
          <w:rFonts w:asciiTheme="minorHAnsi" w:hAnsiTheme="minorHAnsi" w:cstheme="minorHAnsi"/>
          <w:sz w:val="24"/>
          <w:szCs w:val="24"/>
        </w:rPr>
        <w:t xml:space="preserve">Identify next steps and tasks </w:t>
      </w:r>
    </w:p>
    <w:p w:rsidR="004228ED" w:rsidRDefault="004228ED" w:rsidP="004228ED">
      <w:pPr>
        <w:rPr>
          <w:color w:val="1F497D" w:themeColor="dark2"/>
          <w:sz w:val="22"/>
          <w:szCs w:val="22"/>
        </w:rPr>
      </w:pPr>
    </w:p>
    <w:p w:rsidR="005D3583" w:rsidRDefault="005D3583" w:rsidP="004228ED">
      <w:pPr>
        <w:rPr>
          <w:rFonts w:asciiTheme="minorHAnsi" w:hAnsiTheme="minorHAnsi" w:cstheme="minorBidi"/>
          <w:sz w:val="24"/>
          <w:szCs w:val="24"/>
        </w:rPr>
      </w:pPr>
      <w:r>
        <w:rPr>
          <w:rFonts w:asciiTheme="minorHAnsi" w:hAnsiTheme="minorHAnsi" w:cstheme="minorBidi"/>
          <w:sz w:val="24"/>
          <w:szCs w:val="24"/>
        </w:rPr>
        <w:t>Brenda will find out in March when ISI can work on this</w:t>
      </w:r>
    </w:p>
    <w:p w:rsidR="005D3583" w:rsidRDefault="005D3583" w:rsidP="004228ED">
      <w:pPr>
        <w:rPr>
          <w:rFonts w:asciiTheme="minorHAnsi" w:hAnsiTheme="minorHAnsi" w:cstheme="minorBidi"/>
          <w:sz w:val="24"/>
          <w:szCs w:val="24"/>
        </w:rPr>
      </w:pPr>
      <w:r>
        <w:rPr>
          <w:rFonts w:asciiTheme="minorHAnsi" w:hAnsiTheme="minorHAnsi" w:cstheme="minorBidi"/>
          <w:sz w:val="24"/>
          <w:szCs w:val="24"/>
        </w:rPr>
        <w:t>Michal will contact PBK</w:t>
      </w:r>
    </w:p>
    <w:p w:rsidR="004228ED" w:rsidRDefault="005D3583" w:rsidP="004228ED">
      <w:pPr>
        <w:rPr>
          <w:rFonts w:asciiTheme="minorHAnsi" w:hAnsiTheme="minorHAnsi" w:cstheme="minorBidi"/>
          <w:sz w:val="24"/>
          <w:szCs w:val="24"/>
        </w:rPr>
      </w:pPr>
      <w:r>
        <w:rPr>
          <w:rFonts w:asciiTheme="minorHAnsi" w:hAnsiTheme="minorHAnsi" w:cstheme="minorBidi"/>
          <w:sz w:val="24"/>
          <w:szCs w:val="24"/>
        </w:rPr>
        <w:t>Helen will touch base with the MOA for an update</w:t>
      </w:r>
    </w:p>
    <w:p w:rsidR="0032160E" w:rsidRDefault="005D3583" w:rsidP="003A4CA7">
      <w:pPr>
        <w:rPr>
          <w:rFonts w:asciiTheme="minorHAnsi" w:hAnsiTheme="minorHAnsi" w:cstheme="minorBidi"/>
          <w:sz w:val="24"/>
          <w:szCs w:val="24"/>
        </w:rPr>
      </w:pPr>
      <w:r>
        <w:rPr>
          <w:rFonts w:asciiTheme="minorHAnsi" w:hAnsiTheme="minorHAnsi" w:cstheme="minorBidi"/>
          <w:sz w:val="24"/>
          <w:szCs w:val="24"/>
        </w:rPr>
        <w:t xml:space="preserve">Helen will schedule the next eCDP meeting for late March or early April. </w:t>
      </w:r>
    </w:p>
    <w:p w:rsidR="0032160E" w:rsidRDefault="0032160E">
      <w:pPr>
        <w:rPr>
          <w:rFonts w:asciiTheme="minorHAnsi" w:hAnsiTheme="minorHAnsi" w:cstheme="minorBidi"/>
          <w:sz w:val="24"/>
          <w:szCs w:val="24"/>
        </w:rPr>
      </w:pPr>
      <w:r>
        <w:rPr>
          <w:rFonts w:asciiTheme="minorHAnsi" w:hAnsiTheme="minorHAnsi" w:cstheme="minorBidi"/>
          <w:sz w:val="24"/>
          <w:szCs w:val="24"/>
        </w:rPr>
        <w:br w:type="page"/>
      </w:r>
    </w:p>
    <w:p w:rsidR="0032160E" w:rsidRPr="003846C4" w:rsidRDefault="0032160E" w:rsidP="0032160E">
      <w:pPr>
        <w:rPr>
          <w:rFonts w:asciiTheme="minorHAnsi" w:hAnsiTheme="minorHAnsi" w:cstheme="minorHAnsi"/>
          <w:sz w:val="28"/>
        </w:rPr>
      </w:pPr>
      <w:r w:rsidRPr="003846C4">
        <w:rPr>
          <w:rFonts w:asciiTheme="minorHAnsi" w:hAnsiTheme="minorHAnsi" w:cstheme="minorHAnsi"/>
          <w:sz w:val="28"/>
        </w:rPr>
        <w:lastRenderedPageBreak/>
        <w:t xml:space="preserve">MAJIC Meeting   </w:t>
      </w:r>
    </w:p>
    <w:p w:rsidR="0032160E" w:rsidRPr="003846C4" w:rsidRDefault="0032160E" w:rsidP="0032160E">
      <w:pPr>
        <w:pStyle w:val="Heading1"/>
      </w:pPr>
      <w:bookmarkStart w:id="2" w:name="_Toc90032195"/>
      <w:r>
        <w:t>June 10, 2021</w:t>
      </w:r>
      <w:bookmarkEnd w:id="2"/>
      <w:r w:rsidRPr="003846C4">
        <w:t xml:space="preserve">   </w:t>
      </w:r>
    </w:p>
    <w:p w:rsidR="0032160E" w:rsidRDefault="0032160E" w:rsidP="0032160E">
      <w:pPr>
        <w:ind w:left="720"/>
        <w:rPr>
          <w:rFonts w:asciiTheme="minorHAnsi" w:hAnsiTheme="minorHAnsi"/>
          <w:b/>
          <w:bCs/>
          <w:sz w:val="24"/>
          <w:szCs w:val="24"/>
        </w:rPr>
      </w:pPr>
    </w:p>
    <w:p w:rsidR="0032160E" w:rsidRDefault="0032160E" w:rsidP="0032160E">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32160E" w:rsidRPr="003846C4" w:rsidTr="00E945F3">
        <w:tc>
          <w:tcPr>
            <w:tcW w:w="912" w:type="dxa"/>
          </w:tcPr>
          <w:p w:rsidR="0032160E" w:rsidRPr="005E0A1F" w:rsidRDefault="0032160E" w:rsidP="00E945F3">
            <w:pPr>
              <w:pStyle w:val="ListParagraph"/>
              <w:ind w:left="0"/>
              <w:rPr>
                <w:rFonts w:asciiTheme="minorHAnsi" w:hAnsiTheme="minorHAnsi"/>
                <w:b/>
              </w:rPr>
            </w:pPr>
            <w:r w:rsidRPr="005E0A1F">
              <w:rPr>
                <w:rFonts w:asciiTheme="minorHAnsi" w:hAnsiTheme="minorHAnsi"/>
                <w:b/>
              </w:rPr>
              <w:t>√</w:t>
            </w:r>
          </w:p>
        </w:tc>
        <w:tc>
          <w:tcPr>
            <w:tcW w:w="1896" w:type="dxa"/>
          </w:tcPr>
          <w:p w:rsidR="0032160E" w:rsidRPr="003846C4" w:rsidRDefault="0032160E" w:rsidP="00E945F3">
            <w:pPr>
              <w:pStyle w:val="ListParagraph"/>
              <w:ind w:left="0"/>
              <w:rPr>
                <w:rFonts w:asciiTheme="minorHAnsi" w:hAnsiTheme="minorHAnsi"/>
              </w:rPr>
            </w:pPr>
            <w:r w:rsidRPr="003846C4">
              <w:rPr>
                <w:rFonts w:asciiTheme="minorHAnsi" w:hAnsiTheme="minorHAnsi"/>
              </w:rPr>
              <w:t>Helen Sharratt</w:t>
            </w:r>
          </w:p>
        </w:tc>
        <w:tc>
          <w:tcPr>
            <w:tcW w:w="2878" w:type="dxa"/>
          </w:tcPr>
          <w:p w:rsidR="0032160E" w:rsidRPr="003846C4" w:rsidRDefault="0032160E" w:rsidP="00E945F3">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Alaska Court System</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32160E" w:rsidP="00E945F3">
            <w:pPr>
              <w:pStyle w:val="ListParagraph"/>
              <w:ind w:left="0"/>
              <w:rPr>
                <w:rFonts w:asciiTheme="minorHAnsi" w:hAnsiTheme="minorHAnsi"/>
              </w:rPr>
            </w:pPr>
            <w:r w:rsidRPr="003846C4">
              <w:rPr>
                <w:rFonts w:asciiTheme="minorHAnsi" w:hAnsiTheme="minorHAnsi"/>
              </w:rPr>
              <w:t>Shannon Tetlow</w:t>
            </w:r>
          </w:p>
        </w:tc>
        <w:tc>
          <w:tcPr>
            <w:tcW w:w="2878" w:type="dxa"/>
          </w:tcPr>
          <w:p w:rsidR="0032160E" w:rsidRPr="003846C4" w:rsidRDefault="0032160E" w:rsidP="00E945F3">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Alaska Dept. of Admin, Public Defender</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32160E" w:rsidP="00E945F3">
            <w:pPr>
              <w:pStyle w:val="ListParagraph"/>
              <w:ind w:left="0"/>
              <w:rPr>
                <w:rFonts w:asciiTheme="minorHAnsi" w:hAnsiTheme="minorHAnsi"/>
              </w:rPr>
            </w:pPr>
            <w:r>
              <w:rPr>
                <w:rFonts w:asciiTheme="minorHAnsi" w:hAnsiTheme="minorHAnsi"/>
              </w:rPr>
              <w:t>Dr. Troy Payne</w:t>
            </w:r>
          </w:p>
        </w:tc>
        <w:tc>
          <w:tcPr>
            <w:tcW w:w="2878" w:type="dxa"/>
          </w:tcPr>
          <w:p w:rsidR="0032160E" w:rsidRPr="003846C4" w:rsidRDefault="0032160E" w:rsidP="00E945F3">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32160E" w:rsidP="00E945F3">
            <w:pPr>
              <w:pStyle w:val="ListParagraph"/>
              <w:ind w:left="0"/>
              <w:rPr>
                <w:rFonts w:asciiTheme="minorHAnsi" w:hAnsiTheme="minorHAnsi"/>
              </w:rPr>
            </w:pPr>
            <w:r w:rsidRPr="003846C4">
              <w:rPr>
                <w:rFonts w:asciiTheme="minorHAnsi" w:hAnsiTheme="minorHAnsi"/>
              </w:rPr>
              <w:t>Angie Rosales</w:t>
            </w:r>
          </w:p>
        </w:tc>
        <w:tc>
          <w:tcPr>
            <w:tcW w:w="2878" w:type="dxa"/>
          </w:tcPr>
          <w:p w:rsidR="0032160E" w:rsidRPr="003846C4" w:rsidRDefault="0032160E" w:rsidP="00E945F3">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Anchorage Municipal Prosecutor’s Office</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32160E" w:rsidP="00E945F3">
            <w:pPr>
              <w:pStyle w:val="ListParagraph"/>
              <w:ind w:left="0"/>
              <w:rPr>
                <w:rFonts w:asciiTheme="minorHAnsi" w:hAnsiTheme="minorHAnsi"/>
              </w:rPr>
            </w:pPr>
            <w:r>
              <w:rPr>
                <w:rFonts w:asciiTheme="minorHAnsi" w:hAnsiTheme="minorHAnsi"/>
              </w:rPr>
              <w:t>Josiah Jones</w:t>
            </w:r>
          </w:p>
        </w:tc>
        <w:tc>
          <w:tcPr>
            <w:tcW w:w="2878" w:type="dxa"/>
          </w:tcPr>
          <w:p w:rsidR="0032160E" w:rsidRPr="003846C4" w:rsidRDefault="0032160E" w:rsidP="00E945F3">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Anchorage Police Department</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32160E" w:rsidP="00E945F3">
            <w:pPr>
              <w:pStyle w:val="ListParagraph"/>
              <w:ind w:left="0"/>
              <w:rPr>
                <w:rFonts w:asciiTheme="minorHAnsi" w:hAnsiTheme="minorHAnsi"/>
              </w:rPr>
            </w:pPr>
            <w:r>
              <w:rPr>
                <w:rFonts w:asciiTheme="minorHAnsi" w:hAnsiTheme="minorHAnsi"/>
              </w:rPr>
              <w:t>Brian Brossmer</w:t>
            </w:r>
          </w:p>
        </w:tc>
        <w:tc>
          <w:tcPr>
            <w:tcW w:w="2878" w:type="dxa"/>
          </w:tcPr>
          <w:p w:rsidR="0032160E" w:rsidRPr="003846C4" w:rsidRDefault="0032160E" w:rsidP="00E945F3">
            <w:pPr>
              <w:pStyle w:val="ListParagraph"/>
              <w:ind w:left="0"/>
              <w:rPr>
                <w:rFonts w:asciiTheme="minorHAnsi" w:hAnsiTheme="minorHAnsi"/>
              </w:rPr>
            </w:pPr>
            <w:r>
              <w:rPr>
                <w:rFonts w:asciiTheme="minorHAnsi" w:hAnsiTheme="minorHAnsi"/>
              </w:rPr>
              <w:t>Research Analyst</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Alaska Judicial Council</w:t>
            </w:r>
          </w:p>
        </w:tc>
      </w:tr>
      <w:tr w:rsidR="0032160E" w:rsidRPr="003846C4" w:rsidTr="00E945F3">
        <w:tc>
          <w:tcPr>
            <w:tcW w:w="912" w:type="dxa"/>
          </w:tcPr>
          <w:p w:rsidR="0032160E" w:rsidRPr="005E0A1F" w:rsidRDefault="0032160E" w:rsidP="00E945F3">
            <w:pPr>
              <w:pStyle w:val="ListParagraph"/>
              <w:ind w:left="0"/>
              <w:rPr>
                <w:rFonts w:asciiTheme="minorHAnsi" w:hAnsiTheme="minorHAnsi"/>
                <w:b/>
              </w:rPr>
            </w:pPr>
          </w:p>
        </w:tc>
        <w:tc>
          <w:tcPr>
            <w:tcW w:w="1896" w:type="dxa"/>
          </w:tcPr>
          <w:p w:rsidR="0032160E" w:rsidRPr="003846C4" w:rsidRDefault="0032160E" w:rsidP="00E945F3">
            <w:pPr>
              <w:pStyle w:val="ListParagraph"/>
              <w:ind w:left="0"/>
              <w:rPr>
                <w:rFonts w:asciiTheme="minorHAnsi" w:hAnsiTheme="minorHAnsi"/>
              </w:rPr>
            </w:pPr>
            <w:r>
              <w:rPr>
                <w:rFonts w:asciiTheme="minorHAnsi" w:hAnsiTheme="minorHAnsi"/>
              </w:rPr>
              <w:t>Michal Bowers</w:t>
            </w:r>
          </w:p>
        </w:tc>
        <w:tc>
          <w:tcPr>
            <w:tcW w:w="2878" w:type="dxa"/>
          </w:tcPr>
          <w:p w:rsidR="0032160E" w:rsidRPr="003846C4" w:rsidRDefault="0032160E" w:rsidP="00E945F3">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Alaska Dept. of Law</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32160E" w:rsidP="00E945F3">
            <w:pPr>
              <w:pStyle w:val="ListParagraph"/>
              <w:ind w:left="0"/>
              <w:rPr>
                <w:rFonts w:asciiTheme="minorHAnsi" w:hAnsiTheme="minorHAnsi"/>
              </w:rPr>
            </w:pPr>
            <w:r>
              <w:rPr>
                <w:rFonts w:asciiTheme="minorHAnsi" w:hAnsiTheme="minorHAnsi"/>
              </w:rPr>
              <w:t>VACANT</w:t>
            </w:r>
          </w:p>
        </w:tc>
        <w:tc>
          <w:tcPr>
            <w:tcW w:w="2878" w:type="dxa"/>
          </w:tcPr>
          <w:p w:rsidR="0032160E" w:rsidRPr="003846C4" w:rsidRDefault="0032160E" w:rsidP="00E945F3">
            <w:pPr>
              <w:pStyle w:val="ListParagraph"/>
              <w:ind w:left="0"/>
              <w:rPr>
                <w:rFonts w:asciiTheme="minorHAnsi" w:hAnsiTheme="minorHAnsi"/>
              </w:rPr>
            </w:pP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Alaska DOT, Program Development</w:t>
            </w:r>
          </w:p>
        </w:tc>
      </w:tr>
      <w:tr w:rsidR="0032160E" w:rsidRPr="003846C4" w:rsidTr="00E945F3">
        <w:tc>
          <w:tcPr>
            <w:tcW w:w="912" w:type="dxa"/>
          </w:tcPr>
          <w:p w:rsidR="0032160E" w:rsidRPr="005E0A1F" w:rsidRDefault="0032160E" w:rsidP="00E945F3">
            <w:pPr>
              <w:pStyle w:val="ListParagraph"/>
              <w:ind w:left="0"/>
              <w:rPr>
                <w:rFonts w:asciiTheme="minorHAnsi" w:hAnsiTheme="minorHAnsi"/>
                <w:b/>
              </w:rPr>
            </w:pPr>
          </w:p>
        </w:tc>
        <w:tc>
          <w:tcPr>
            <w:tcW w:w="1896" w:type="dxa"/>
          </w:tcPr>
          <w:p w:rsidR="0032160E" w:rsidRPr="003846C4" w:rsidRDefault="0032160E" w:rsidP="00E945F3">
            <w:pPr>
              <w:pStyle w:val="ListParagraph"/>
              <w:ind w:left="0"/>
              <w:rPr>
                <w:rFonts w:asciiTheme="minorHAnsi" w:hAnsiTheme="minorHAnsi"/>
              </w:rPr>
            </w:pPr>
            <w:r>
              <w:rPr>
                <w:rFonts w:asciiTheme="minorHAnsi" w:hAnsiTheme="minorHAnsi"/>
              </w:rPr>
              <w:t>Chief Peter Mlynarik</w:t>
            </w:r>
          </w:p>
        </w:tc>
        <w:tc>
          <w:tcPr>
            <w:tcW w:w="2878" w:type="dxa"/>
          </w:tcPr>
          <w:p w:rsidR="0032160E" w:rsidRPr="003846C4" w:rsidRDefault="0032160E" w:rsidP="00E945F3">
            <w:pPr>
              <w:pStyle w:val="ListParagraph"/>
              <w:ind w:left="0"/>
              <w:rPr>
                <w:rFonts w:asciiTheme="minorHAnsi" w:hAnsiTheme="minorHAnsi"/>
              </w:rPr>
            </w:pPr>
            <w:r>
              <w:rPr>
                <w:rFonts w:asciiTheme="minorHAnsi" w:hAnsiTheme="minorHAnsi"/>
              </w:rPr>
              <w:t>Chief, Soldotna PD</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Alaska Association of Chiefs of Police (AACOP)</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r w:rsidRPr="005E0A1F">
              <w:rPr>
                <w:rFonts w:asciiTheme="minorHAnsi" w:hAnsiTheme="minorHAnsi"/>
                <w:b/>
              </w:rPr>
              <w:t>√</w:t>
            </w:r>
          </w:p>
        </w:tc>
        <w:tc>
          <w:tcPr>
            <w:tcW w:w="1896" w:type="dxa"/>
          </w:tcPr>
          <w:p w:rsidR="0032160E" w:rsidRPr="003846C4" w:rsidRDefault="0032160E" w:rsidP="00E945F3">
            <w:pPr>
              <w:pStyle w:val="ListParagraph"/>
              <w:ind w:left="0"/>
              <w:rPr>
                <w:rFonts w:asciiTheme="minorHAnsi" w:hAnsiTheme="minorHAnsi"/>
              </w:rPr>
            </w:pPr>
            <w:r>
              <w:rPr>
                <w:rFonts w:asciiTheme="minorHAnsi" w:hAnsiTheme="minorHAnsi"/>
              </w:rPr>
              <w:t>James Dabbs-Ashworth</w:t>
            </w:r>
          </w:p>
        </w:tc>
        <w:tc>
          <w:tcPr>
            <w:tcW w:w="2878" w:type="dxa"/>
          </w:tcPr>
          <w:p w:rsidR="0032160E" w:rsidRPr="003846C4" w:rsidRDefault="0032160E" w:rsidP="00E945F3">
            <w:pPr>
              <w:pStyle w:val="ListParagraph"/>
              <w:ind w:left="0"/>
              <w:rPr>
                <w:rFonts w:asciiTheme="minorHAnsi" w:hAnsiTheme="minorHAnsi"/>
              </w:rPr>
            </w:pPr>
            <w:r>
              <w:rPr>
                <w:rFonts w:asciiTheme="minorHAnsi" w:hAnsiTheme="minorHAnsi"/>
              </w:rPr>
              <w:t>Acting DP Manager</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Alaska Dept. of Corrections</w:t>
            </w:r>
          </w:p>
        </w:tc>
      </w:tr>
      <w:tr w:rsidR="0032160E" w:rsidRPr="003846C4" w:rsidTr="00E945F3">
        <w:trPr>
          <w:trHeight w:val="273"/>
        </w:trPr>
        <w:tc>
          <w:tcPr>
            <w:tcW w:w="912" w:type="dxa"/>
          </w:tcPr>
          <w:p w:rsidR="0032160E" w:rsidRPr="00603492" w:rsidRDefault="0032160E" w:rsidP="00E945F3">
            <w:pPr>
              <w:rPr>
                <w:rFonts w:asciiTheme="minorHAnsi" w:hAnsiTheme="minorHAnsi"/>
                <w:b/>
              </w:rPr>
            </w:pPr>
            <w:r w:rsidRPr="005E0A1F">
              <w:rPr>
                <w:rFonts w:asciiTheme="minorHAnsi" w:hAnsiTheme="minorHAnsi"/>
                <w:b/>
              </w:rPr>
              <w:t>√</w:t>
            </w:r>
          </w:p>
        </w:tc>
        <w:tc>
          <w:tcPr>
            <w:tcW w:w="1896" w:type="dxa"/>
          </w:tcPr>
          <w:p w:rsidR="0032160E" w:rsidRDefault="0032160E" w:rsidP="00E945F3">
            <w:pPr>
              <w:pStyle w:val="ListParagraph"/>
              <w:ind w:left="-822" w:firstLine="822"/>
              <w:rPr>
                <w:rFonts w:asciiTheme="minorHAnsi" w:hAnsiTheme="minorHAnsi"/>
              </w:rPr>
            </w:pPr>
            <w:r>
              <w:rPr>
                <w:rFonts w:asciiTheme="minorHAnsi" w:hAnsiTheme="minorHAnsi"/>
              </w:rPr>
              <w:t>Lauren Whiteside</w:t>
            </w:r>
          </w:p>
          <w:p w:rsidR="0032160E" w:rsidRPr="003846C4" w:rsidRDefault="0032160E" w:rsidP="00E945F3">
            <w:pPr>
              <w:pStyle w:val="ListParagraph"/>
              <w:ind w:left="-822" w:firstLine="822"/>
              <w:rPr>
                <w:rFonts w:asciiTheme="minorHAnsi" w:hAnsiTheme="minorHAnsi"/>
              </w:rPr>
            </w:pPr>
            <w:r>
              <w:rPr>
                <w:rFonts w:asciiTheme="minorHAnsi" w:hAnsiTheme="minorHAnsi"/>
              </w:rPr>
              <w:t>Mina Peters</w:t>
            </w:r>
          </w:p>
        </w:tc>
        <w:tc>
          <w:tcPr>
            <w:tcW w:w="2878" w:type="dxa"/>
          </w:tcPr>
          <w:p w:rsidR="0032160E" w:rsidRDefault="0032160E" w:rsidP="00E945F3">
            <w:pPr>
              <w:pStyle w:val="ListParagraph"/>
              <w:ind w:left="0"/>
              <w:rPr>
                <w:rFonts w:asciiTheme="minorHAnsi" w:hAnsiTheme="minorHAnsi"/>
              </w:rPr>
            </w:pPr>
            <w:r>
              <w:rPr>
                <w:rFonts w:asciiTheme="minorHAnsi" w:hAnsiTheme="minorHAnsi"/>
              </w:rPr>
              <w:t>Driver’s Services</w:t>
            </w:r>
          </w:p>
          <w:p w:rsidR="0032160E" w:rsidRPr="003846C4" w:rsidRDefault="0032160E" w:rsidP="00E945F3">
            <w:pPr>
              <w:pStyle w:val="ListParagraph"/>
              <w:ind w:left="0"/>
              <w:rPr>
                <w:rFonts w:asciiTheme="minorHAnsi" w:hAnsiTheme="minorHAnsi"/>
              </w:rPr>
            </w:pPr>
            <w:r>
              <w:rPr>
                <w:rFonts w:asciiTheme="minorHAnsi" w:hAnsiTheme="minorHAnsi"/>
              </w:rPr>
              <w:t>IT</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Alaska DOA/Division of Motor Vehicles</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r w:rsidRPr="005E0A1F">
              <w:rPr>
                <w:rFonts w:asciiTheme="minorHAnsi" w:hAnsiTheme="minorHAnsi"/>
                <w:b/>
              </w:rPr>
              <w:t>√</w:t>
            </w:r>
          </w:p>
        </w:tc>
        <w:tc>
          <w:tcPr>
            <w:tcW w:w="1896" w:type="dxa"/>
          </w:tcPr>
          <w:p w:rsidR="0032160E" w:rsidRPr="003846C4" w:rsidRDefault="0032160E" w:rsidP="00E945F3">
            <w:pPr>
              <w:pStyle w:val="ListParagraph"/>
              <w:ind w:left="0"/>
              <w:rPr>
                <w:rFonts w:asciiTheme="minorHAnsi" w:hAnsiTheme="minorHAnsi"/>
              </w:rPr>
            </w:pPr>
            <w:r w:rsidRPr="003846C4">
              <w:rPr>
                <w:rFonts w:asciiTheme="minorHAnsi" w:hAnsiTheme="minorHAnsi"/>
              </w:rPr>
              <w:t>Tony Piper</w:t>
            </w:r>
          </w:p>
        </w:tc>
        <w:tc>
          <w:tcPr>
            <w:tcW w:w="2878" w:type="dxa"/>
          </w:tcPr>
          <w:p w:rsidR="0032160E" w:rsidRPr="003846C4" w:rsidRDefault="0032160E" w:rsidP="00E945F3">
            <w:pPr>
              <w:pStyle w:val="ListParagraph"/>
              <w:ind w:left="0"/>
              <w:rPr>
                <w:rFonts w:asciiTheme="minorHAnsi" w:hAnsiTheme="minorHAnsi"/>
              </w:rPr>
            </w:pPr>
            <w:r w:rsidRPr="003846C4">
              <w:rPr>
                <w:rFonts w:asciiTheme="minorHAnsi" w:hAnsiTheme="minorHAnsi"/>
              </w:rPr>
              <w:t>ASAP Program Manager</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AK DHSS/Alcohol Safety Action Program (ASAP)</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32160E" w:rsidP="00E945F3">
            <w:pPr>
              <w:pStyle w:val="ListParagraph"/>
              <w:ind w:left="0"/>
              <w:rPr>
                <w:rFonts w:asciiTheme="minorHAnsi" w:hAnsiTheme="minorHAnsi"/>
              </w:rPr>
            </w:pPr>
            <w:r>
              <w:rPr>
                <w:rFonts w:asciiTheme="minorHAnsi" w:hAnsiTheme="minorHAnsi"/>
              </w:rPr>
              <w:t>Sandra DeHart Mayor, MSW</w:t>
            </w:r>
          </w:p>
        </w:tc>
        <w:tc>
          <w:tcPr>
            <w:tcW w:w="2878" w:type="dxa"/>
          </w:tcPr>
          <w:p w:rsidR="0032160E" w:rsidRPr="003846C4" w:rsidRDefault="0032160E" w:rsidP="00E945F3">
            <w:pPr>
              <w:pStyle w:val="ListParagraph"/>
              <w:ind w:left="0"/>
              <w:rPr>
                <w:rFonts w:asciiTheme="minorHAnsi" w:hAnsiTheme="minorHAnsi"/>
              </w:rPr>
            </w:pPr>
            <w:r w:rsidRPr="003846C4">
              <w:rPr>
                <w:rFonts w:asciiTheme="minorHAnsi" w:hAnsiTheme="minorHAnsi"/>
              </w:rPr>
              <w:t>JOMIS Manager</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Alaska DHSS/Division of Juvenile Justice</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32160E" w:rsidP="00E945F3">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32160E" w:rsidRPr="003846C4" w:rsidRDefault="0032160E" w:rsidP="00E945F3">
            <w:pPr>
              <w:pStyle w:val="ListParagraph"/>
              <w:ind w:left="0"/>
              <w:rPr>
                <w:rFonts w:asciiTheme="minorHAnsi" w:hAnsiTheme="minorHAnsi"/>
              </w:rPr>
            </w:pPr>
            <w:r>
              <w:rPr>
                <w:rFonts w:asciiTheme="minorHAnsi" w:hAnsiTheme="minorHAnsi"/>
              </w:rPr>
              <w:t>Program Coordinator</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AK DHSS, Division of Health Care Services, Background Check Unit</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32160E" w:rsidP="00E945F3">
            <w:pPr>
              <w:pStyle w:val="ListParagraph"/>
              <w:ind w:left="0"/>
              <w:rPr>
                <w:rFonts w:asciiTheme="minorHAnsi" w:hAnsiTheme="minorHAnsi"/>
              </w:rPr>
            </w:pPr>
            <w:r>
              <w:rPr>
                <w:rFonts w:asciiTheme="minorHAnsi" w:hAnsiTheme="minorHAnsi"/>
              </w:rPr>
              <w:t>Scott Stair</w:t>
            </w:r>
          </w:p>
        </w:tc>
        <w:tc>
          <w:tcPr>
            <w:tcW w:w="2878" w:type="dxa"/>
          </w:tcPr>
          <w:p w:rsidR="0032160E" w:rsidRPr="003846C4" w:rsidRDefault="0032160E" w:rsidP="00E945F3">
            <w:pPr>
              <w:pStyle w:val="ListParagraph"/>
              <w:ind w:left="0"/>
              <w:rPr>
                <w:rFonts w:asciiTheme="minorHAnsi" w:hAnsiTheme="minorHAnsi"/>
              </w:rPr>
            </w:pPr>
            <w:r w:rsidRPr="003846C4">
              <w:rPr>
                <w:rFonts w:asciiTheme="minorHAnsi" w:hAnsiTheme="minorHAnsi"/>
              </w:rPr>
              <w:t>Investigator</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Alaska Dept., of Revenue, CIU</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32160E" w:rsidP="00E945F3">
            <w:pPr>
              <w:pStyle w:val="ListParagraph"/>
              <w:ind w:left="0"/>
              <w:rPr>
                <w:rFonts w:asciiTheme="minorHAnsi" w:hAnsiTheme="minorHAnsi"/>
              </w:rPr>
            </w:pPr>
            <w:r>
              <w:rPr>
                <w:rFonts w:asciiTheme="minorHAnsi" w:hAnsiTheme="minorHAnsi"/>
              </w:rPr>
              <w:t>Desiree Downey</w:t>
            </w:r>
          </w:p>
        </w:tc>
        <w:tc>
          <w:tcPr>
            <w:tcW w:w="2878" w:type="dxa"/>
          </w:tcPr>
          <w:p w:rsidR="0032160E" w:rsidRPr="003846C4" w:rsidRDefault="0032160E" w:rsidP="00E945F3">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Alaska DOT, AK Highway Safety</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r w:rsidRPr="005E0A1F">
              <w:rPr>
                <w:rFonts w:asciiTheme="minorHAnsi" w:hAnsiTheme="minorHAnsi"/>
                <w:b/>
              </w:rPr>
              <w:t>√</w:t>
            </w:r>
          </w:p>
        </w:tc>
        <w:tc>
          <w:tcPr>
            <w:tcW w:w="1896" w:type="dxa"/>
          </w:tcPr>
          <w:p w:rsidR="0032160E" w:rsidRPr="003846C4" w:rsidRDefault="0032160E" w:rsidP="00E945F3">
            <w:pPr>
              <w:pStyle w:val="ListParagraph"/>
              <w:ind w:left="0"/>
              <w:rPr>
                <w:rFonts w:asciiTheme="minorHAnsi" w:hAnsiTheme="minorHAnsi"/>
              </w:rPr>
            </w:pPr>
            <w:r>
              <w:rPr>
                <w:rFonts w:asciiTheme="minorHAnsi" w:hAnsiTheme="minorHAnsi"/>
              </w:rPr>
              <w:t>Rick Roberts</w:t>
            </w:r>
          </w:p>
        </w:tc>
        <w:tc>
          <w:tcPr>
            <w:tcW w:w="2878" w:type="dxa"/>
          </w:tcPr>
          <w:p w:rsidR="0032160E" w:rsidRPr="003846C4" w:rsidRDefault="0032160E" w:rsidP="00E945F3">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Alaska Dept. of Public Safety, AST</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32160E" w:rsidP="00E945F3">
            <w:pPr>
              <w:pStyle w:val="ListParagraph"/>
              <w:ind w:left="0"/>
              <w:rPr>
                <w:rFonts w:asciiTheme="minorHAnsi" w:hAnsiTheme="minorHAnsi"/>
              </w:rPr>
            </w:pPr>
            <w:r>
              <w:rPr>
                <w:rFonts w:asciiTheme="minorHAnsi" w:hAnsiTheme="minorHAnsi"/>
              </w:rPr>
              <w:t>Jeremy Johnson</w:t>
            </w:r>
          </w:p>
        </w:tc>
        <w:tc>
          <w:tcPr>
            <w:tcW w:w="2878" w:type="dxa"/>
          </w:tcPr>
          <w:p w:rsidR="0032160E" w:rsidRPr="003846C4" w:rsidRDefault="0032160E" w:rsidP="00E945F3">
            <w:pPr>
              <w:pStyle w:val="ListParagraph"/>
              <w:ind w:left="0"/>
              <w:rPr>
                <w:rFonts w:asciiTheme="minorHAnsi" w:hAnsiTheme="minorHAnsi"/>
              </w:rPr>
            </w:pPr>
            <w:r>
              <w:rPr>
                <w:rFonts w:asciiTheme="minorHAnsi" w:hAnsiTheme="minorHAnsi"/>
              </w:rPr>
              <w:t>Region III Elections Supervisor</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Alaska Division of Elections</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r w:rsidRPr="005E0A1F">
              <w:rPr>
                <w:rFonts w:asciiTheme="minorHAnsi" w:hAnsiTheme="minorHAnsi"/>
                <w:b/>
              </w:rPr>
              <w:t>√</w:t>
            </w:r>
          </w:p>
        </w:tc>
        <w:tc>
          <w:tcPr>
            <w:tcW w:w="1896" w:type="dxa"/>
          </w:tcPr>
          <w:p w:rsidR="0032160E" w:rsidRPr="003846C4" w:rsidRDefault="0032160E" w:rsidP="00E945F3">
            <w:pPr>
              <w:pStyle w:val="ListParagraph"/>
              <w:ind w:left="0"/>
              <w:rPr>
                <w:rFonts w:asciiTheme="minorHAnsi" w:hAnsiTheme="minorHAnsi"/>
              </w:rPr>
            </w:pPr>
            <w:r>
              <w:rPr>
                <w:rFonts w:asciiTheme="minorHAnsi" w:hAnsiTheme="minorHAnsi"/>
              </w:rPr>
              <w:t>Nicole Lebo</w:t>
            </w:r>
          </w:p>
        </w:tc>
        <w:tc>
          <w:tcPr>
            <w:tcW w:w="2878" w:type="dxa"/>
          </w:tcPr>
          <w:p w:rsidR="0032160E" w:rsidRPr="003846C4" w:rsidRDefault="0032160E" w:rsidP="00E945F3">
            <w:pPr>
              <w:pStyle w:val="ListParagraph"/>
              <w:ind w:left="0"/>
              <w:rPr>
                <w:rFonts w:asciiTheme="minorHAnsi" w:hAnsiTheme="minorHAnsi"/>
              </w:rPr>
            </w:pP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Municipality of Anchorage (DHHS)</w:t>
            </w:r>
          </w:p>
        </w:tc>
      </w:tr>
      <w:tr w:rsidR="0032160E" w:rsidRPr="003846C4" w:rsidTr="00E945F3">
        <w:trPr>
          <w:trHeight w:val="70"/>
        </w:trPr>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32160E" w:rsidP="00E945F3">
            <w:pPr>
              <w:pStyle w:val="ListParagraph"/>
              <w:ind w:left="0"/>
              <w:rPr>
                <w:rFonts w:asciiTheme="minorHAnsi" w:hAnsiTheme="minorHAnsi"/>
              </w:rPr>
            </w:pPr>
            <w:r w:rsidRPr="003846C4">
              <w:rPr>
                <w:rFonts w:asciiTheme="minorHAnsi" w:hAnsiTheme="minorHAnsi"/>
              </w:rPr>
              <w:t>Rick Calcote</w:t>
            </w:r>
          </w:p>
        </w:tc>
        <w:tc>
          <w:tcPr>
            <w:tcW w:w="2878" w:type="dxa"/>
          </w:tcPr>
          <w:p w:rsidR="0032160E" w:rsidRPr="003846C4" w:rsidRDefault="0032160E" w:rsidP="00E945F3">
            <w:pPr>
              <w:pStyle w:val="ListParagraph"/>
              <w:ind w:left="0"/>
              <w:rPr>
                <w:rFonts w:asciiTheme="minorHAnsi" w:hAnsiTheme="minorHAnsi"/>
              </w:rPr>
            </w:pPr>
            <w:r w:rsidRPr="003846C4">
              <w:rPr>
                <w:rFonts w:asciiTheme="minorHAnsi" w:hAnsiTheme="minorHAnsi"/>
              </w:rPr>
              <w:t>Policy and Planning</w:t>
            </w:r>
          </w:p>
        </w:tc>
        <w:tc>
          <w:tcPr>
            <w:tcW w:w="4412" w:type="dxa"/>
          </w:tcPr>
          <w:p w:rsidR="0032160E" w:rsidRPr="003846C4" w:rsidRDefault="0032160E" w:rsidP="0032160E">
            <w:pPr>
              <w:pStyle w:val="ListParagraph"/>
              <w:numPr>
                <w:ilvl w:val="0"/>
                <w:numId w:val="41"/>
              </w:numPr>
              <w:rPr>
                <w:rFonts w:asciiTheme="minorHAnsi" w:hAnsiTheme="minorHAnsi"/>
              </w:rPr>
            </w:pPr>
            <w:r w:rsidRPr="003846C4">
              <w:rPr>
                <w:rFonts w:asciiTheme="minorHAnsi" w:hAnsiTheme="minorHAnsi"/>
              </w:rPr>
              <w:t>DHSS, Division of Behavioral Health</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32160E" w:rsidP="00E945F3">
            <w:pPr>
              <w:pStyle w:val="ListParagraph"/>
              <w:ind w:left="0"/>
              <w:rPr>
                <w:rFonts w:asciiTheme="minorHAnsi" w:hAnsiTheme="minorHAnsi"/>
              </w:rPr>
            </w:pPr>
            <w:r w:rsidRPr="003846C4">
              <w:rPr>
                <w:rFonts w:asciiTheme="minorHAnsi" w:hAnsiTheme="minorHAnsi"/>
              </w:rPr>
              <w:t>Karolina Bednarska</w:t>
            </w:r>
          </w:p>
        </w:tc>
        <w:tc>
          <w:tcPr>
            <w:tcW w:w="2878" w:type="dxa"/>
          </w:tcPr>
          <w:p w:rsidR="0032160E" w:rsidRPr="003846C4" w:rsidRDefault="0032160E" w:rsidP="00E945F3">
            <w:pPr>
              <w:pStyle w:val="ListParagraph"/>
              <w:ind w:left="0"/>
              <w:rPr>
                <w:rFonts w:asciiTheme="minorHAnsi" w:hAnsiTheme="minorHAnsi"/>
              </w:rPr>
            </w:pPr>
            <w:r>
              <w:rPr>
                <w:rFonts w:asciiTheme="minorHAnsi" w:hAnsiTheme="minorHAnsi"/>
              </w:rPr>
              <w:t>Development Manager</w:t>
            </w:r>
          </w:p>
        </w:tc>
        <w:tc>
          <w:tcPr>
            <w:tcW w:w="4412" w:type="dxa"/>
          </w:tcPr>
          <w:p w:rsidR="0032160E" w:rsidRPr="003846C4" w:rsidRDefault="0032160E" w:rsidP="00E945F3">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32160E" w:rsidP="00E945F3">
            <w:pPr>
              <w:pStyle w:val="ListParagraph"/>
              <w:ind w:left="0"/>
              <w:rPr>
                <w:rFonts w:asciiTheme="minorHAnsi" w:hAnsiTheme="minorHAnsi"/>
              </w:rPr>
            </w:pPr>
            <w:r>
              <w:rPr>
                <w:rFonts w:asciiTheme="minorHAnsi" w:hAnsiTheme="minorHAnsi"/>
              </w:rPr>
              <w:t>Glen Klinkhart</w:t>
            </w:r>
          </w:p>
        </w:tc>
        <w:tc>
          <w:tcPr>
            <w:tcW w:w="2878" w:type="dxa"/>
          </w:tcPr>
          <w:p w:rsidR="0032160E" w:rsidRPr="003846C4" w:rsidRDefault="0032160E" w:rsidP="00E945F3">
            <w:pPr>
              <w:pStyle w:val="ListParagraph"/>
              <w:ind w:left="0"/>
              <w:rPr>
                <w:rFonts w:asciiTheme="minorHAnsi" w:hAnsiTheme="minorHAnsi"/>
              </w:rPr>
            </w:pPr>
            <w:r>
              <w:rPr>
                <w:rFonts w:asciiTheme="minorHAnsi" w:hAnsiTheme="minorHAnsi"/>
              </w:rPr>
              <w:t>Director</w:t>
            </w:r>
          </w:p>
        </w:tc>
        <w:tc>
          <w:tcPr>
            <w:tcW w:w="4412" w:type="dxa"/>
          </w:tcPr>
          <w:p w:rsidR="0032160E" w:rsidRPr="003846C4" w:rsidRDefault="0032160E" w:rsidP="00E945F3">
            <w:pPr>
              <w:rPr>
                <w:rFonts w:asciiTheme="minorHAnsi" w:hAnsiTheme="minorHAnsi"/>
              </w:rPr>
            </w:pPr>
            <w:r w:rsidRPr="003846C4">
              <w:rPr>
                <w:rFonts w:asciiTheme="minorHAnsi" w:hAnsiTheme="minorHAnsi"/>
              </w:rPr>
              <w:t>22.  Alcohol Beverage Control Board</w:t>
            </w:r>
          </w:p>
        </w:tc>
      </w:tr>
      <w:tr w:rsidR="0032160E" w:rsidRPr="003846C4" w:rsidTr="00E945F3">
        <w:tc>
          <w:tcPr>
            <w:tcW w:w="912" w:type="dxa"/>
          </w:tcPr>
          <w:p w:rsidR="0032160E" w:rsidRPr="003846C4" w:rsidRDefault="00950736" w:rsidP="00E945F3">
            <w:pPr>
              <w:pStyle w:val="ListParagraph"/>
              <w:ind w:left="0"/>
              <w:rPr>
                <w:rFonts w:asciiTheme="minorHAnsi" w:hAnsiTheme="minorHAnsi"/>
              </w:rPr>
            </w:pPr>
            <w:r w:rsidRPr="005E0A1F">
              <w:rPr>
                <w:rFonts w:asciiTheme="minorHAnsi" w:hAnsiTheme="minorHAnsi"/>
                <w:b/>
              </w:rPr>
              <w:t>√</w:t>
            </w:r>
          </w:p>
        </w:tc>
        <w:tc>
          <w:tcPr>
            <w:tcW w:w="1896" w:type="dxa"/>
          </w:tcPr>
          <w:p w:rsidR="0032160E" w:rsidRPr="003846C4" w:rsidRDefault="0032160E" w:rsidP="00E945F3">
            <w:pPr>
              <w:pStyle w:val="ListParagraph"/>
              <w:ind w:left="0"/>
              <w:rPr>
                <w:rFonts w:asciiTheme="minorHAnsi" w:hAnsiTheme="minorHAnsi"/>
              </w:rPr>
            </w:pPr>
            <w:r>
              <w:rPr>
                <w:rFonts w:asciiTheme="minorHAnsi" w:hAnsiTheme="minorHAnsi"/>
              </w:rPr>
              <w:t>Deb Senn</w:t>
            </w:r>
          </w:p>
        </w:tc>
        <w:tc>
          <w:tcPr>
            <w:tcW w:w="2878" w:type="dxa"/>
          </w:tcPr>
          <w:p w:rsidR="0032160E" w:rsidRPr="003846C4" w:rsidRDefault="0032160E" w:rsidP="00E945F3">
            <w:pPr>
              <w:pStyle w:val="ListParagraph"/>
              <w:ind w:left="0"/>
              <w:rPr>
                <w:rFonts w:asciiTheme="minorHAnsi" w:hAnsiTheme="minorHAnsi"/>
              </w:rPr>
            </w:pPr>
            <w:r>
              <w:rPr>
                <w:rFonts w:asciiTheme="minorHAnsi" w:hAnsiTheme="minorHAnsi"/>
              </w:rPr>
              <w:t>Office Manager, CBJ Law Dept</w:t>
            </w:r>
          </w:p>
        </w:tc>
        <w:tc>
          <w:tcPr>
            <w:tcW w:w="4412" w:type="dxa"/>
          </w:tcPr>
          <w:p w:rsidR="0032160E" w:rsidRPr="003846C4" w:rsidRDefault="0032160E" w:rsidP="00E945F3">
            <w:pPr>
              <w:rPr>
                <w:rFonts w:asciiTheme="minorHAnsi" w:hAnsiTheme="minorHAnsi"/>
              </w:rPr>
            </w:pPr>
            <w:r>
              <w:rPr>
                <w:rFonts w:asciiTheme="minorHAnsi" w:hAnsiTheme="minorHAnsi"/>
              </w:rPr>
              <w:t>23. City &amp; Borough of Juneau – Dept. of Law</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Default="0032160E" w:rsidP="00E945F3">
            <w:pPr>
              <w:pStyle w:val="ListParagraph"/>
              <w:ind w:left="0"/>
              <w:rPr>
                <w:rFonts w:asciiTheme="minorHAnsi" w:hAnsiTheme="minorHAnsi"/>
              </w:rPr>
            </w:pPr>
            <w:r>
              <w:rPr>
                <w:rFonts w:asciiTheme="minorHAnsi" w:hAnsiTheme="minorHAnsi"/>
              </w:rPr>
              <w:t xml:space="preserve">Dee Enoch </w:t>
            </w:r>
          </w:p>
        </w:tc>
        <w:tc>
          <w:tcPr>
            <w:tcW w:w="2878" w:type="dxa"/>
          </w:tcPr>
          <w:p w:rsidR="0032160E" w:rsidRDefault="0032160E" w:rsidP="00E945F3">
            <w:pPr>
              <w:pStyle w:val="ListParagraph"/>
              <w:ind w:left="0"/>
              <w:rPr>
                <w:rFonts w:asciiTheme="minorHAnsi" w:hAnsiTheme="minorHAnsi"/>
              </w:rPr>
            </w:pPr>
            <w:r>
              <w:rPr>
                <w:rFonts w:asciiTheme="minorHAnsi" w:hAnsiTheme="minorHAnsi"/>
              </w:rPr>
              <w:t>Database Specialist</w:t>
            </w:r>
          </w:p>
        </w:tc>
        <w:tc>
          <w:tcPr>
            <w:tcW w:w="4412" w:type="dxa"/>
          </w:tcPr>
          <w:p w:rsidR="0032160E" w:rsidRDefault="0032160E" w:rsidP="00E945F3">
            <w:pPr>
              <w:rPr>
                <w:rFonts w:asciiTheme="minorHAnsi" w:hAnsiTheme="minorHAnsi"/>
              </w:rPr>
            </w:pPr>
            <w:r>
              <w:rPr>
                <w:rFonts w:asciiTheme="minorHAnsi" w:hAnsiTheme="minorHAnsi"/>
              </w:rPr>
              <w:t>24. Juneau Police Department</w:t>
            </w:r>
          </w:p>
        </w:tc>
      </w:tr>
      <w:tr w:rsidR="0032160E" w:rsidRPr="003846C4" w:rsidTr="00E945F3">
        <w:trPr>
          <w:trHeight w:val="237"/>
        </w:trPr>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5E0A1F" w:rsidRDefault="0032160E" w:rsidP="00E945F3">
            <w:pPr>
              <w:pStyle w:val="ListParagraph"/>
              <w:ind w:left="0"/>
              <w:rPr>
                <w:rFonts w:asciiTheme="minorHAnsi" w:hAnsiTheme="minorHAnsi"/>
              </w:rPr>
            </w:pPr>
            <w:r w:rsidRPr="005E0A1F">
              <w:rPr>
                <w:rFonts w:asciiTheme="minorHAnsi" w:hAnsiTheme="minorHAnsi"/>
              </w:rPr>
              <w:t>Dana Penner</w:t>
            </w:r>
          </w:p>
        </w:tc>
        <w:tc>
          <w:tcPr>
            <w:tcW w:w="2878" w:type="dxa"/>
          </w:tcPr>
          <w:p w:rsidR="0032160E" w:rsidRPr="003846C4" w:rsidRDefault="0032160E" w:rsidP="00E945F3">
            <w:pPr>
              <w:pStyle w:val="ListParagraph"/>
              <w:ind w:left="0"/>
              <w:rPr>
                <w:rFonts w:asciiTheme="minorHAnsi" w:hAnsiTheme="minorHAnsi"/>
              </w:rPr>
            </w:pPr>
            <w:r>
              <w:rPr>
                <w:rFonts w:asciiTheme="minorHAnsi" w:hAnsiTheme="minorHAnsi"/>
              </w:rPr>
              <w:t>Project Manager</w:t>
            </w:r>
          </w:p>
        </w:tc>
        <w:tc>
          <w:tcPr>
            <w:tcW w:w="4412" w:type="dxa"/>
          </w:tcPr>
          <w:p w:rsidR="0032160E" w:rsidRPr="00BA5308" w:rsidRDefault="0032160E" w:rsidP="00E945F3">
            <w:pPr>
              <w:rPr>
                <w:rFonts w:asciiTheme="minorHAnsi" w:hAnsiTheme="minorHAnsi"/>
              </w:rPr>
            </w:pPr>
            <w:r>
              <w:rPr>
                <w:rFonts w:asciiTheme="minorHAnsi" w:hAnsiTheme="minorHAnsi"/>
              </w:rPr>
              <w:t>25. Alaska DHSS/Office of Children’s Services</w:t>
            </w:r>
          </w:p>
        </w:tc>
      </w:tr>
      <w:tr w:rsidR="0032160E" w:rsidRPr="003846C4" w:rsidTr="00E945F3">
        <w:trPr>
          <w:trHeight w:val="237"/>
        </w:trPr>
        <w:tc>
          <w:tcPr>
            <w:tcW w:w="912" w:type="dxa"/>
          </w:tcPr>
          <w:p w:rsidR="0032160E" w:rsidRPr="005E0A1F" w:rsidRDefault="0032160E" w:rsidP="00E945F3">
            <w:pPr>
              <w:pStyle w:val="ListParagraph"/>
              <w:ind w:left="0"/>
              <w:rPr>
                <w:rFonts w:asciiTheme="minorHAnsi" w:hAnsiTheme="minorHAnsi"/>
              </w:rPr>
            </w:pPr>
          </w:p>
        </w:tc>
        <w:tc>
          <w:tcPr>
            <w:tcW w:w="1896" w:type="dxa"/>
          </w:tcPr>
          <w:p w:rsidR="0032160E" w:rsidRPr="001F2182" w:rsidRDefault="0032160E" w:rsidP="00E945F3">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32160E" w:rsidRPr="003846C4" w:rsidRDefault="0032160E" w:rsidP="00E945F3">
            <w:pPr>
              <w:pStyle w:val="ListParagraph"/>
              <w:ind w:left="0"/>
              <w:rPr>
                <w:rFonts w:asciiTheme="minorHAnsi" w:hAnsiTheme="minorHAnsi"/>
              </w:rPr>
            </w:pPr>
            <w:r>
              <w:rPr>
                <w:rFonts w:asciiTheme="minorHAnsi" w:hAnsiTheme="minorHAnsi"/>
              </w:rPr>
              <w:t>Deputy Directors</w:t>
            </w:r>
          </w:p>
        </w:tc>
        <w:tc>
          <w:tcPr>
            <w:tcW w:w="4412" w:type="dxa"/>
          </w:tcPr>
          <w:p w:rsidR="0032160E" w:rsidRPr="003846C4" w:rsidRDefault="0032160E" w:rsidP="00E945F3">
            <w:pPr>
              <w:pStyle w:val="ListParagraph"/>
              <w:ind w:left="0"/>
              <w:rPr>
                <w:rFonts w:asciiTheme="minorHAnsi" w:hAnsiTheme="minorHAnsi"/>
              </w:rPr>
            </w:pPr>
            <w:r>
              <w:rPr>
                <w:rFonts w:asciiTheme="minorHAnsi" w:hAnsiTheme="minorHAnsi"/>
              </w:rPr>
              <w:t>26. Alaska DOA/Office of Public Advocacy</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EB3163" w:rsidRDefault="0032160E" w:rsidP="00E945F3">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32160E" w:rsidRDefault="0032160E" w:rsidP="00E945F3">
            <w:pPr>
              <w:rPr>
                <w:rFonts w:asciiTheme="minorHAnsi" w:hAnsiTheme="minorHAnsi"/>
              </w:rPr>
            </w:pPr>
            <w:r>
              <w:rPr>
                <w:rFonts w:asciiTheme="minorHAnsi" w:hAnsiTheme="minorHAnsi"/>
              </w:rPr>
              <w:t xml:space="preserve">Amanda Joseph for Nicole Lebo </w:t>
            </w:r>
          </w:p>
          <w:p w:rsidR="0032160E" w:rsidRPr="003846C4" w:rsidRDefault="0032160E" w:rsidP="00E945F3">
            <w:pPr>
              <w:rPr>
                <w:rFonts w:asciiTheme="minorHAnsi" w:hAnsiTheme="minorHAnsi"/>
              </w:rPr>
            </w:pPr>
          </w:p>
        </w:tc>
        <w:tc>
          <w:tcPr>
            <w:tcW w:w="4412" w:type="dxa"/>
          </w:tcPr>
          <w:p w:rsidR="0032160E" w:rsidRPr="003846C4" w:rsidRDefault="00950736" w:rsidP="00E945F3">
            <w:pPr>
              <w:rPr>
                <w:rFonts w:asciiTheme="minorHAnsi" w:hAnsiTheme="minorHAnsi"/>
              </w:rPr>
            </w:pPr>
            <w:r>
              <w:rPr>
                <w:rFonts w:asciiTheme="minorHAnsi" w:hAnsiTheme="minorHAnsi"/>
              </w:rPr>
              <w:t>Mina Peters for Lauren Whiteside</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950736" w:rsidP="00E945F3">
            <w:pPr>
              <w:pStyle w:val="ListParagraph"/>
              <w:ind w:left="0"/>
              <w:rPr>
                <w:rFonts w:asciiTheme="minorHAnsi" w:hAnsiTheme="minorHAnsi"/>
              </w:rPr>
            </w:pPr>
            <w:r>
              <w:rPr>
                <w:rFonts w:asciiTheme="minorHAnsi" w:hAnsiTheme="minorHAnsi"/>
              </w:rPr>
              <w:t>Michael Gimm DOC</w:t>
            </w:r>
          </w:p>
        </w:tc>
        <w:tc>
          <w:tcPr>
            <w:tcW w:w="2878" w:type="dxa"/>
          </w:tcPr>
          <w:p w:rsidR="0032160E" w:rsidRPr="003846C4" w:rsidRDefault="00950736" w:rsidP="00E945F3">
            <w:pPr>
              <w:pStyle w:val="ListParagraph"/>
              <w:ind w:left="0"/>
              <w:rPr>
                <w:rFonts w:asciiTheme="minorHAnsi" w:hAnsiTheme="minorHAnsi"/>
              </w:rPr>
            </w:pPr>
            <w:r>
              <w:rPr>
                <w:rFonts w:asciiTheme="minorHAnsi" w:hAnsiTheme="minorHAnsi"/>
              </w:rPr>
              <w:t>Lt. Olsen AST</w:t>
            </w:r>
          </w:p>
        </w:tc>
        <w:tc>
          <w:tcPr>
            <w:tcW w:w="4412" w:type="dxa"/>
          </w:tcPr>
          <w:p w:rsidR="0032160E" w:rsidRPr="003846C4" w:rsidRDefault="00950736" w:rsidP="00E945F3">
            <w:pPr>
              <w:pStyle w:val="ListParagraph"/>
              <w:ind w:left="0"/>
              <w:rPr>
                <w:rFonts w:asciiTheme="minorHAnsi" w:hAnsiTheme="minorHAnsi"/>
              </w:rPr>
            </w:pPr>
            <w:r>
              <w:rPr>
                <w:rFonts w:asciiTheme="minorHAnsi" w:hAnsiTheme="minorHAnsi"/>
              </w:rPr>
              <w:t>Bill Doolittle DPS</w:t>
            </w:r>
          </w:p>
        </w:tc>
      </w:tr>
      <w:tr w:rsidR="0032160E" w:rsidRPr="003846C4" w:rsidTr="00E945F3">
        <w:trPr>
          <w:trHeight w:val="192"/>
        </w:trPr>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950736" w:rsidP="00E945F3">
            <w:pPr>
              <w:pStyle w:val="ListParagraph"/>
              <w:ind w:left="0"/>
              <w:rPr>
                <w:rFonts w:asciiTheme="minorHAnsi" w:hAnsiTheme="minorHAnsi"/>
              </w:rPr>
            </w:pPr>
            <w:r>
              <w:rPr>
                <w:rFonts w:asciiTheme="minorHAnsi" w:hAnsiTheme="minorHAnsi"/>
              </w:rPr>
              <w:t>John Blackwell DPS</w:t>
            </w:r>
          </w:p>
        </w:tc>
        <w:tc>
          <w:tcPr>
            <w:tcW w:w="2878" w:type="dxa"/>
          </w:tcPr>
          <w:p w:rsidR="0032160E" w:rsidRPr="003846C4" w:rsidRDefault="0032160E" w:rsidP="00E945F3">
            <w:pPr>
              <w:pStyle w:val="ListParagraph"/>
              <w:ind w:left="0"/>
              <w:rPr>
                <w:rFonts w:asciiTheme="minorHAnsi" w:hAnsiTheme="minorHAnsi"/>
              </w:rPr>
            </w:pPr>
            <w:r>
              <w:rPr>
                <w:rFonts w:asciiTheme="minorHAnsi" w:hAnsiTheme="minorHAnsi"/>
              </w:rPr>
              <w:t>Anne Fajardo</w:t>
            </w:r>
            <w:r w:rsidR="00950736">
              <w:rPr>
                <w:rFonts w:asciiTheme="minorHAnsi" w:hAnsiTheme="minorHAnsi"/>
              </w:rPr>
              <w:t xml:space="preserve"> </w:t>
            </w:r>
            <w:r>
              <w:rPr>
                <w:rFonts w:asciiTheme="minorHAnsi" w:hAnsiTheme="minorHAnsi"/>
              </w:rPr>
              <w:t>ACS</w:t>
            </w:r>
          </w:p>
        </w:tc>
        <w:tc>
          <w:tcPr>
            <w:tcW w:w="4412" w:type="dxa"/>
          </w:tcPr>
          <w:p w:rsidR="0032160E" w:rsidRPr="003846C4" w:rsidRDefault="00950736" w:rsidP="00E945F3">
            <w:pPr>
              <w:pStyle w:val="ListParagraph"/>
              <w:ind w:left="0"/>
              <w:rPr>
                <w:rFonts w:asciiTheme="minorHAnsi" w:hAnsiTheme="minorHAnsi"/>
              </w:rPr>
            </w:pPr>
            <w:r>
              <w:rPr>
                <w:rFonts w:asciiTheme="minorHAnsi" w:hAnsiTheme="minorHAnsi"/>
              </w:rPr>
              <w:t>Kathy Monfreda DPS</w:t>
            </w:r>
          </w:p>
        </w:tc>
      </w:tr>
      <w:tr w:rsidR="0032160E" w:rsidRPr="003846C4" w:rsidTr="00E945F3">
        <w:trPr>
          <w:trHeight w:val="282"/>
        </w:trPr>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950736" w:rsidP="00E945F3">
            <w:pPr>
              <w:pStyle w:val="ListParagraph"/>
              <w:ind w:left="0"/>
              <w:rPr>
                <w:rFonts w:asciiTheme="minorHAnsi" w:hAnsiTheme="minorHAnsi"/>
              </w:rPr>
            </w:pPr>
            <w:r>
              <w:rPr>
                <w:rFonts w:asciiTheme="minorHAnsi" w:hAnsiTheme="minorHAnsi"/>
              </w:rPr>
              <w:t>Amanda Bean CBJ</w:t>
            </w:r>
          </w:p>
        </w:tc>
        <w:tc>
          <w:tcPr>
            <w:tcW w:w="2878" w:type="dxa"/>
          </w:tcPr>
          <w:p w:rsidR="0032160E" w:rsidRPr="003846C4" w:rsidRDefault="00950736" w:rsidP="00E945F3">
            <w:pPr>
              <w:pStyle w:val="ListParagraph"/>
              <w:ind w:left="0"/>
              <w:rPr>
                <w:rFonts w:asciiTheme="minorHAnsi" w:hAnsiTheme="minorHAnsi"/>
              </w:rPr>
            </w:pPr>
            <w:r>
              <w:rPr>
                <w:rFonts w:asciiTheme="minorHAnsi" w:hAnsiTheme="minorHAnsi"/>
              </w:rPr>
              <w:t>Jenifer Burris DPS</w:t>
            </w:r>
          </w:p>
        </w:tc>
        <w:tc>
          <w:tcPr>
            <w:tcW w:w="4412" w:type="dxa"/>
          </w:tcPr>
          <w:p w:rsidR="0032160E" w:rsidRPr="003846C4" w:rsidRDefault="00950736" w:rsidP="00E945F3">
            <w:pPr>
              <w:rPr>
                <w:rFonts w:asciiTheme="minorHAnsi" w:hAnsiTheme="minorHAnsi"/>
              </w:rPr>
            </w:pPr>
            <w:r>
              <w:rPr>
                <w:rFonts w:asciiTheme="minorHAnsi" w:hAnsiTheme="minorHAnsi"/>
              </w:rPr>
              <w:t>Lisa Purinton, DPS</w:t>
            </w:r>
          </w:p>
        </w:tc>
      </w:tr>
      <w:tr w:rsidR="0032160E" w:rsidRPr="003846C4" w:rsidTr="00E945F3">
        <w:trPr>
          <w:trHeight w:val="183"/>
        </w:trPr>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950736" w:rsidP="00E945F3">
            <w:pPr>
              <w:pStyle w:val="ListParagraph"/>
              <w:ind w:left="0"/>
              <w:rPr>
                <w:rFonts w:asciiTheme="minorHAnsi" w:hAnsiTheme="minorHAnsi"/>
              </w:rPr>
            </w:pPr>
            <w:r>
              <w:rPr>
                <w:rFonts w:asciiTheme="minorHAnsi" w:hAnsiTheme="minorHAnsi"/>
              </w:rPr>
              <w:t xml:space="preserve">Ross Klein PD </w:t>
            </w:r>
          </w:p>
        </w:tc>
        <w:tc>
          <w:tcPr>
            <w:tcW w:w="2878" w:type="dxa"/>
          </w:tcPr>
          <w:p w:rsidR="0032160E" w:rsidRPr="003846C4" w:rsidRDefault="00950736" w:rsidP="00E945F3">
            <w:pPr>
              <w:pStyle w:val="ListParagraph"/>
              <w:ind w:left="0"/>
              <w:rPr>
                <w:rFonts w:asciiTheme="minorHAnsi" w:hAnsiTheme="minorHAnsi"/>
              </w:rPr>
            </w:pPr>
            <w:r>
              <w:rPr>
                <w:rFonts w:asciiTheme="minorHAnsi" w:hAnsiTheme="minorHAnsi"/>
              </w:rPr>
              <w:t>Ted Johnston DPS</w:t>
            </w:r>
          </w:p>
        </w:tc>
        <w:tc>
          <w:tcPr>
            <w:tcW w:w="4412" w:type="dxa"/>
          </w:tcPr>
          <w:p w:rsidR="0032160E" w:rsidRPr="003846C4" w:rsidRDefault="00950736" w:rsidP="00E945F3">
            <w:pPr>
              <w:rPr>
                <w:rFonts w:asciiTheme="minorHAnsi" w:hAnsiTheme="minorHAnsi"/>
              </w:rPr>
            </w:pPr>
            <w:r>
              <w:rPr>
                <w:rFonts w:asciiTheme="minorHAnsi" w:hAnsiTheme="minorHAnsi"/>
              </w:rPr>
              <w:t>Kelly Good</w:t>
            </w:r>
            <w:r w:rsidR="00266182">
              <w:rPr>
                <w:rFonts w:asciiTheme="minorHAnsi" w:hAnsiTheme="minorHAnsi"/>
              </w:rPr>
              <w:t>e</w:t>
            </w:r>
            <w:r>
              <w:rPr>
                <w:rFonts w:asciiTheme="minorHAnsi" w:hAnsiTheme="minorHAnsi"/>
              </w:rPr>
              <w:t xml:space="preserve">, </w:t>
            </w:r>
            <w:r w:rsidR="008B6968">
              <w:rPr>
                <w:rFonts w:asciiTheme="minorHAnsi" w:hAnsiTheme="minorHAnsi"/>
              </w:rPr>
              <w:t>Deputy Commissioner DOC</w:t>
            </w:r>
          </w:p>
        </w:tc>
      </w:tr>
      <w:tr w:rsidR="0032160E" w:rsidRPr="003846C4" w:rsidTr="00E945F3">
        <w:tc>
          <w:tcPr>
            <w:tcW w:w="912" w:type="dxa"/>
          </w:tcPr>
          <w:p w:rsidR="0032160E" w:rsidRPr="003846C4" w:rsidRDefault="0032160E" w:rsidP="00E945F3">
            <w:pPr>
              <w:pStyle w:val="ListParagraph"/>
              <w:ind w:left="0"/>
              <w:rPr>
                <w:rFonts w:asciiTheme="minorHAnsi" w:hAnsiTheme="minorHAnsi"/>
              </w:rPr>
            </w:pPr>
          </w:p>
        </w:tc>
        <w:tc>
          <w:tcPr>
            <w:tcW w:w="1896" w:type="dxa"/>
          </w:tcPr>
          <w:p w:rsidR="0032160E" w:rsidRPr="003846C4" w:rsidRDefault="00950736" w:rsidP="00E945F3">
            <w:pPr>
              <w:pStyle w:val="ListParagraph"/>
              <w:ind w:left="0"/>
              <w:rPr>
                <w:rFonts w:asciiTheme="minorHAnsi" w:hAnsiTheme="minorHAnsi"/>
              </w:rPr>
            </w:pPr>
            <w:r>
              <w:rPr>
                <w:rFonts w:asciiTheme="minorHAnsi" w:hAnsiTheme="minorHAnsi"/>
              </w:rPr>
              <w:t>Joe Waters DPS</w:t>
            </w:r>
          </w:p>
        </w:tc>
        <w:tc>
          <w:tcPr>
            <w:tcW w:w="2878" w:type="dxa"/>
          </w:tcPr>
          <w:p w:rsidR="0032160E" w:rsidRPr="003846C4" w:rsidRDefault="0032160E" w:rsidP="00E945F3">
            <w:pPr>
              <w:pStyle w:val="ListParagraph"/>
              <w:ind w:left="0"/>
              <w:rPr>
                <w:rFonts w:asciiTheme="minorHAnsi" w:hAnsiTheme="minorHAnsi"/>
              </w:rPr>
            </w:pPr>
          </w:p>
        </w:tc>
        <w:tc>
          <w:tcPr>
            <w:tcW w:w="4412" w:type="dxa"/>
          </w:tcPr>
          <w:p w:rsidR="0032160E" w:rsidRPr="003846C4" w:rsidRDefault="0032160E" w:rsidP="00E945F3">
            <w:pPr>
              <w:rPr>
                <w:rFonts w:asciiTheme="minorHAnsi" w:hAnsiTheme="minorHAnsi"/>
              </w:rPr>
            </w:pPr>
          </w:p>
        </w:tc>
      </w:tr>
      <w:tr w:rsidR="0032160E" w:rsidRPr="003846C4" w:rsidTr="00E945F3">
        <w:tc>
          <w:tcPr>
            <w:tcW w:w="912" w:type="dxa"/>
            <w:tcBorders>
              <w:bottom w:val="single" w:sz="4" w:space="0" w:color="auto"/>
            </w:tcBorders>
          </w:tcPr>
          <w:p w:rsidR="0032160E" w:rsidRPr="003846C4" w:rsidRDefault="0032160E" w:rsidP="00E945F3">
            <w:pPr>
              <w:pStyle w:val="ListParagraph"/>
              <w:ind w:left="0"/>
              <w:rPr>
                <w:rFonts w:asciiTheme="minorHAnsi" w:hAnsiTheme="minorHAnsi"/>
              </w:rPr>
            </w:pPr>
          </w:p>
        </w:tc>
        <w:tc>
          <w:tcPr>
            <w:tcW w:w="1896" w:type="dxa"/>
            <w:tcBorders>
              <w:bottom w:val="single" w:sz="4" w:space="0" w:color="auto"/>
            </w:tcBorders>
          </w:tcPr>
          <w:p w:rsidR="0032160E" w:rsidRPr="003846C4" w:rsidRDefault="0032160E" w:rsidP="00E945F3">
            <w:pPr>
              <w:pStyle w:val="ListParagraph"/>
              <w:ind w:left="0"/>
              <w:rPr>
                <w:rFonts w:asciiTheme="minorHAnsi" w:hAnsiTheme="minorHAnsi"/>
              </w:rPr>
            </w:pPr>
          </w:p>
        </w:tc>
        <w:tc>
          <w:tcPr>
            <w:tcW w:w="2878" w:type="dxa"/>
            <w:tcBorders>
              <w:bottom w:val="single" w:sz="4" w:space="0" w:color="auto"/>
            </w:tcBorders>
          </w:tcPr>
          <w:p w:rsidR="0032160E" w:rsidRPr="003846C4" w:rsidRDefault="0032160E" w:rsidP="00E945F3">
            <w:pPr>
              <w:pStyle w:val="ListParagraph"/>
              <w:ind w:left="0"/>
              <w:rPr>
                <w:rFonts w:asciiTheme="minorHAnsi" w:hAnsiTheme="minorHAnsi"/>
              </w:rPr>
            </w:pPr>
          </w:p>
        </w:tc>
        <w:tc>
          <w:tcPr>
            <w:tcW w:w="4412" w:type="dxa"/>
            <w:tcBorders>
              <w:bottom w:val="single" w:sz="4" w:space="0" w:color="auto"/>
            </w:tcBorders>
          </w:tcPr>
          <w:p w:rsidR="0032160E" w:rsidRPr="00441F62" w:rsidRDefault="0032160E" w:rsidP="00E945F3">
            <w:pPr>
              <w:rPr>
                <w:rFonts w:asciiTheme="minorHAnsi" w:hAnsiTheme="minorHAnsi"/>
              </w:rPr>
            </w:pPr>
          </w:p>
        </w:tc>
      </w:tr>
      <w:tr w:rsidR="0032160E" w:rsidRPr="003846C4" w:rsidTr="00E945F3">
        <w:tc>
          <w:tcPr>
            <w:tcW w:w="912" w:type="dxa"/>
            <w:tcBorders>
              <w:bottom w:val="single" w:sz="4" w:space="0" w:color="auto"/>
            </w:tcBorders>
          </w:tcPr>
          <w:p w:rsidR="0032160E" w:rsidRPr="003846C4" w:rsidRDefault="0032160E" w:rsidP="00E945F3">
            <w:pPr>
              <w:pStyle w:val="ListParagraph"/>
              <w:ind w:left="0"/>
              <w:rPr>
                <w:rFonts w:asciiTheme="minorHAnsi" w:hAnsiTheme="minorHAnsi"/>
              </w:rPr>
            </w:pPr>
          </w:p>
        </w:tc>
        <w:tc>
          <w:tcPr>
            <w:tcW w:w="1896" w:type="dxa"/>
            <w:tcBorders>
              <w:bottom w:val="single" w:sz="4" w:space="0" w:color="auto"/>
            </w:tcBorders>
          </w:tcPr>
          <w:p w:rsidR="0032160E" w:rsidRPr="003846C4" w:rsidRDefault="0032160E" w:rsidP="00E945F3">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32160E" w:rsidRPr="003846C4" w:rsidRDefault="0032160E" w:rsidP="00E945F3">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Bldg.</w:t>
            </w:r>
          </w:p>
        </w:tc>
        <w:tc>
          <w:tcPr>
            <w:tcW w:w="4412" w:type="dxa"/>
            <w:tcBorders>
              <w:bottom w:val="single" w:sz="4" w:space="0" w:color="auto"/>
            </w:tcBorders>
          </w:tcPr>
          <w:p w:rsidR="0032160E" w:rsidRPr="0031021C" w:rsidRDefault="0032160E" w:rsidP="00E945F3">
            <w:pPr>
              <w:rPr>
                <w:rFonts w:asciiTheme="minorHAnsi" w:hAnsiTheme="minorHAnsi"/>
              </w:rPr>
            </w:pPr>
          </w:p>
        </w:tc>
      </w:tr>
    </w:tbl>
    <w:p w:rsidR="004228ED" w:rsidRDefault="004228ED" w:rsidP="003A4CA7">
      <w:pPr>
        <w:rPr>
          <w:rFonts w:asciiTheme="minorHAnsi" w:hAnsiTheme="minorHAnsi" w:cstheme="minorHAnsi"/>
          <w:b/>
          <w:bCs/>
          <w:color w:val="1F497D"/>
          <w:sz w:val="24"/>
          <w:szCs w:val="24"/>
        </w:rPr>
      </w:pPr>
    </w:p>
    <w:p w:rsidR="00950736" w:rsidRDefault="00950736" w:rsidP="003A4CA7">
      <w:pPr>
        <w:rPr>
          <w:rFonts w:asciiTheme="minorHAnsi" w:hAnsiTheme="minorHAnsi" w:cstheme="minorHAnsi"/>
          <w:b/>
          <w:bCs/>
          <w:color w:val="1F497D"/>
          <w:sz w:val="24"/>
          <w:szCs w:val="24"/>
        </w:rPr>
      </w:pPr>
    </w:p>
    <w:p w:rsidR="00950736" w:rsidRDefault="00950736" w:rsidP="003A4CA7">
      <w:pPr>
        <w:rPr>
          <w:rFonts w:asciiTheme="minorHAnsi" w:hAnsiTheme="minorHAnsi" w:cstheme="minorHAnsi"/>
          <w:b/>
          <w:bCs/>
          <w:color w:val="1F497D"/>
          <w:sz w:val="24"/>
          <w:szCs w:val="24"/>
        </w:rPr>
      </w:pPr>
    </w:p>
    <w:p w:rsidR="00950736" w:rsidRDefault="00950736" w:rsidP="003A4CA7">
      <w:pPr>
        <w:rPr>
          <w:rFonts w:asciiTheme="minorHAnsi" w:hAnsiTheme="minorHAnsi" w:cstheme="minorHAnsi"/>
          <w:b/>
          <w:bCs/>
          <w:color w:val="1F497D"/>
          <w:sz w:val="24"/>
          <w:szCs w:val="24"/>
        </w:rPr>
      </w:pPr>
    </w:p>
    <w:p w:rsidR="00717ADF" w:rsidRPr="00717ADF" w:rsidRDefault="00717ADF" w:rsidP="00717ADF">
      <w:pPr>
        <w:pStyle w:val="xmsoautosig"/>
        <w:rPr>
          <w:sz w:val="24"/>
          <w:szCs w:val="24"/>
        </w:rPr>
      </w:pPr>
      <w:r w:rsidRPr="00717ADF">
        <w:rPr>
          <w:b/>
          <w:bCs/>
          <w:sz w:val="24"/>
          <w:szCs w:val="24"/>
        </w:rPr>
        <w:t xml:space="preserve">12:00 to 12:55 p.m.  </w:t>
      </w:r>
    </w:p>
    <w:p w:rsidR="00717ADF" w:rsidRPr="00717ADF" w:rsidRDefault="00717ADF" w:rsidP="00717ADF">
      <w:pPr>
        <w:pStyle w:val="xmsonormal"/>
        <w:rPr>
          <w:sz w:val="24"/>
          <w:szCs w:val="24"/>
        </w:rPr>
      </w:pPr>
      <w:r w:rsidRPr="00717ADF">
        <w:rPr>
          <w:b/>
          <w:bCs/>
          <w:sz w:val="24"/>
          <w:szCs w:val="24"/>
        </w:rPr>
        <w:t> </w:t>
      </w:r>
    </w:p>
    <w:p w:rsidR="00717ADF" w:rsidRDefault="00717ADF" w:rsidP="00717ADF">
      <w:pPr>
        <w:pStyle w:val="xmsonormal"/>
        <w:rPr>
          <w:sz w:val="24"/>
          <w:szCs w:val="24"/>
        </w:rPr>
      </w:pPr>
      <w:r>
        <w:rPr>
          <w:b/>
          <w:bCs/>
          <w:sz w:val="24"/>
          <w:szCs w:val="24"/>
        </w:rPr>
        <w:t xml:space="preserve">State of Alaska, Department of Public Safety </w:t>
      </w:r>
      <w:r>
        <w:rPr>
          <w:sz w:val="24"/>
          <w:szCs w:val="24"/>
        </w:rPr>
        <w:t xml:space="preserve">introduced the beginning of their </w:t>
      </w:r>
      <w:r>
        <w:rPr>
          <w:b/>
          <w:bCs/>
          <w:sz w:val="24"/>
          <w:szCs w:val="24"/>
        </w:rPr>
        <w:t>Criminal Justice Information Systems (CJIS) Modernization initiatives</w:t>
      </w:r>
      <w:r>
        <w:rPr>
          <w:sz w:val="24"/>
          <w:szCs w:val="24"/>
        </w:rPr>
        <w:t xml:space="preserve">, with a focus on the first vendor contract with CPI/OpenFox. This discussion will be the first of many coordination meetings with stakeholders to take place over the next three to five years. The DPS Project Team (Kathy Monfreda, Lisa Purinton, Joe Waters and Bill Doolittle) provided information and answered questions.  </w:t>
      </w:r>
    </w:p>
    <w:p w:rsidR="00717ADF" w:rsidRDefault="00717ADF" w:rsidP="00717ADF">
      <w:pPr>
        <w:pStyle w:val="xmsonormal"/>
      </w:pPr>
    </w:p>
    <w:p w:rsidR="00717ADF" w:rsidRPr="00717ADF" w:rsidRDefault="00717ADF" w:rsidP="00717ADF">
      <w:pPr>
        <w:pStyle w:val="xmsonormal"/>
        <w:rPr>
          <w:sz w:val="24"/>
          <w:szCs w:val="24"/>
        </w:rPr>
      </w:pPr>
      <w:r>
        <w:rPr>
          <w:sz w:val="24"/>
          <w:szCs w:val="24"/>
        </w:rPr>
        <w:t xml:space="preserve">Project Manager Bill Doolittle explained that the CPI contract is the beginning of a three to five-year project to </w:t>
      </w:r>
      <w:r w:rsidRPr="00717ADF">
        <w:rPr>
          <w:sz w:val="24"/>
          <w:szCs w:val="24"/>
        </w:rPr>
        <w:t>moderniz</w:t>
      </w:r>
      <w:r>
        <w:rPr>
          <w:sz w:val="24"/>
          <w:szCs w:val="24"/>
        </w:rPr>
        <w:t>e DPS systems.  The contract with CPI leveraging its Open Fox products is the first of many contracts that will be coming later.  The first objective is to replace the message switch, but a lot of what is going to be needed will take up to five years to implement.  The goal today is to provide criminal justice stakeholders with a sketch of where we are starting from</w:t>
      </w:r>
      <w:r w:rsidR="00E945F3">
        <w:rPr>
          <w:sz w:val="24"/>
          <w:szCs w:val="24"/>
        </w:rPr>
        <w:t xml:space="preserve">, where DPS wants the technology to end up, </w:t>
      </w:r>
      <w:r>
        <w:rPr>
          <w:sz w:val="24"/>
          <w:szCs w:val="24"/>
        </w:rPr>
        <w:t xml:space="preserve">and </w:t>
      </w:r>
      <w:r w:rsidR="00E945F3">
        <w:rPr>
          <w:sz w:val="24"/>
          <w:szCs w:val="24"/>
        </w:rPr>
        <w:t xml:space="preserve">to obtain input and answer initial questions.  </w:t>
      </w:r>
    </w:p>
    <w:p w:rsidR="00717ADF" w:rsidRPr="00717ADF" w:rsidRDefault="00717ADF" w:rsidP="00717ADF">
      <w:pPr>
        <w:pStyle w:val="xmsonormal"/>
        <w:rPr>
          <w:sz w:val="24"/>
          <w:szCs w:val="24"/>
        </w:rPr>
      </w:pPr>
    </w:p>
    <w:p w:rsidR="00717ADF" w:rsidRPr="00717ADF" w:rsidRDefault="00717ADF" w:rsidP="00717ADF">
      <w:pPr>
        <w:pStyle w:val="xmsonormal"/>
        <w:rPr>
          <w:sz w:val="24"/>
          <w:szCs w:val="24"/>
        </w:rPr>
      </w:pPr>
      <w:r w:rsidRPr="00717ADF">
        <w:rPr>
          <w:sz w:val="24"/>
          <w:szCs w:val="24"/>
        </w:rPr>
        <w:t xml:space="preserve">Joe </w:t>
      </w:r>
      <w:r w:rsidR="00E945F3">
        <w:rPr>
          <w:sz w:val="24"/>
          <w:szCs w:val="24"/>
        </w:rPr>
        <w:t xml:space="preserve">Waters explained the CPI contract.  CPI is located in Illinois and offers a software as a service solution.  The first task is to implement a new law enforcement switch to replace the current APSIN system.  Instead of logging into APSIN and APSIN terminals, users will log into CPI, which will provide richer data, formatted screens and improved visualization of information.  In year three of the project DPS will implement projects to add criminal history, sex offender registry and hot files.  </w:t>
      </w:r>
      <w:r w:rsidRPr="00717ADF">
        <w:rPr>
          <w:sz w:val="24"/>
          <w:szCs w:val="24"/>
        </w:rPr>
        <w:t xml:space="preserve">That </w:t>
      </w:r>
      <w:r w:rsidR="00E945F3">
        <w:rPr>
          <w:sz w:val="24"/>
          <w:szCs w:val="24"/>
        </w:rPr>
        <w:t xml:space="preserve">work represents about </w:t>
      </w:r>
      <w:r w:rsidRPr="00717ADF">
        <w:rPr>
          <w:sz w:val="24"/>
          <w:szCs w:val="24"/>
        </w:rPr>
        <w:t xml:space="preserve">75% of what </w:t>
      </w:r>
      <w:r w:rsidR="00E945F3">
        <w:rPr>
          <w:sz w:val="24"/>
          <w:szCs w:val="24"/>
        </w:rPr>
        <w:t xml:space="preserve">DPS currently has on the </w:t>
      </w:r>
      <w:r w:rsidRPr="00717ADF">
        <w:rPr>
          <w:sz w:val="24"/>
          <w:szCs w:val="24"/>
        </w:rPr>
        <w:t xml:space="preserve">mainframe.  The other 25% is what </w:t>
      </w:r>
      <w:r w:rsidR="00E945F3">
        <w:rPr>
          <w:sz w:val="24"/>
          <w:szCs w:val="24"/>
        </w:rPr>
        <w:t xml:space="preserve">DPS will be </w:t>
      </w:r>
      <w:r w:rsidRPr="00717ADF">
        <w:rPr>
          <w:sz w:val="24"/>
          <w:szCs w:val="24"/>
        </w:rPr>
        <w:t xml:space="preserve">working on concurrently.  There are about 20 sub projects that will impact other agencies and systems, </w:t>
      </w:r>
      <w:r w:rsidR="00E945F3">
        <w:rPr>
          <w:sz w:val="24"/>
          <w:szCs w:val="24"/>
        </w:rPr>
        <w:t xml:space="preserve">including gun checks, interactions between DPS and </w:t>
      </w:r>
      <w:r w:rsidRPr="00717ADF">
        <w:rPr>
          <w:sz w:val="24"/>
          <w:szCs w:val="24"/>
        </w:rPr>
        <w:t>DMV and</w:t>
      </w:r>
      <w:r w:rsidR="00E945F3">
        <w:rPr>
          <w:sz w:val="24"/>
          <w:szCs w:val="24"/>
        </w:rPr>
        <w:t xml:space="preserve"> the</w:t>
      </w:r>
      <w:r w:rsidRPr="00717ADF">
        <w:rPr>
          <w:sz w:val="24"/>
          <w:szCs w:val="24"/>
        </w:rPr>
        <w:t xml:space="preserve"> ACS</w:t>
      </w:r>
      <w:r w:rsidR="00E945F3">
        <w:rPr>
          <w:sz w:val="24"/>
          <w:szCs w:val="24"/>
        </w:rPr>
        <w:t>,</w:t>
      </w:r>
      <w:r w:rsidRPr="00717ADF">
        <w:rPr>
          <w:sz w:val="24"/>
          <w:szCs w:val="24"/>
        </w:rPr>
        <w:t xml:space="preserve"> fingerprints, </w:t>
      </w:r>
      <w:r w:rsidR="00E945F3">
        <w:rPr>
          <w:sz w:val="24"/>
          <w:szCs w:val="24"/>
        </w:rPr>
        <w:t>and background checks.  All of these a</w:t>
      </w:r>
      <w:r w:rsidRPr="00717ADF">
        <w:rPr>
          <w:sz w:val="24"/>
          <w:szCs w:val="24"/>
        </w:rPr>
        <w:t xml:space="preserve">re on the table for review/discussion and updating. </w:t>
      </w:r>
      <w:r w:rsidR="00E945F3">
        <w:rPr>
          <w:sz w:val="24"/>
          <w:szCs w:val="24"/>
        </w:rPr>
        <w:t xml:space="preserve">  DPS is going to need more information from stakeholders to inform these projects and meetings will be set up over this summer to discuss timing, funding, resources, needs, etc. </w:t>
      </w:r>
    </w:p>
    <w:p w:rsidR="00717ADF" w:rsidRDefault="00717ADF" w:rsidP="00717ADF">
      <w:pPr>
        <w:pStyle w:val="xmsonormal"/>
        <w:rPr>
          <w:color w:val="00B050"/>
          <w:sz w:val="24"/>
          <w:szCs w:val="24"/>
        </w:rPr>
      </w:pPr>
    </w:p>
    <w:p w:rsidR="00AB5C38" w:rsidRDefault="00717ADF" w:rsidP="00717ADF">
      <w:pPr>
        <w:pStyle w:val="xmsonormal"/>
        <w:rPr>
          <w:sz w:val="24"/>
          <w:szCs w:val="24"/>
        </w:rPr>
      </w:pPr>
      <w:r w:rsidRPr="00E945F3">
        <w:rPr>
          <w:sz w:val="24"/>
          <w:szCs w:val="24"/>
        </w:rPr>
        <w:t>Bill</w:t>
      </w:r>
      <w:r w:rsidR="00E945F3">
        <w:rPr>
          <w:sz w:val="24"/>
          <w:szCs w:val="24"/>
        </w:rPr>
        <w:t xml:space="preserve"> will send Helen the </w:t>
      </w:r>
      <w:r w:rsidR="00AB5C38">
        <w:rPr>
          <w:sz w:val="24"/>
          <w:szCs w:val="24"/>
        </w:rPr>
        <w:t xml:space="preserve">CPI proposal </w:t>
      </w:r>
      <w:r w:rsidR="00E945F3">
        <w:rPr>
          <w:sz w:val="24"/>
          <w:szCs w:val="24"/>
        </w:rPr>
        <w:t xml:space="preserve">and diagrams that could be useful to stakeholders to </w:t>
      </w:r>
      <w:r w:rsidR="00AB5C38">
        <w:rPr>
          <w:sz w:val="24"/>
          <w:szCs w:val="24"/>
        </w:rPr>
        <w:t xml:space="preserve">get an overview of the CPI contract and project.  Helen will send this information out to the MAJIC members. </w:t>
      </w:r>
    </w:p>
    <w:p w:rsidR="00AB5C38" w:rsidRDefault="00AB5C38" w:rsidP="00717ADF">
      <w:pPr>
        <w:pStyle w:val="xmsonormal"/>
        <w:rPr>
          <w:sz w:val="24"/>
          <w:szCs w:val="24"/>
        </w:rPr>
      </w:pPr>
    </w:p>
    <w:p w:rsidR="00717ADF" w:rsidRPr="00E945F3" w:rsidRDefault="00AB5C38" w:rsidP="00717ADF">
      <w:pPr>
        <w:pStyle w:val="xmsonormal"/>
        <w:rPr>
          <w:sz w:val="24"/>
          <w:szCs w:val="24"/>
        </w:rPr>
      </w:pPr>
      <w:r>
        <w:rPr>
          <w:sz w:val="24"/>
          <w:szCs w:val="24"/>
        </w:rPr>
        <w:t xml:space="preserve">Bill explained that the 20 sub projects are </w:t>
      </w:r>
      <w:r w:rsidR="00717ADF" w:rsidRPr="00E945F3">
        <w:rPr>
          <w:sz w:val="24"/>
          <w:szCs w:val="24"/>
        </w:rPr>
        <w:t xml:space="preserve">in early phases of determining scope and who is impacted.  </w:t>
      </w:r>
      <w:r>
        <w:rPr>
          <w:sz w:val="24"/>
          <w:szCs w:val="24"/>
        </w:rPr>
        <w:t xml:space="preserve">DPS will not have a </w:t>
      </w:r>
      <w:r w:rsidR="00717ADF" w:rsidRPr="00E945F3">
        <w:rPr>
          <w:sz w:val="24"/>
          <w:szCs w:val="24"/>
        </w:rPr>
        <w:t xml:space="preserve">holistic lifecycle </w:t>
      </w:r>
      <w:r>
        <w:rPr>
          <w:sz w:val="24"/>
          <w:szCs w:val="24"/>
        </w:rPr>
        <w:t xml:space="preserve">view of what is needed and approximate timelines for at least a few weeks. </w:t>
      </w:r>
      <w:r w:rsidR="00717ADF" w:rsidRPr="00E945F3">
        <w:rPr>
          <w:sz w:val="24"/>
          <w:szCs w:val="24"/>
        </w:rPr>
        <w:t xml:space="preserve"> </w:t>
      </w:r>
    </w:p>
    <w:p w:rsidR="00717ADF" w:rsidRPr="00E945F3" w:rsidRDefault="00717ADF" w:rsidP="00717ADF">
      <w:pPr>
        <w:pStyle w:val="xmsonormal"/>
        <w:rPr>
          <w:sz w:val="24"/>
          <w:szCs w:val="24"/>
        </w:rPr>
      </w:pPr>
    </w:p>
    <w:p w:rsidR="00717ADF" w:rsidRDefault="00AB5C38" w:rsidP="00717ADF">
      <w:pPr>
        <w:pStyle w:val="xmsonormal"/>
        <w:rPr>
          <w:color w:val="00B050"/>
          <w:sz w:val="24"/>
          <w:szCs w:val="24"/>
        </w:rPr>
      </w:pPr>
      <w:r>
        <w:rPr>
          <w:sz w:val="24"/>
          <w:szCs w:val="24"/>
        </w:rPr>
        <w:t xml:space="preserve">The project has three phases.  </w:t>
      </w:r>
      <w:r w:rsidR="00717ADF" w:rsidRPr="00E945F3">
        <w:rPr>
          <w:sz w:val="24"/>
          <w:szCs w:val="24"/>
        </w:rPr>
        <w:t xml:space="preserve">There will be no impact </w:t>
      </w:r>
      <w:r>
        <w:rPr>
          <w:sz w:val="24"/>
          <w:szCs w:val="24"/>
        </w:rPr>
        <w:t xml:space="preserve">to other agencies </w:t>
      </w:r>
      <w:r w:rsidR="00717ADF" w:rsidRPr="00E945F3">
        <w:rPr>
          <w:sz w:val="24"/>
          <w:szCs w:val="24"/>
        </w:rPr>
        <w:t xml:space="preserve">in first year of the project.  </w:t>
      </w:r>
      <w:r>
        <w:rPr>
          <w:sz w:val="24"/>
          <w:szCs w:val="24"/>
        </w:rPr>
        <w:t>This first phase involves s</w:t>
      </w:r>
      <w:r w:rsidR="00717ADF" w:rsidRPr="00E945F3">
        <w:rPr>
          <w:sz w:val="24"/>
          <w:szCs w:val="24"/>
        </w:rPr>
        <w:t xml:space="preserve">tanding up </w:t>
      </w:r>
      <w:r>
        <w:rPr>
          <w:sz w:val="24"/>
          <w:szCs w:val="24"/>
        </w:rPr>
        <w:t xml:space="preserve">the </w:t>
      </w:r>
      <w:r w:rsidR="00717ADF" w:rsidRPr="00E945F3">
        <w:rPr>
          <w:sz w:val="24"/>
          <w:szCs w:val="24"/>
        </w:rPr>
        <w:t xml:space="preserve">switch in </w:t>
      </w:r>
      <w:r w:rsidR="00372F3C">
        <w:rPr>
          <w:sz w:val="24"/>
          <w:szCs w:val="24"/>
        </w:rPr>
        <w:t xml:space="preserve">CPI’s data center in </w:t>
      </w:r>
      <w:r w:rsidR="00717ADF" w:rsidRPr="00E945F3">
        <w:rPr>
          <w:sz w:val="24"/>
          <w:szCs w:val="24"/>
        </w:rPr>
        <w:t>Chicago</w:t>
      </w:r>
      <w:r w:rsidR="00372F3C">
        <w:rPr>
          <w:sz w:val="24"/>
          <w:szCs w:val="24"/>
        </w:rPr>
        <w:t>.</w:t>
      </w:r>
      <w:r w:rsidR="00717ADF" w:rsidRPr="00E945F3">
        <w:rPr>
          <w:sz w:val="24"/>
          <w:szCs w:val="24"/>
        </w:rPr>
        <w:t xml:space="preserve">  </w:t>
      </w:r>
      <w:r>
        <w:rPr>
          <w:sz w:val="24"/>
          <w:szCs w:val="24"/>
        </w:rPr>
        <w:t xml:space="preserve">Users will probably not realize that there has been a change and will continue to access APSIN seamlessly.  After the switch is set up, it will be built on with </w:t>
      </w:r>
      <w:r w:rsidR="00717ADF" w:rsidRPr="00E945F3">
        <w:rPr>
          <w:sz w:val="24"/>
          <w:szCs w:val="24"/>
        </w:rPr>
        <w:t>secure messaging</w:t>
      </w:r>
      <w:r>
        <w:rPr>
          <w:sz w:val="24"/>
          <w:szCs w:val="24"/>
        </w:rPr>
        <w:t xml:space="preserve"> and </w:t>
      </w:r>
      <w:r w:rsidR="00717ADF" w:rsidRPr="00E945F3">
        <w:rPr>
          <w:sz w:val="24"/>
          <w:szCs w:val="24"/>
        </w:rPr>
        <w:t xml:space="preserve">APSIN users will </w:t>
      </w:r>
      <w:r>
        <w:rPr>
          <w:sz w:val="24"/>
          <w:szCs w:val="24"/>
        </w:rPr>
        <w:t xml:space="preserve">the need to </w:t>
      </w:r>
      <w:r w:rsidR="00717ADF" w:rsidRPr="00E945F3">
        <w:rPr>
          <w:sz w:val="24"/>
          <w:szCs w:val="24"/>
        </w:rPr>
        <w:t>install the CPI software on their computers</w:t>
      </w:r>
      <w:r>
        <w:rPr>
          <w:sz w:val="24"/>
          <w:szCs w:val="24"/>
        </w:rPr>
        <w:t>.</w:t>
      </w:r>
      <w:r w:rsidR="00717ADF" w:rsidRPr="00E945F3">
        <w:rPr>
          <w:sz w:val="24"/>
          <w:szCs w:val="24"/>
        </w:rPr>
        <w:t xml:space="preserve"> </w:t>
      </w:r>
      <w:r>
        <w:rPr>
          <w:sz w:val="24"/>
          <w:szCs w:val="24"/>
        </w:rPr>
        <w:t xml:space="preserve">  No </w:t>
      </w:r>
      <w:r w:rsidR="00717ADF" w:rsidRPr="00E945F3">
        <w:rPr>
          <w:sz w:val="24"/>
          <w:szCs w:val="24"/>
        </w:rPr>
        <w:t>significa</w:t>
      </w:r>
      <w:r>
        <w:rPr>
          <w:sz w:val="24"/>
          <w:szCs w:val="24"/>
        </w:rPr>
        <w:t>nt c</w:t>
      </w:r>
      <w:r w:rsidR="00717ADF" w:rsidRPr="00E945F3">
        <w:rPr>
          <w:sz w:val="24"/>
          <w:szCs w:val="24"/>
        </w:rPr>
        <w:t xml:space="preserve">hanges to APSIN </w:t>
      </w:r>
      <w:r>
        <w:rPr>
          <w:sz w:val="24"/>
          <w:szCs w:val="24"/>
        </w:rPr>
        <w:t xml:space="preserve">are expected in the next three years. </w:t>
      </w:r>
      <w:r w:rsidR="00717ADF" w:rsidRPr="00E945F3">
        <w:rPr>
          <w:sz w:val="24"/>
          <w:szCs w:val="24"/>
        </w:rPr>
        <w:t xml:space="preserve"> </w:t>
      </w:r>
      <w:r>
        <w:rPr>
          <w:sz w:val="24"/>
          <w:szCs w:val="24"/>
        </w:rPr>
        <w:t xml:space="preserve">The </w:t>
      </w:r>
      <w:r w:rsidR="00717ADF" w:rsidRPr="00E945F3">
        <w:rPr>
          <w:sz w:val="24"/>
          <w:szCs w:val="24"/>
        </w:rPr>
        <w:t xml:space="preserve">CAD, RMS, APSIN should work as is for a few years.  Then </w:t>
      </w:r>
      <w:r>
        <w:rPr>
          <w:sz w:val="24"/>
          <w:szCs w:val="24"/>
        </w:rPr>
        <w:t xml:space="preserve">DPS will be adding other services, such as </w:t>
      </w:r>
      <w:r w:rsidR="00717ADF" w:rsidRPr="00E945F3">
        <w:rPr>
          <w:sz w:val="24"/>
          <w:szCs w:val="24"/>
        </w:rPr>
        <w:t>DMV photos,</w:t>
      </w:r>
      <w:r>
        <w:rPr>
          <w:sz w:val="24"/>
          <w:szCs w:val="24"/>
        </w:rPr>
        <w:t xml:space="preserve"> integrations, and the ability to transfer data.  </w:t>
      </w:r>
      <w:r w:rsidR="00717ADF">
        <w:rPr>
          <w:color w:val="00B050"/>
          <w:sz w:val="24"/>
          <w:szCs w:val="24"/>
        </w:rPr>
        <w:t xml:space="preserve">  </w:t>
      </w:r>
    </w:p>
    <w:p w:rsidR="00717ADF" w:rsidRDefault="00717ADF" w:rsidP="00717ADF">
      <w:pPr>
        <w:pStyle w:val="xmsonormal"/>
        <w:rPr>
          <w:color w:val="00B050"/>
          <w:sz w:val="24"/>
          <w:szCs w:val="24"/>
        </w:rPr>
      </w:pPr>
    </w:p>
    <w:p w:rsidR="00AB5C38" w:rsidRDefault="00AB5C38" w:rsidP="00717ADF">
      <w:pPr>
        <w:pStyle w:val="xmsonormal"/>
        <w:rPr>
          <w:sz w:val="24"/>
          <w:szCs w:val="24"/>
        </w:rPr>
      </w:pPr>
    </w:p>
    <w:p w:rsidR="00717ADF" w:rsidRPr="00AB5C38" w:rsidRDefault="00717ADF" w:rsidP="00372F3C">
      <w:pPr>
        <w:pStyle w:val="xmsonormal"/>
        <w:rPr>
          <w:sz w:val="24"/>
          <w:szCs w:val="24"/>
        </w:rPr>
      </w:pPr>
      <w:r w:rsidRPr="00AB5C38">
        <w:rPr>
          <w:sz w:val="24"/>
          <w:szCs w:val="24"/>
        </w:rPr>
        <w:t xml:space="preserve">Kathy </w:t>
      </w:r>
      <w:r w:rsidR="00AB5C38">
        <w:rPr>
          <w:sz w:val="24"/>
          <w:szCs w:val="24"/>
        </w:rPr>
        <w:t xml:space="preserve">clarified that the </w:t>
      </w:r>
      <w:r w:rsidRPr="00AB5C38">
        <w:rPr>
          <w:sz w:val="24"/>
          <w:szCs w:val="24"/>
        </w:rPr>
        <w:t xml:space="preserve">primary purpose </w:t>
      </w:r>
      <w:r w:rsidR="00AB5C38">
        <w:rPr>
          <w:sz w:val="24"/>
          <w:szCs w:val="24"/>
        </w:rPr>
        <w:t xml:space="preserve">of the project is to get DPS off the </w:t>
      </w:r>
      <w:r w:rsidRPr="00AB5C38">
        <w:rPr>
          <w:sz w:val="24"/>
          <w:szCs w:val="24"/>
        </w:rPr>
        <w:t>mainf</w:t>
      </w:r>
      <w:r w:rsidR="00AB5C38">
        <w:rPr>
          <w:sz w:val="24"/>
          <w:szCs w:val="24"/>
        </w:rPr>
        <w:t>r</w:t>
      </w:r>
      <w:r w:rsidRPr="00AB5C38">
        <w:rPr>
          <w:sz w:val="24"/>
          <w:szCs w:val="24"/>
        </w:rPr>
        <w:t xml:space="preserve">ame and modernize programming and increase functionality </w:t>
      </w:r>
      <w:r w:rsidR="00AB5C38">
        <w:rPr>
          <w:sz w:val="24"/>
          <w:szCs w:val="24"/>
        </w:rPr>
        <w:t>for users</w:t>
      </w:r>
      <w:r w:rsidRPr="00AB5C38">
        <w:rPr>
          <w:sz w:val="24"/>
          <w:szCs w:val="24"/>
        </w:rPr>
        <w:t>.  CPI</w:t>
      </w:r>
      <w:r w:rsidR="00AB5C38">
        <w:rPr>
          <w:sz w:val="24"/>
          <w:szCs w:val="24"/>
        </w:rPr>
        <w:t>’s</w:t>
      </w:r>
      <w:r w:rsidRPr="00AB5C38">
        <w:rPr>
          <w:sz w:val="24"/>
          <w:szCs w:val="24"/>
        </w:rPr>
        <w:t xml:space="preserve"> Open Fox</w:t>
      </w:r>
      <w:r w:rsidR="00AB5C38">
        <w:rPr>
          <w:sz w:val="24"/>
          <w:szCs w:val="24"/>
        </w:rPr>
        <w:t xml:space="preserve"> suite of services will improve and add </w:t>
      </w:r>
      <w:r w:rsidRPr="00AB5C38">
        <w:rPr>
          <w:sz w:val="24"/>
          <w:szCs w:val="24"/>
        </w:rPr>
        <w:t>integrations</w:t>
      </w:r>
      <w:r w:rsidR="00AB5C38">
        <w:rPr>
          <w:sz w:val="24"/>
          <w:szCs w:val="24"/>
        </w:rPr>
        <w:t>, such as with ShareBase, CourtView, e filing, dispositions, bail, etc.  CPS is the industry leader for public safety.  About 30 of the 50 states run CPI’s products.  CPI has a lot of interfaces built and available.   Some of the migration should be plug and play</w:t>
      </w:r>
      <w:r w:rsidR="00372F3C">
        <w:rPr>
          <w:sz w:val="24"/>
          <w:szCs w:val="24"/>
        </w:rPr>
        <w:t xml:space="preserve"> such as to NCIC and NLETS. Work will be needed on APSIN specific keys, however.  </w:t>
      </w:r>
      <w:r w:rsidRPr="00AB5C38">
        <w:rPr>
          <w:sz w:val="24"/>
          <w:szCs w:val="24"/>
        </w:rPr>
        <w:t xml:space="preserve">  </w:t>
      </w:r>
    </w:p>
    <w:p w:rsidR="00717ADF" w:rsidRPr="00AB5C38" w:rsidRDefault="00717ADF" w:rsidP="00717ADF">
      <w:pPr>
        <w:pStyle w:val="xmsonormal"/>
        <w:rPr>
          <w:sz w:val="24"/>
          <w:szCs w:val="24"/>
        </w:rPr>
      </w:pPr>
    </w:p>
    <w:p w:rsidR="00717ADF" w:rsidRPr="00372F3C" w:rsidRDefault="00717ADF" w:rsidP="00717ADF">
      <w:pPr>
        <w:pStyle w:val="xmsonormal"/>
        <w:rPr>
          <w:sz w:val="24"/>
          <w:szCs w:val="24"/>
        </w:rPr>
      </w:pPr>
      <w:r w:rsidRPr="00372F3C">
        <w:rPr>
          <w:sz w:val="24"/>
          <w:szCs w:val="24"/>
        </w:rPr>
        <w:t>James Dabbs Ashworth</w:t>
      </w:r>
      <w:r w:rsidR="00372F3C">
        <w:rPr>
          <w:sz w:val="24"/>
          <w:szCs w:val="24"/>
        </w:rPr>
        <w:t>, DOC was interested in learning more about the proposal and the vendor selection.   Did DPS consider building its own system rather than going with a vendor providing software as a service?   DPS put out a R</w:t>
      </w:r>
      <w:r w:rsidRPr="00372F3C">
        <w:rPr>
          <w:sz w:val="24"/>
          <w:szCs w:val="24"/>
        </w:rPr>
        <w:t xml:space="preserve">equest </w:t>
      </w:r>
      <w:r w:rsidR="00372F3C">
        <w:rPr>
          <w:sz w:val="24"/>
          <w:szCs w:val="24"/>
        </w:rPr>
        <w:t>F</w:t>
      </w:r>
      <w:r w:rsidRPr="00372F3C">
        <w:rPr>
          <w:sz w:val="24"/>
          <w:szCs w:val="24"/>
        </w:rPr>
        <w:t>or information for law enf</w:t>
      </w:r>
      <w:r w:rsidR="00372F3C">
        <w:rPr>
          <w:sz w:val="24"/>
          <w:szCs w:val="24"/>
        </w:rPr>
        <w:t>orcement</w:t>
      </w:r>
      <w:r w:rsidRPr="00372F3C">
        <w:rPr>
          <w:sz w:val="24"/>
          <w:szCs w:val="24"/>
        </w:rPr>
        <w:t xml:space="preserve"> message swi</w:t>
      </w:r>
      <w:r w:rsidR="00372F3C">
        <w:rPr>
          <w:sz w:val="24"/>
          <w:szCs w:val="24"/>
        </w:rPr>
        <w:t>tches.  DPS received responses from C</w:t>
      </w:r>
      <w:r w:rsidRPr="00372F3C">
        <w:rPr>
          <w:sz w:val="24"/>
          <w:szCs w:val="24"/>
        </w:rPr>
        <w:t>PI and from a joint venture.  Both looked good.  Joint venture did have cloud</w:t>
      </w:r>
      <w:r w:rsidR="00372F3C">
        <w:rPr>
          <w:sz w:val="24"/>
          <w:szCs w:val="24"/>
        </w:rPr>
        <w:t>-</w:t>
      </w:r>
      <w:r w:rsidRPr="00372F3C">
        <w:rPr>
          <w:sz w:val="24"/>
          <w:szCs w:val="24"/>
        </w:rPr>
        <w:t xml:space="preserve">based service and hosting but </w:t>
      </w:r>
      <w:r w:rsidR="00372F3C">
        <w:rPr>
          <w:sz w:val="24"/>
          <w:szCs w:val="24"/>
        </w:rPr>
        <w:t>there were significant cost differences and CPI was more ho</w:t>
      </w:r>
      <w:r w:rsidRPr="00372F3C">
        <w:rPr>
          <w:sz w:val="24"/>
          <w:szCs w:val="24"/>
        </w:rPr>
        <w:t xml:space="preserve">mogenous and </w:t>
      </w:r>
      <w:r w:rsidR="00372F3C">
        <w:rPr>
          <w:sz w:val="24"/>
          <w:szCs w:val="24"/>
        </w:rPr>
        <w:t xml:space="preserve">had </w:t>
      </w:r>
      <w:r w:rsidRPr="00372F3C">
        <w:rPr>
          <w:sz w:val="24"/>
          <w:szCs w:val="24"/>
        </w:rPr>
        <w:t>well integrated components.  Azure was always on the table and still on ta</w:t>
      </w:r>
      <w:r w:rsidR="00372F3C">
        <w:rPr>
          <w:sz w:val="24"/>
          <w:szCs w:val="24"/>
        </w:rPr>
        <w:t xml:space="preserve">ble as a possibility for DPS’ </w:t>
      </w:r>
      <w:r w:rsidRPr="00372F3C">
        <w:rPr>
          <w:sz w:val="24"/>
          <w:szCs w:val="24"/>
        </w:rPr>
        <w:t xml:space="preserve">disaster recovery.  James </w:t>
      </w:r>
      <w:r w:rsidR="00372F3C">
        <w:rPr>
          <w:sz w:val="24"/>
          <w:szCs w:val="24"/>
        </w:rPr>
        <w:t xml:space="preserve">is interested as he </w:t>
      </w:r>
      <w:r w:rsidRPr="00372F3C">
        <w:rPr>
          <w:sz w:val="24"/>
          <w:szCs w:val="24"/>
        </w:rPr>
        <w:t xml:space="preserve">is looking out for information </w:t>
      </w:r>
      <w:r w:rsidR="00372F3C">
        <w:rPr>
          <w:sz w:val="24"/>
          <w:szCs w:val="24"/>
        </w:rPr>
        <w:t>on a possible replacement for the DOC offender sy</w:t>
      </w:r>
      <w:r w:rsidRPr="00372F3C">
        <w:rPr>
          <w:sz w:val="24"/>
          <w:szCs w:val="24"/>
        </w:rPr>
        <w:t>stem.</w:t>
      </w:r>
    </w:p>
    <w:p w:rsidR="00717ADF" w:rsidRPr="00372F3C" w:rsidRDefault="00717ADF" w:rsidP="00717ADF">
      <w:pPr>
        <w:pStyle w:val="xmsonormal"/>
        <w:rPr>
          <w:sz w:val="24"/>
          <w:szCs w:val="24"/>
        </w:rPr>
      </w:pPr>
    </w:p>
    <w:p w:rsidR="00717ADF" w:rsidRPr="00372F3C" w:rsidRDefault="00717ADF" w:rsidP="00717ADF">
      <w:pPr>
        <w:pStyle w:val="xmsonormal"/>
        <w:rPr>
          <w:sz w:val="24"/>
          <w:szCs w:val="24"/>
        </w:rPr>
      </w:pPr>
      <w:r w:rsidRPr="00372F3C">
        <w:rPr>
          <w:sz w:val="24"/>
          <w:szCs w:val="24"/>
        </w:rPr>
        <w:t xml:space="preserve">Mina </w:t>
      </w:r>
      <w:r w:rsidR="00372F3C">
        <w:rPr>
          <w:sz w:val="24"/>
          <w:szCs w:val="24"/>
        </w:rPr>
        <w:t xml:space="preserve">Peters, DMV asked if there has been any </w:t>
      </w:r>
      <w:r w:rsidRPr="00372F3C">
        <w:rPr>
          <w:sz w:val="24"/>
          <w:szCs w:val="24"/>
        </w:rPr>
        <w:t>discussion about re</w:t>
      </w:r>
      <w:r w:rsidR="00372F3C">
        <w:rPr>
          <w:sz w:val="24"/>
          <w:szCs w:val="24"/>
        </w:rPr>
        <w:t xml:space="preserve">-routing </w:t>
      </w:r>
      <w:r w:rsidRPr="00372F3C">
        <w:rPr>
          <w:sz w:val="24"/>
          <w:szCs w:val="24"/>
        </w:rPr>
        <w:t>e dispos</w:t>
      </w:r>
      <w:r w:rsidR="00372F3C">
        <w:rPr>
          <w:sz w:val="24"/>
          <w:szCs w:val="24"/>
        </w:rPr>
        <w:t xml:space="preserve">ition </w:t>
      </w:r>
      <w:r w:rsidRPr="00372F3C">
        <w:rPr>
          <w:sz w:val="24"/>
          <w:szCs w:val="24"/>
        </w:rPr>
        <w:t>through DPS and APSIN rather than DMV</w:t>
      </w:r>
      <w:r w:rsidR="00372F3C">
        <w:rPr>
          <w:sz w:val="24"/>
          <w:szCs w:val="24"/>
        </w:rPr>
        <w:t>.</w:t>
      </w:r>
      <w:r w:rsidRPr="00372F3C">
        <w:rPr>
          <w:sz w:val="24"/>
          <w:szCs w:val="24"/>
        </w:rPr>
        <w:t>  DMV is going to need to have interface with D</w:t>
      </w:r>
      <w:r w:rsidR="00372F3C">
        <w:rPr>
          <w:sz w:val="24"/>
          <w:szCs w:val="24"/>
        </w:rPr>
        <w:t>PS</w:t>
      </w:r>
      <w:r w:rsidRPr="00372F3C">
        <w:rPr>
          <w:sz w:val="24"/>
          <w:szCs w:val="24"/>
        </w:rPr>
        <w:t xml:space="preserve"> for dispos</w:t>
      </w:r>
      <w:r w:rsidR="00372F3C">
        <w:rPr>
          <w:sz w:val="24"/>
          <w:szCs w:val="24"/>
        </w:rPr>
        <w:t>itions</w:t>
      </w:r>
      <w:r w:rsidRPr="00372F3C">
        <w:rPr>
          <w:sz w:val="24"/>
          <w:szCs w:val="24"/>
        </w:rPr>
        <w:t xml:space="preserve"> entered into APSIN anyway.  Another possible benefit </w:t>
      </w:r>
      <w:r w:rsidR="00372F3C">
        <w:rPr>
          <w:sz w:val="24"/>
          <w:szCs w:val="24"/>
        </w:rPr>
        <w:t xml:space="preserve">might be that </w:t>
      </w:r>
      <w:r w:rsidRPr="00372F3C">
        <w:rPr>
          <w:sz w:val="24"/>
          <w:szCs w:val="24"/>
        </w:rPr>
        <w:t>DPS would get more information</w:t>
      </w:r>
      <w:r w:rsidR="00372F3C">
        <w:rPr>
          <w:sz w:val="24"/>
          <w:szCs w:val="24"/>
        </w:rPr>
        <w:t xml:space="preserve"> into the repository.  DPS can consider this as DMV and DPS talk about desired features as the project moves forward. </w:t>
      </w:r>
    </w:p>
    <w:p w:rsidR="00717ADF" w:rsidRPr="00372F3C" w:rsidRDefault="00717ADF" w:rsidP="00717ADF">
      <w:pPr>
        <w:pStyle w:val="xmsonormal"/>
        <w:rPr>
          <w:sz w:val="24"/>
          <w:szCs w:val="24"/>
        </w:rPr>
      </w:pPr>
    </w:p>
    <w:p w:rsidR="00372F3C" w:rsidRDefault="00717ADF" w:rsidP="00717ADF">
      <w:pPr>
        <w:pStyle w:val="xmsoautosig"/>
        <w:rPr>
          <w:sz w:val="24"/>
          <w:szCs w:val="24"/>
        </w:rPr>
      </w:pPr>
      <w:r w:rsidRPr="00372F3C">
        <w:rPr>
          <w:sz w:val="24"/>
          <w:szCs w:val="24"/>
        </w:rPr>
        <w:t>Lisa</w:t>
      </w:r>
      <w:r w:rsidR="00372F3C">
        <w:rPr>
          <w:sz w:val="24"/>
          <w:szCs w:val="24"/>
        </w:rPr>
        <w:t xml:space="preserve"> Purinton, DPS emphasized that a lot of conversation about projects and how they will evolve are still needed.  </w:t>
      </w:r>
      <w:r w:rsidRPr="00372F3C">
        <w:rPr>
          <w:sz w:val="24"/>
          <w:szCs w:val="24"/>
        </w:rPr>
        <w:t xml:space="preserve"> </w:t>
      </w:r>
    </w:p>
    <w:p w:rsidR="00372F3C" w:rsidRDefault="00372F3C" w:rsidP="00717ADF">
      <w:pPr>
        <w:pStyle w:val="xmsoautosig"/>
        <w:rPr>
          <w:sz w:val="24"/>
          <w:szCs w:val="24"/>
        </w:rPr>
      </w:pPr>
    </w:p>
    <w:p w:rsidR="00717ADF" w:rsidRPr="00372F3C" w:rsidRDefault="00372F3C" w:rsidP="00717ADF">
      <w:pPr>
        <w:pStyle w:val="xmsoautosig"/>
        <w:rPr>
          <w:sz w:val="24"/>
          <w:szCs w:val="24"/>
        </w:rPr>
      </w:pPr>
      <w:r>
        <w:rPr>
          <w:sz w:val="24"/>
          <w:szCs w:val="24"/>
        </w:rPr>
        <w:t xml:space="preserve">Joe Waters, DPS confirmed that agencies can anticipate that DPS will still be using parts of the mainframe for approximately three more years.  </w:t>
      </w:r>
      <w:r w:rsidR="00535377">
        <w:rPr>
          <w:sz w:val="24"/>
          <w:szCs w:val="24"/>
        </w:rPr>
        <w:t xml:space="preserve">There should not be significant changes to users for about three years.  Different processes will move off the mainframe at different phases.  The end goal is to get off the mainframe entirely but there will be some degree of duality until full completion of phase three, and all sub projects.  At that point all dependencies will be remapped to the new CPI </w:t>
      </w:r>
      <w:r w:rsidR="00717ADF" w:rsidRPr="00372F3C">
        <w:rPr>
          <w:sz w:val="24"/>
          <w:szCs w:val="24"/>
        </w:rPr>
        <w:t>integration for</w:t>
      </w:r>
      <w:r w:rsidR="00535377">
        <w:rPr>
          <w:sz w:val="24"/>
          <w:szCs w:val="24"/>
        </w:rPr>
        <w:t xml:space="preserve"> all </w:t>
      </w:r>
      <w:r w:rsidR="00717ADF" w:rsidRPr="00372F3C">
        <w:rPr>
          <w:sz w:val="24"/>
          <w:szCs w:val="24"/>
        </w:rPr>
        <w:t>DPS services.</w:t>
      </w:r>
    </w:p>
    <w:p w:rsidR="00717ADF" w:rsidRPr="00372F3C" w:rsidRDefault="00717ADF" w:rsidP="00717ADF">
      <w:pPr>
        <w:pStyle w:val="xmsoautosig"/>
        <w:rPr>
          <w:sz w:val="24"/>
          <w:szCs w:val="24"/>
        </w:rPr>
      </w:pPr>
    </w:p>
    <w:p w:rsidR="00717ADF" w:rsidRPr="00372F3C" w:rsidRDefault="00535377" w:rsidP="00717ADF">
      <w:pPr>
        <w:pStyle w:val="xmsoautosig"/>
        <w:rPr>
          <w:sz w:val="24"/>
          <w:szCs w:val="24"/>
        </w:rPr>
      </w:pPr>
      <w:r>
        <w:rPr>
          <w:sz w:val="24"/>
          <w:szCs w:val="24"/>
        </w:rPr>
        <w:t xml:space="preserve">The new message switch is very powerful.  It supports a variety of data formats and transformations.  Joe will send the specifications out to the ACS and other agencies when he has them.  Agencies could leverage use of the switch for other messaging not just with and through DPS.  Bill explained that the </w:t>
      </w:r>
      <w:r w:rsidR="00717ADF" w:rsidRPr="00372F3C">
        <w:rPr>
          <w:sz w:val="24"/>
          <w:szCs w:val="24"/>
        </w:rPr>
        <w:t xml:space="preserve">APSIN platform has caused a lot of convoluted architecture </w:t>
      </w:r>
      <w:r>
        <w:rPr>
          <w:sz w:val="24"/>
          <w:szCs w:val="24"/>
        </w:rPr>
        <w:t xml:space="preserve">and DPS is working to capture the </w:t>
      </w:r>
      <w:r w:rsidR="00717ADF" w:rsidRPr="00372F3C">
        <w:rPr>
          <w:sz w:val="24"/>
          <w:szCs w:val="24"/>
        </w:rPr>
        <w:t xml:space="preserve">functionality that agencies want </w:t>
      </w:r>
      <w:r>
        <w:rPr>
          <w:sz w:val="24"/>
          <w:szCs w:val="24"/>
        </w:rPr>
        <w:t xml:space="preserve">to see three years from now. </w:t>
      </w:r>
      <w:r w:rsidR="00717ADF" w:rsidRPr="00372F3C">
        <w:rPr>
          <w:sz w:val="24"/>
          <w:szCs w:val="24"/>
        </w:rPr>
        <w:t xml:space="preserve">  </w:t>
      </w:r>
    </w:p>
    <w:p w:rsidR="00717ADF" w:rsidRPr="00372F3C" w:rsidRDefault="00717ADF" w:rsidP="00717ADF">
      <w:pPr>
        <w:pStyle w:val="xmsoautosig"/>
        <w:rPr>
          <w:sz w:val="24"/>
          <w:szCs w:val="24"/>
        </w:rPr>
      </w:pPr>
    </w:p>
    <w:p w:rsidR="00717ADF" w:rsidRPr="00372F3C" w:rsidRDefault="00535377" w:rsidP="00717ADF">
      <w:pPr>
        <w:pStyle w:val="xmsoautosig"/>
        <w:rPr>
          <w:sz w:val="24"/>
          <w:szCs w:val="24"/>
        </w:rPr>
      </w:pPr>
      <w:r>
        <w:rPr>
          <w:sz w:val="24"/>
          <w:szCs w:val="24"/>
        </w:rPr>
        <w:t xml:space="preserve">ARMS will integrate with the new system but there has been no discussion yet on how e citations will flow differently, if at all.  TraCS is a separate system at this point. E citations are no in scope to be integrated with the </w:t>
      </w:r>
      <w:r w:rsidR="00717ADF" w:rsidRPr="00372F3C">
        <w:rPr>
          <w:sz w:val="24"/>
          <w:szCs w:val="24"/>
        </w:rPr>
        <w:t>message switch</w:t>
      </w:r>
      <w:r>
        <w:rPr>
          <w:sz w:val="24"/>
          <w:szCs w:val="24"/>
        </w:rPr>
        <w:t xml:space="preserve"> currently, but DPS can look at it to see if it would improve processes.</w:t>
      </w:r>
      <w:r w:rsidR="00717ADF" w:rsidRPr="00372F3C">
        <w:rPr>
          <w:sz w:val="24"/>
          <w:szCs w:val="24"/>
        </w:rPr>
        <w:t xml:space="preserve"> </w:t>
      </w:r>
    </w:p>
    <w:p w:rsidR="00F45BEF" w:rsidRDefault="00F45BEF" w:rsidP="00717ADF">
      <w:pPr>
        <w:pStyle w:val="xmsoautosig"/>
        <w:rPr>
          <w:sz w:val="24"/>
          <w:szCs w:val="24"/>
        </w:rPr>
      </w:pPr>
    </w:p>
    <w:p w:rsidR="00F45BEF" w:rsidRDefault="00F45BEF" w:rsidP="00717ADF">
      <w:pPr>
        <w:pStyle w:val="xmsoautosig"/>
        <w:rPr>
          <w:sz w:val="24"/>
          <w:szCs w:val="24"/>
        </w:rPr>
      </w:pPr>
    </w:p>
    <w:p w:rsidR="00F45BEF" w:rsidRDefault="00F45BEF" w:rsidP="00717ADF">
      <w:pPr>
        <w:pStyle w:val="xmsoautosig"/>
        <w:rPr>
          <w:sz w:val="24"/>
          <w:szCs w:val="24"/>
        </w:rPr>
      </w:pPr>
    </w:p>
    <w:p w:rsidR="00717ADF" w:rsidRDefault="00717ADF" w:rsidP="00717ADF">
      <w:pPr>
        <w:pStyle w:val="xmsoautosig"/>
        <w:rPr>
          <w:sz w:val="24"/>
          <w:szCs w:val="24"/>
        </w:rPr>
      </w:pPr>
      <w:r w:rsidRPr="00372F3C">
        <w:rPr>
          <w:sz w:val="24"/>
          <w:szCs w:val="24"/>
        </w:rPr>
        <w:t>Citations is one of the side p</w:t>
      </w:r>
      <w:r w:rsidR="00535377">
        <w:rPr>
          <w:sz w:val="24"/>
          <w:szCs w:val="24"/>
        </w:rPr>
        <w:t xml:space="preserve">rojects DPS is </w:t>
      </w:r>
      <w:r w:rsidRPr="00372F3C">
        <w:rPr>
          <w:sz w:val="24"/>
          <w:szCs w:val="24"/>
        </w:rPr>
        <w:t xml:space="preserve">planning to investigate in depth and what it should look </w:t>
      </w:r>
      <w:r w:rsidR="00535377">
        <w:rPr>
          <w:sz w:val="24"/>
          <w:szCs w:val="24"/>
        </w:rPr>
        <w:t xml:space="preserve">like.  DPS has looked at a universal repository. There is no </w:t>
      </w:r>
      <w:r w:rsidRPr="00372F3C">
        <w:rPr>
          <w:sz w:val="24"/>
          <w:szCs w:val="24"/>
        </w:rPr>
        <w:t xml:space="preserve">state mandate to have one, but </w:t>
      </w:r>
      <w:r w:rsidR="00F45BEF">
        <w:rPr>
          <w:sz w:val="24"/>
          <w:szCs w:val="24"/>
        </w:rPr>
        <w:t xml:space="preserve">DPS can look at that.  This could be one outcome and a place where all citation could reside. </w:t>
      </w:r>
    </w:p>
    <w:p w:rsidR="00F45BEF" w:rsidRPr="00372F3C" w:rsidRDefault="00F45BEF" w:rsidP="00717ADF">
      <w:pPr>
        <w:pStyle w:val="xmsoautosig"/>
        <w:rPr>
          <w:sz w:val="24"/>
          <w:szCs w:val="24"/>
        </w:rPr>
      </w:pPr>
    </w:p>
    <w:p w:rsidR="00717ADF" w:rsidRPr="00372F3C" w:rsidRDefault="00717ADF" w:rsidP="00717ADF">
      <w:pPr>
        <w:pStyle w:val="xmsoautosig"/>
        <w:rPr>
          <w:sz w:val="24"/>
          <w:szCs w:val="24"/>
        </w:rPr>
      </w:pPr>
      <w:r w:rsidRPr="00372F3C">
        <w:rPr>
          <w:sz w:val="24"/>
          <w:szCs w:val="24"/>
        </w:rPr>
        <w:t>D</w:t>
      </w:r>
      <w:r w:rsidR="00F45BEF">
        <w:rPr>
          <w:sz w:val="24"/>
          <w:szCs w:val="24"/>
        </w:rPr>
        <w:t xml:space="preserve">eb Senn, CBJ asked if there would be changes for the City Attorney’s two APSIN users in the foreseeable future.  DPS does not expect there to be any changes for regular APSIN users until year three.  </w:t>
      </w:r>
      <w:r w:rsidRPr="00372F3C">
        <w:rPr>
          <w:sz w:val="24"/>
          <w:szCs w:val="24"/>
        </w:rPr>
        <w:t xml:space="preserve">APSIN should </w:t>
      </w:r>
      <w:r w:rsidR="00F45BEF">
        <w:rPr>
          <w:sz w:val="24"/>
          <w:szCs w:val="24"/>
        </w:rPr>
        <w:t xml:space="preserve">continue to </w:t>
      </w:r>
      <w:r w:rsidRPr="00372F3C">
        <w:rPr>
          <w:sz w:val="24"/>
          <w:szCs w:val="24"/>
        </w:rPr>
        <w:t>work as it does no</w:t>
      </w:r>
      <w:r w:rsidR="00F45BEF">
        <w:rPr>
          <w:sz w:val="24"/>
          <w:szCs w:val="24"/>
        </w:rPr>
        <w:t>w</w:t>
      </w:r>
      <w:r w:rsidRPr="00372F3C">
        <w:rPr>
          <w:sz w:val="24"/>
          <w:szCs w:val="24"/>
        </w:rPr>
        <w:t xml:space="preserve"> until year three.  </w:t>
      </w:r>
      <w:r w:rsidR="00F45BEF">
        <w:rPr>
          <w:sz w:val="24"/>
          <w:szCs w:val="24"/>
        </w:rPr>
        <w:t xml:space="preserve">The </w:t>
      </w:r>
      <w:r w:rsidRPr="00372F3C">
        <w:rPr>
          <w:sz w:val="24"/>
          <w:szCs w:val="24"/>
        </w:rPr>
        <w:t xml:space="preserve">APSIN interface changes </w:t>
      </w:r>
      <w:r w:rsidR="00F45BEF">
        <w:rPr>
          <w:sz w:val="24"/>
          <w:szCs w:val="24"/>
        </w:rPr>
        <w:t xml:space="preserve">needed for users </w:t>
      </w:r>
      <w:r w:rsidRPr="00372F3C">
        <w:rPr>
          <w:sz w:val="24"/>
          <w:szCs w:val="24"/>
        </w:rPr>
        <w:t xml:space="preserve">will be coordinated by DPS CJIS </w:t>
      </w:r>
      <w:r w:rsidR="00F45BEF">
        <w:rPr>
          <w:sz w:val="24"/>
          <w:szCs w:val="24"/>
        </w:rPr>
        <w:t xml:space="preserve">who will reach out to the TACs </w:t>
      </w:r>
      <w:r w:rsidRPr="00372F3C">
        <w:rPr>
          <w:sz w:val="24"/>
          <w:szCs w:val="24"/>
        </w:rPr>
        <w:t>and IT for each agenc</w:t>
      </w:r>
      <w:r w:rsidR="00F45BEF">
        <w:rPr>
          <w:sz w:val="24"/>
          <w:szCs w:val="24"/>
        </w:rPr>
        <w:t xml:space="preserve">y to install </w:t>
      </w:r>
      <w:r w:rsidRPr="00372F3C">
        <w:rPr>
          <w:sz w:val="24"/>
          <w:szCs w:val="24"/>
        </w:rPr>
        <w:t xml:space="preserve">new software on </w:t>
      </w:r>
      <w:r w:rsidR="00F45BEF">
        <w:rPr>
          <w:sz w:val="24"/>
          <w:szCs w:val="24"/>
        </w:rPr>
        <w:t xml:space="preserve">user </w:t>
      </w:r>
      <w:r w:rsidRPr="00372F3C">
        <w:rPr>
          <w:sz w:val="24"/>
          <w:szCs w:val="24"/>
        </w:rPr>
        <w:t xml:space="preserve">computers.  </w:t>
      </w:r>
      <w:r w:rsidR="00F45BEF">
        <w:rPr>
          <w:sz w:val="24"/>
          <w:szCs w:val="24"/>
        </w:rPr>
        <w:t xml:space="preserve">That may happen at the end of year 2.  </w:t>
      </w:r>
    </w:p>
    <w:p w:rsidR="00717ADF" w:rsidRPr="00372F3C" w:rsidRDefault="00717ADF" w:rsidP="00717ADF">
      <w:pPr>
        <w:pStyle w:val="xmsoautosig"/>
        <w:rPr>
          <w:sz w:val="24"/>
          <w:szCs w:val="24"/>
        </w:rPr>
      </w:pPr>
    </w:p>
    <w:p w:rsidR="00F45BEF" w:rsidRDefault="00717ADF" w:rsidP="00717ADF">
      <w:pPr>
        <w:pStyle w:val="xmsoautosig"/>
        <w:rPr>
          <w:sz w:val="24"/>
          <w:szCs w:val="24"/>
        </w:rPr>
      </w:pPr>
      <w:r w:rsidRPr="00372F3C">
        <w:rPr>
          <w:sz w:val="24"/>
          <w:szCs w:val="24"/>
        </w:rPr>
        <w:t xml:space="preserve">Kathy </w:t>
      </w:r>
      <w:r w:rsidR="00F45BEF">
        <w:rPr>
          <w:sz w:val="24"/>
          <w:szCs w:val="24"/>
        </w:rPr>
        <w:t>Monfreda, DPS explained that the timeline is not set.  There are a lot of considerations to be worked out yet, and timing will depend on funding.  DPS is happy to bring progress updates to MAJIC as the project move forward, and will also be meeting with agency stakeholders this summer.</w:t>
      </w:r>
    </w:p>
    <w:p w:rsidR="00F45BEF" w:rsidRDefault="00F45BEF" w:rsidP="00717ADF">
      <w:pPr>
        <w:pStyle w:val="xmsoautosig"/>
        <w:rPr>
          <w:b/>
          <w:bCs/>
          <w:color w:val="0070C0"/>
          <w:sz w:val="24"/>
          <w:szCs w:val="24"/>
        </w:rPr>
      </w:pPr>
    </w:p>
    <w:p w:rsidR="00717ADF" w:rsidRPr="00F45BEF" w:rsidRDefault="00717ADF" w:rsidP="00717ADF">
      <w:pPr>
        <w:pStyle w:val="xmsoautosig"/>
        <w:rPr>
          <w:sz w:val="24"/>
          <w:szCs w:val="24"/>
        </w:rPr>
      </w:pPr>
      <w:r w:rsidRPr="00F45BEF">
        <w:rPr>
          <w:b/>
          <w:bCs/>
          <w:sz w:val="24"/>
          <w:szCs w:val="24"/>
        </w:rPr>
        <w:t xml:space="preserve">12:55 to 1:00 p.m.  </w:t>
      </w:r>
    </w:p>
    <w:p w:rsidR="00717ADF" w:rsidRPr="00372F3C" w:rsidRDefault="00717ADF" w:rsidP="00717ADF">
      <w:pPr>
        <w:pStyle w:val="xmsonormal"/>
        <w:rPr>
          <w:sz w:val="24"/>
          <w:szCs w:val="24"/>
        </w:rPr>
      </w:pPr>
      <w:r w:rsidRPr="00372F3C">
        <w:rPr>
          <w:b/>
          <w:bCs/>
          <w:color w:val="1F497D"/>
          <w:sz w:val="24"/>
          <w:szCs w:val="24"/>
        </w:rPr>
        <w:t> </w:t>
      </w:r>
    </w:p>
    <w:p w:rsidR="00717ADF" w:rsidRPr="00372F3C" w:rsidRDefault="00717ADF" w:rsidP="00717ADF">
      <w:pPr>
        <w:pStyle w:val="xmsonormal"/>
        <w:rPr>
          <w:sz w:val="24"/>
          <w:szCs w:val="24"/>
        </w:rPr>
      </w:pPr>
      <w:r w:rsidRPr="00372F3C">
        <w:rPr>
          <w:b/>
          <w:bCs/>
          <w:sz w:val="24"/>
          <w:szCs w:val="24"/>
        </w:rPr>
        <w:t>Agency Project Updates:</w:t>
      </w:r>
    </w:p>
    <w:p w:rsidR="00717ADF" w:rsidRPr="00372F3C" w:rsidRDefault="00717ADF" w:rsidP="00717ADF">
      <w:pPr>
        <w:pStyle w:val="xmsonormal"/>
        <w:rPr>
          <w:sz w:val="24"/>
          <w:szCs w:val="24"/>
        </w:rPr>
      </w:pPr>
      <w:r w:rsidRPr="00372F3C">
        <w:rPr>
          <w:b/>
          <w:bCs/>
          <w:sz w:val="24"/>
          <w:szCs w:val="24"/>
        </w:rPr>
        <w:t> </w:t>
      </w:r>
    </w:p>
    <w:p w:rsidR="00717ADF" w:rsidRDefault="00717ADF" w:rsidP="00717ADF">
      <w:pPr>
        <w:pStyle w:val="xmsonormal"/>
        <w:rPr>
          <w:sz w:val="24"/>
          <w:szCs w:val="24"/>
        </w:rPr>
      </w:pPr>
      <w:r w:rsidRPr="00372F3C">
        <w:rPr>
          <w:sz w:val="24"/>
          <w:szCs w:val="24"/>
        </w:rPr>
        <w:t>Electronic Charging Document Project (</w:t>
      </w:r>
      <w:r w:rsidR="00F45BEF">
        <w:rPr>
          <w:sz w:val="24"/>
          <w:szCs w:val="24"/>
        </w:rPr>
        <w:t>e</w:t>
      </w:r>
      <w:r w:rsidRPr="00372F3C">
        <w:rPr>
          <w:sz w:val="24"/>
          <w:szCs w:val="24"/>
        </w:rPr>
        <w:t xml:space="preserve">CDP) </w:t>
      </w:r>
      <w:r w:rsidR="00F45BEF">
        <w:rPr>
          <w:sz w:val="24"/>
          <w:szCs w:val="24"/>
        </w:rPr>
        <w:t xml:space="preserve">is moving forward.  DOL and the ACS are working with the ACS vendor on the architecture now.  MAJIC meetings will be used for this project so that other stakeholders that may be interested in this process can listen in, and send follow up questions to the ACS via Helen.  There was no objection to eCDP MAJIC meetings starting at 11 a.m. and ending at noon to accommodate vendors in different time zones. </w:t>
      </w:r>
    </w:p>
    <w:p w:rsidR="00F45BEF" w:rsidRPr="00372F3C" w:rsidRDefault="00F45BEF" w:rsidP="00717ADF">
      <w:pPr>
        <w:pStyle w:val="xmsonormal"/>
        <w:rPr>
          <w:sz w:val="24"/>
          <w:szCs w:val="24"/>
        </w:rPr>
      </w:pPr>
    </w:p>
    <w:p w:rsidR="00F45BEF" w:rsidRDefault="00717ADF" w:rsidP="00717ADF">
      <w:pPr>
        <w:pStyle w:val="xmsonormal"/>
        <w:rPr>
          <w:sz w:val="24"/>
          <w:szCs w:val="24"/>
        </w:rPr>
      </w:pPr>
      <w:r w:rsidRPr="00372F3C">
        <w:rPr>
          <w:sz w:val="24"/>
          <w:szCs w:val="24"/>
        </w:rPr>
        <w:t xml:space="preserve">Amanda Joseph </w:t>
      </w:r>
      <w:r w:rsidR="00F45BEF">
        <w:rPr>
          <w:sz w:val="24"/>
          <w:szCs w:val="24"/>
        </w:rPr>
        <w:t xml:space="preserve">introduced herself.  She is with the MOA Housing and Homeless Services and is also responsible for the Domestic Violence Intervention Program.  Nicole Lebo is the MAJIC liaison but Amanda asked to be added to the distribution list for MAJIC meetings. </w:t>
      </w:r>
    </w:p>
    <w:p w:rsidR="00717ADF" w:rsidRPr="00372F3C" w:rsidRDefault="00717ADF" w:rsidP="00717ADF">
      <w:pPr>
        <w:pStyle w:val="xmsonormal"/>
        <w:rPr>
          <w:sz w:val="24"/>
          <w:szCs w:val="24"/>
        </w:rPr>
      </w:pPr>
      <w:r w:rsidRPr="00372F3C">
        <w:rPr>
          <w:color w:val="0070C0"/>
          <w:sz w:val="24"/>
          <w:szCs w:val="24"/>
        </w:rPr>
        <w:t> </w:t>
      </w:r>
    </w:p>
    <w:p w:rsidR="00717ADF" w:rsidRPr="00264920" w:rsidRDefault="00717ADF" w:rsidP="00717ADF">
      <w:pPr>
        <w:pStyle w:val="xmsonormal"/>
        <w:rPr>
          <w:b/>
          <w:bCs/>
          <w:sz w:val="24"/>
          <w:szCs w:val="24"/>
        </w:rPr>
      </w:pPr>
      <w:r w:rsidRPr="00F45BEF">
        <w:rPr>
          <w:bCs/>
          <w:sz w:val="24"/>
          <w:szCs w:val="24"/>
        </w:rPr>
        <w:t> Kathy</w:t>
      </w:r>
      <w:r w:rsidR="00F45BEF" w:rsidRPr="00F45BEF">
        <w:rPr>
          <w:bCs/>
          <w:sz w:val="24"/>
          <w:szCs w:val="24"/>
        </w:rPr>
        <w:t xml:space="preserve"> Monfreda announced that SEARCH has a Symposium in July</w:t>
      </w:r>
      <w:r w:rsidR="00F45BEF">
        <w:rPr>
          <w:b/>
          <w:bCs/>
          <w:sz w:val="24"/>
          <w:szCs w:val="24"/>
        </w:rPr>
        <w:t xml:space="preserve">.  </w:t>
      </w:r>
    </w:p>
    <w:p w:rsidR="00717ADF" w:rsidRPr="00372F3C" w:rsidRDefault="00717ADF" w:rsidP="00717ADF">
      <w:pPr>
        <w:pStyle w:val="xmsonormal"/>
        <w:rPr>
          <w:sz w:val="24"/>
          <w:szCs w:val="24"/>
        </w:rPr>
      </w:pPr>
    </w:p>
    <w:p w:rsidR="0027269C" w:rsidRDefault="00717ADF" w:rsidP="00717ADF">
      <w:pPr>
        <w:pStyle w:val="xmsonormal"/>
        <w:rPr>
          <w:b/>
          <w:bCs/>
          <w:sz w:val="24"/>
          <w:szCs w:val="24"/>
        </w:rPr>
      </w:pPr>
      <w:r w:rsidRPr="00372F3C">
        <w:rPr>
          <w:b/>
          <w:bCs/>
          <w:sz w:val="24"/>
          <w:szCs w:val="24"/>
        </w:rPr>
        <w:t xml:space="preserve">Next Meeting: </w:t>
      </w:r>
      <w:r w:rsidR="00264920">
        <w:rPr>
          <w:b/>
          <w:bCs/>
          <w:sz w:val="24"/>
          <w:szCs w:val="24"/>
        </w:rPr>
        <w:t>June 24, 2021</w:t>
      </w:r>
    </w:p>
    <w:p w:rsidR="0027269C" w:rsidRDefault="0027269C">
      <w:pPr>
        <w:rPr>
          <w:rFonts w:ascii="Calibri" w:eastAsiaTheme="minorHAnsi" w:hAnsi="Calibri" w:cs="Calibri"/>
          <w:b/>
          <w:bCs/>
          <w:sz w:val="24"/>
          <w:szCs w:val="24"/>
        </w:rPr>
      </w:pPr>
      <w:r>
        <w:rPr>
          <w:b/>
          <w:bCs/>
          <w:sz w:val="24"/>
          <w:szCs w:val="24"/>
        </w:rPr>
        <w:br w:type="page"/>
      </w:r>
    </w:p>
    <w:p w:rsidR="0027269C" w:rsidRPr="003846C4" w:rsidRDefault="0027269C" w:rsidP="00926C7E">
      <w:pPr>
        <w:pStyle w:val="Heading1"/>
      </w:pPr>
      <w:bookmarkStart w:id="3" w:name="_Toc90032196"/>
      <w:r>
        <w:lastRenderedPageBreak/>
        <w:t>June 24, 2021</w:t>
      </w:r>
      <w:bookmarkEnd w:id="3"/>
      <w:r w:rsidRPr="003846C4">
        <w:t xml:space="preserve">   </w:t>
      </w:r>
    </w:p>
    <w:p w:rsidR="0027269C" w:rsidRDefault="0027269C" w:rsidP="0027269C">
      <w:pPr>
        <w:ind w:left="720"/>
        <w:rPr>
          <w:rFonts w:asciiTheme="minorHAnsi" w:hAnsiTheme="minorHAnsi"/>
          <w:b/>
          <w:bCs/>
          <w:sz w:val="24"/>
          <w:szCs w:val="24"/>
        </w:rPr>
      </w:pPr>
    </w:p>
    <w:p w:rsidR="0027269C" w:rsidRDefault="0027269C" w:rsidP="0027269C">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27269C" w:rsidRPr="003846C4" w:rsidTr="0027269C">
        <w:tc>
          <w:tcPr>
            <w:tcW w:w="912" w:type="dxa"/>
          </w:tcPr>
          <w:p w:rsidR="0027269C" w:rsidRPr="005E0A1F" w:rsidRDefault="0027269C" w:rsidP="0027269C">
            <w:pPr>
              <w:pStyle w:val="ListParagraph"/>
              <w:ind w:left="0"/>
              <w:rPr>
                <w:rFonts w:asciiTheme="minorHAnsi" w:hAnsiTheme="minorHAnsi"/>
                <w:b/>
              </w:rPr>
            </w:pPr>
            <w:r w:rsidRPr="005E0A1F">
              <w:rPr>
                <w:rFonts w:asciiTheme="minorHAnsi" w:hAnsiTheme="minorHAnsi"/>
                <w:b/>
              </w:rPr>
              <w:t>√</w:t>
            </w:r>
          </w:p>
        </w:tc>
        <w:tc>
          <w:tcPr>
            <w:tcW w:w="1896" w:type="dxa"/>
          </w:tcPr>
          <w:p w:rsidR="0027269C" w:rsidRPr="003846C4" w:rsidRDefault="0027269C" w:rsidP="0027269C">
            <w:pPr>
              <w:pStyle w:val="ListParagraph"/>
              <w:ind w:left="0"/>
              <w:rPr>
                <w:rFonts w:asciiTheme="minorHAnsi" w:hAnsiTheme="minorHAnsi"/>
              </w:rPr>
            </w:pPr>
            <w:r w:rsidRPr="003846C4">
              <w:rPr>
                <w:rFonts w:asciiTheme="minorHAnsi" w:hAnsiTheme="minorHAnsi"/>
              </w:rPr>
              <w:t>Helen Sharratt</w:t>
            </w:r>
          </w:p>
        </w:tc>
        <w:tc>
          <w:tcPr>
            <w:tcW w:w="2878" w:type="dxa"/>
          </w:tcPr>
          <w:p w:rsidR="0027269C" w:rsidRPr="003846C4" w:rsidRDefault="0027269C" w:rsidP="0027269C">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Alaska Court System</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sidRPr="003846C4">
              <w:rPr>
                <w:rFonts w:asciiTheme="minorHAnsi" w:hAnsiTheme="minorHAnsi"/>
              </w:rPr>
              <w:t>Shannon Tetlow</w:t>
            </w:r>
          </w:p>
        </w:tc>
        <w:tc>
          <w:tcPr>
            <w:tcW w:w="2878" w:type="dxa"/>
          </w:tcPr>
          <w:p w:rsidR="0027269C" w:rsidRPr="003846C4" w:rsidRDefault="0027269C" w:rsidP="0027269C">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Alaska Dept. of Admin, Public Defender</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Dr. Troy Payne</w:t>
            </w:r>
          </w:p>
        </w:tc>
        <w:tc>
          <w:tcPr>
            <w:tcW w:w="2878" w:type="dxa"/>
          </w:tcPr>
          <w:p w:rsidR="0027269C" w:rsidRPr="003846C4" w:rsidRDefault="0027269C" w:rsidP="0027269C">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sidRPr="003846C4">
              <w:rPr>
                <w:rFonts w:asciiTheme="minorHAnsi" w:hAnsiTheme="minorHAnsi"/>
              </w:rPr>
              <w:t>Angie Rosales</w:t>
            </w:r>
          </w:p>
        </w:tc>
        <w:tc>
          <w:tcPr>
            <w:tcW w:w="2878" w:type="dxa"/>
          </w:tcPr>
          <w:p w:rsidR="0027269C" w:rsidRPr="003846C4" w:rsidRDefault="0027269C" w:rsidP="0027269C">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Anchorage Municipal Prosecutor’s Office</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Josiah Jones</w:t>
            </w:r>
          </w:p>
        </w:tc>
        <w:tc>
          <w:tcPr>
            <w:tcW w:w="2878" w:type="dxa"/>
          </w:tcPr>
          <w:p w:rsidR="0027269C" w:rsidRPr="003846C4" w:rsidRDefault="0027269C" w:rsidP="0027269C">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Anchorage Police Department</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Brian Brossmer</w:t>
            </w:r>
          </w:p>
        </w:tc>
        <w:tc>
          <w:tcPr>
            <w:tcW w:w="2878" w:type="dxa"/>
          </w:tcPr>
          <w:p w:rsidR="0027269C" w:rsidRPr="003846C4" w:rsidRDefault="0027269C" w:rsidP="0027269C">
            <w:pPr>
              <w:pStyle w:val="ListParagraph"/>
              <w:ind w:left="0"/>
              <w:rPr>
                <w:rFonts w:asciiTheme="minorHAnsi" w:hAnsiTheme="minorHAnsi"/>
              </w:rPr>
            </w:pPr>
            <w:r>
              <w:rPr>
                <w:rFonts w:asciiTheme="minorHAnsi" w:hAnsiTheme="minorHAnsi"/>
              </w:rPr>
              <w:t>Research Analyst</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Alaska Judicial Council</w:t>
            </w:r>
          </w:p>
        </w:tc>
      </w:tr>
      <w:tr w:rsidR="0027269C" w:rsidRPr="003846C4" w:rsidTr="0027269C">
        <w:tc>
          <w:tcPr>
            <w:tcW w:w="912" w:type="dxa"/>
          </w:tcPr>
          <w:p w:rsidR="0027269C" w:rsidRPr="005E0A1F" w:rsidRDefault="0027269C" w:rsidP="0027269C">
            <w:pPr>
              <w:pStyle w:val="ListParagraph"/>
              <w:ind w:left="0"/>
              <w:rPr>
                <w:rFonts w:asciiTheme="minorHAnsi" w:hAnsiTheme="minorHAnsi"/>
                <w:b/>
              </w:rPr>
            </w:pPr>
            <w:r w:rsidRPr="005E0A1F">
              <w:rPr>
                <w:rFonts w:asciiTheme="minorHAnsi" w:hAnsiTheme="minorHAnsi"/>
                <w:b/>
              </w:rPr>
              <w:t>√</w:t>
            </w: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Michal Bowers</w:t>
            </w:r>
          </w:p>
        </w:tc>
        <w:tc>
          <w:tcPr>
            <w:tcW w:w="2878" w:type="dxa"/>
          </w:tcPr>
          <w:p w:rsidR="0027269C" w:rsidRPr="003846C4" w:rsidRDefault="0027269C" w:rsidP="0027269C">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Alaska Dept. of Law</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VACANT</w:t>
            </w:r>
          </w:p>
        </w:tc>
        <w:tc>
          <w:tcPr>
            <w:tcW w:w="2878" w:type="dxa"/>
          </w:tcPr>
          <w:p w:rsidR="0027269C" w:rsidRPr="003846C4" w:rsidRDefault="0027269C" w:rsidP="0027269C">
            <w:pPr>
              <w:pStyle w:val="ListParagraph"/>
              <w:ind w:left="0"/>
              <w:rPr>
                <w:rFonts w:asciiTheme="minorHAnsi" w:hAnsiTheme="minorHAnsi"/>
              </w:rPr>
            </w:pP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Alaska DOT, Program Development</w:t>
            </w:r>
          </w:p>
        </w:tc>
      </w:tr>
      <w:tr w:rsidR="0027269C" w:rsidRPr="003846C4" w:rsidTr="0027269C">
        <w:tc>
          <w:tcPr>
            <w:tcW w:w="912" w:type="dxa"/>
          </w:tcPr>
          <w:p w:rsidR="0027269C" w:rsidRPr="005E0A1F" w:rsidRDefault="0027269C" w:rsidP="0027269C">
            <w:pPr>
              <w:pStyle w:val="ListParagraph"/>
              <w:ind w:left="0"/>
              <w:rPr>
                <w:rFonts w:asciiTheme="minorHAnsi" w:hAnsiTheme="minorHAnsi"/>
                <w:b/>
              </w:rPr>
            </w:pP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Chief Peter Mlynarik</w:t>
            </w:r>
          </w:p>
        </w:tc>
        <w:tc>
          <w:tcPr>
            <w:tcW w:w="2878" w:type="dxa"/>
          </w:tcPr>
          <w:p w:rsidR="0027269C" w:rsidRPr="003846C4" w:rsidRDefault="0027269C" w:rsidP="0027269C">
            <w:pPr>
              <w:pStyle w:val="ListParagraph"/>
              <w:ind w:left="0"/>
              <w:rPr>
                <w:rFonts w:asciiTheme="minorHAnsi" w:hAnsiTheme="minorHAnsi"/>
              </w:rPr>
            </w:pPr>
            <w:r>
              <w:rPr>
                <w:rFonts w:asciiTheme="minorHAnsi" w:hAnsiTheme="minorHAnsi"/>
              </w:rPr>
              <w:t>Chief, Soldotna PD</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Alaska Association of Chiefs of Police (AACOP)</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James Dabbs-Ashworth</w:t>
            </w:r>
          </w:p>
        </w:tc>
        <w:tc>
          <w:tcPr>
            <w:tcW w:w="2878" w:type="dxa"/>
          </w:tcPr>
          <w:p w:rsidR="0027269C" w:rsidRPr="003846C4" w:rsidRDefault="0027269C" w:rsidP="0027269C">
            <w:pPr>
              <w:pStyle w:val="ListParagraph"/>
              <w:ind w:left="0"/>
              <w:rPr>
                <w:rFonts w:asciiTheme="minorHAnsi" w:hAnsiTheme="minorHAnsi"/>
              </w:rPr>
            </w:pPr>
            <w:r>
              <w:rPr>
                <w:rFonts w:asciiTheme="minorHAnsi" w:hAnsiTheme="minorHAnsi"/>
              </w:rPr>
              <w:t>Acting DP Manager</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Alaska Dept. of Corrections</w:t>
            </w:r>
          </w:p>
        </w:tc>
      </w:tr>
      <w:tr w:rsidR="0027269C" w:rsidRPr="003846C4" w:rsidTr="0027269C">
        <w:trPr>
          <w:trHeight w:val="273"/>
        </w:trPr>
        <w:tc>
          <w:tcPr>
            <w:tcW w:w="912" w:type="dxa"/>
          </w:tcPr>
          <w:p w:rsidR="0027269C" w:rsidRPr="00603492" w:rsidRDefault="0027269C" w:rsidP="0027269C">
            <w:pPr>
              <w:rPr>
                <w:rFonts w:asciiTheme="minorHAnsi" w:hAnsiTheme="minorHAnsi"/>
                <w:b/>
              </w:rPr>
            </w:pPr>
          </w:p>
        </w:tc>
        <w:tc>
          <w:tcPr>
            <w:tcW w:w="1896" w:type="dxa"/>
          </w:tcPr>
          <w:p w:rsidR="0027269C" w:rsidRDefault="0027269C" w:rsidP="0027269C">
            <w:pPr>
              <w:pStyle w:val="ListParagraph"/>
              <w:ind w:left="-822" w:firstLine="822"/>
              <w:rPr>
                <w:rFonts w:asciiTheme="minorHAnsi" w:hAnsiTheme="minorHAnsi"/>
              </w:rPr>
            </w:pPr>
            <w:r>
              <w:rPr>
                <w:rFonts w:asciiTheme="minorHAnsi" w:hAnsiTheme="minorHAnsi"/>
              </w:rPr>
              <w:t>Lauren Whiteside</w:t>
            </w:r>
          </w:p>
          <w:p w:rsidR="0027269C" w:rsidRPr="003846C4" w:rsidRDefault="0027269C" w:rsidP="0027269C">
            <w:pPr>
              <w:pStyle w:val="ListParagraph"/>
              <w:ind w:left="-822" w:firstLine="822"/>
              <w:rPr>
                <w:rFonts w:asciiTheme="minorHAnsi" w:hAnsiTheme="minorHAnsi"/>
              </w:rPr>
            </w:pPr>
            <w:r>
              <w:rPr>
                <w:rFonts w:asciiTheme="minorHAnsi" w:hAnsiTheme="minorHAnsi"/>
              </w:rPr>
              <w:t>Mina Peters</w:t>
            </w:r>
          </w:p>
        </w:tc>
        <w:tc>
          <w:tcPr>
            <w:tcW w:w="2878" w:type="dxa"/>
          </w:tcPr>
          <w:p w:rsidR="0027269C" w:rsidRDefault="0027269C" w:rsidP="0027269C">
            <w:pPr>
              <w:pStyle w:val="ListParagraph"/>
              <w:ind w:left="0"/>
              <w:rPr>
                <w:rFonts w:asciiTheme="minorHAnsi" w:hAnsiTheme="minorHAnsi"/>
              </w:rPr>
            </w:pPr>
            <w:r>
              <w:rPr>
                <w:rFonts w:asciiTheme="minorHAnsi" w:hAnsiTheme="minorHAnsi"/>
              </w:rPr>
              <w:t>Driver’s Services</w:t>
            </w:r>
          </w:p>
          <w:p w:rsidR="0027269C" w:rsidRPr="003846C4" w:rsidRDefault="0027269C" w:rsidP="0027269C">
            <w:pPr>
              <w:pStyle w:val="ListParagraph"/>
              <w:ind w:left="0"/>
              <w:rPr>
                <w:rFonts w:asciiTheme="minorHAnsi" w:hAnsiTheme="minorHAnsi"/>
              </w:rPr>
            </w:pPr>
            <w:r>
              <w:rPr>
                <w:rFonts w:asciiTheme="minorHAnsi" w:hAnsiTheme="minorHAnsi"/>
              </w:rPr>
              <w:t>IT</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Alaska DOA/Division of Motor Vehicles</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r w:rsidRPr="005E0A1F">
              <w:rPr>
                <w:rFonts w:asciiTheme="minorHAnsi" w:hAnsiTheme="minorHAnsi"/>
                <w:b/>
              </w:rPr>
              <w:t>√</w:t>
            </w:r>
          </w:p>
        </w:tc>
        <w:tc>
          <w:tcPr>
            <w:tcW w:w="1896" w:type="dxa"/>
          </w:tcPr>
          <w:p w:rsidR="0027269C" w:rsidRPr="003846C4" w:rsidRDefault="0027269C" w:rsidP="0027269C">
            <w:pPr>
              <w:pStyle w:val="ListParagraph"/>
              <w:ind w:left="0"/>
              <w:rPr>
                <w:rFonts w:asciiTheme="minorHAnsi" w:hAnsiTheme="minorHAnsi"/>
              </w:rPr>
            </w:pPr>
            <w:r w:rsidRPr="003846C4">
              <w:rPr>
                <w:rFonts w:asciiTheme="minorHAnsi" w:hAnsiTheme="minorHAnsi"/>
              </w:rPr>
              <w:t>Tony Piper</w:t>
            </w:r>
          </w:p>
        </w:tc>
        <w:tc>
          <w:tcPr>
            <w:tcW w:w="2878" w:type="dxa"/>
          </w:tcPr>
          <w:p w:rsidR="0027269C" w:rsidRPr="003846C4" w:rsidRDefault="0027269C" w:rsidP="0027269C">
            <w:pPr>
              <w:pStyle w:val="ListParagraph"/>
              <w:ind w:left="0"/>
              <w:rPr>
                <w:rFonts w:asciiTheme="minorHAnsi" w:hAnsiTheme="minorHAnsi"/>
              </w:rPr>
            </w:pPr>
            <w:r w:rsidRPr="003846C4">
              <w:rPr>
                <w:rFonts w:asciiTheme="minorHAnsi" w:hAnsiTheme="minorHAnsi"/>
              </w:rPr>
              <w:t>ASAP Program Manager</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AK DHSS/Alcohol Safety Action Program (ASAP)</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VACANT</w:t>
            </w:r>
          </w:p>
        </w:tc>
        <w:tc>
          <w:tcPr>
            <w:tcW w:w="2878" w:type="dxa"/>
          </w:tcPr>
          <w:p w:rsidR="0027269C" w:rsidRPr="003846C4" w:rsidRDefault="0027269C" w:rsidP="0027269C">
            <w:pPr>
              <w:pStyle w:val="ListParagraph"/>
              <w:ind w:left="0"/>
              <w:rPr>
                <w:rFonts w:asciiTheme="minorHAnsi" w:hAnsiTheme="minorHAnsi"/>
              </w:rPr>
            </w:pPr>
            <w:r w:rsidRPr="003846C4">
              <w:rPr>
                <w:rFonts w:asciiTheme="minorHAnsi" w:hAnsiTheme="minorHAnsi"/>
              </w:rPr>
              <w:t>JOMIS Manager</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Alaska DHSS/Division of Juvenile Justice</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27269C" w:rsidRPr="003846C4" w:rsidRDefault="0027269C" w:rsidP="0027269C">
            <w:pPr>
              <w:pStyle w:val="ListParagraph"/>
              <w:ind w:left="0"/>
              <w:rPr>
                <w:rFonts w:asciiTheme="minorHAnsi" w:hAnsiTheme="minorHAnsi"/>
              </w:rPr>
            </w:pPr>
            <w:r>
              <w:rPr>
                <w:rFonts w:asciiTheme="minorHAnsi" w:hAnsiTheme="minorHAnsi"/>
              </w:rPr>
              <w:t>Program Coordinator</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AK DHSS, Division of Health Care Services, Background Check Unit</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Scott Stair</w:t>
            </w:r>
          </w:p>
        </w:tc>
        <w:tc>
          <w:tcPr>
            <w:tcW w:w="2878" w:type="dxa"/>
          </w:tcPr>
          <w:p w:rsidR="0027269C" w:rsidRPr="003846C4" w:rsidRDefault="0027269C" w:rsidP="0027269C">
            <w:pPr>
              <w:pStyle w:val="ListParagraph"/>
              <w:ind w:left="0"/>
              <w:rPr>
                <w:rFonts w:asciiTheme="minorHAnsi" w:hAnsiTheme="minorHAnsi"/>
              </w:rPr>
            </w:pPr>
            <w:r w:rsidRPr="003846C4">
              <w:rPr>
                <w:rFonts w:asciiTheme="minorHAnsi" w:hAnsiTheme="minorHAnsi"/>
              </w:rPr>
              <w:t>Investigator</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Alaska Dept., of Revenue, CIU</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Desiree Downey</w:t>
            </w:r>
          </w:p>
        </w:tc>
        <w:tc>
          <w:tcPr>
            <w:tcW w:w="2878" w:type="dxa"/>
          </w:tcPr>
          <w:p w:rsidR="0027269C" w:rsidRPr="003846C4" w:rsidRDefault="0027269C" w:rsidP="0027269C">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Alaska DOT, AK Highway Safety</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r w:rsidRPr="005E0A1F">
              <w:rPr>
                <w:rFonts w:asciiTheme="minorHAnsi" w:hAnsiTheme="minorHAnsi"/>
                <w:b/>
              </w:rPr>
              <w:t>√</w:t>
            </w: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Rick Roberts</w:t>
            </w:r>
          </w:p>
        </w:tc>
        <w:tc>
          <w:tcPr>
            <w:tcW w:w="2878" w:type="dxa"/>
          </w:tcPr>
          <w:p w:rsidR="0027269C" w:rsidRPr="003846C4" w:rsidRDefault="0027269C" w:rsidP="0027269C">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Alaska Dept. of Public Safety, AST</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Jeremy Johnson</w:t>
            </w:r>
          </w:p>
        </w:tc>
        <w:tc>
          <w:tcPr>
            <w:tcW w:w="2878" w:type="dxa"/>
          </w:tcPr>
          <w:p w:rsidR="0027269C" w:rsidRPr="003846C4" w:rsidRDefault="0027269C" w:rsidP="0027269C">
            <w:pPr>
              <w:pStyle w:val="ListParagraph"/>
              <w:ind w:left="0"/>
              <w:rPr>
                <w:rFonts w:asciiTheme="minorHAnsi" w:hAnsiTheme="minorHAnsi"/>
              </w:rPr>
            </w:pPr>
            <w:r>
              <w:rPr>
                <w:rFonts w:asciiTheme="minorHAnsi" w:hAnsiTheme="minorHAnsi"/>
              </w:rPr>
              <w:t>Region III Elections Supervisor</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Alaska Division of Elections</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r w:rsidRPr="005E0A1F">
              <w:rPr>
                <w:rFonts w:asciiTheme="minorHAnsi" w:hAnsiTheme="minorHAnsi"/>
                <w:b/>
              </w:rPr>
              <w:t>√</w:t>
            </w: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Nicole Lebo</w:t>
            </w:r>
          </w:p>
        </w:tc>
        <w:tc>
          <w:tcPr>
            <w:tcW w:w="2878" w:type="dxa"/>
          </w:tcPr>
          <w:p w:rsidR="0027269C" w:rsidRPr="003846C4" w:rsidRDefault="0027269C" w:rsidP="0027269C">
            <w:pPr>
              <w:pStyle w:val="ListParagraph"/>
              <w:ind w:left="0"/>
              <w:rPr>
                <w:rFonts w:asciiTheme="minorHAnsi" w:hAnsiTheme="minorHAnsi"/>
              </w:rPr>
            </w:pP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Municipality of Anchorage (DHHS)</w:t>
            </w:r>
          </w:p>
        </w:tc>
      </w:tr>
      <w:tr w:rsidR="0027269C" w:rsidRPr="003846C4" w:rsidTr="0027269C">
        <w:trPr>
          <w:trHeight w:val="70"/>
        </w:trPr>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sidRPr="003846C4">
              <w:rPr>
                <w:rFonts w:asciiTheme="minorHAnsi" w:hAnsiTheme="minorHAnsi"/>
              </w:rPr>
              <w:t>Rick Calcote</w:t>
            </w:r>
          </w:p>
        </w:tc>
        <w:tc>
          <w:tcPr>
            <w:tcW w:w="2878" w:type="dxa"/>
          </w:tcPr>
          <w:p w:rsidR="0027269C" w:rsidRPr="003846C4" w:rsidRDefault="0027269C" w:rsidP="0027269C">
            <w:pPr>
              <w:pStyle w:val="ListParagraph"/>
              <w:ind w:left="0"/>
              <w:rPr>
                <w:rFonts w:asciiTheme="minorHAnsi" w:hAnsiTheme="minorHAnsi"/>
              </w:rPr>
            </w:pPr>
            <w:r w:rsidRPr="003846C4">
              <w:rPr>
                <w:rFonts w:asciiTheme="minorHAnsi" w:hAnsiTheme="minorHAnsi"/>
              </w:rPr>
              <w:t>Policy and Planning</w:t>
            </w:r>
          </w:p>
        </w:tc>
        <w:tc>
          <w:tcPr>
            <w:tcW w:w="4412" w:type="dxa"/>
          </w:tcPr>
          <w:p w:rsidR="0027269C" w:rsidRPr="003846C4" w:rsidRDefault="0027269C" w:rsidP="0027269C">
            <w:pPr>
              <w:pStyle w:val="ListParagraph"/>
              <w:numPr>
                <w:ilvl w:val="0"/>
                <w:numId w:val="42"/>
              </w:numPr>
              <w:rPr>
                <w:rFonts w:asciiTheme="minorHAnsi" w:hAnsiTheme="minorHAnsi"/>
              </w:rPr>
            </w:pPr>
            <w:r w:rsidRPr="003846C4">
              <w:rPr>
                <w:rFonts w:asciiTheme="minorHAnsi" w:hAnsiTheme="minorHAnsi"/>
              </w:rPr>
              <w:t>DHSS, Division of Behavioral Health</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sidRPr="003846C4">
              <w:rPr>
                <w:rFonts w:asciiTheme="minorHAnsi" w:hAnsiTheme="minorHAnsi"/>
              </w:rPr>
              <w:t>Karolina Bednarska</w:t>
            </w:r>
          </w:p>
        </w:tc>
        <w:tc>
          <w:tcPr>
            <w:tcW w:w="2878" w:type="dxa"/>
          </w:tcPr>
          <w:p w:rsidR="0027269C" w:rsidRPr="003846C4" w:rsidRDefault="0027269C" w:rsidP="0027269C">
            <w:pPr>
              <w:pStyle w:val="ListParagraph"/>
              <w:ind w:left="0"/>
              <w:rPr>
                <w:rFonts w:asciiTheme="minorHAnsi" w:hAnsiTheme="minorHAnsi"/>
              </w:rPr>
            </w:pPr>
            <w:r>
              <w:rPr>
                <w:rFonts w:asciiTheme="minorHAnsi" w:hAnsiTheme="minorHAnsi"/>
              </w:rPr>
              <w:t>Development Manager</w:t>
            </w:r>
          </w:p>
        </w:tc>
        <w:tc>
          <w:tcPr>
            <w:tcW w:w="4412" w:type="dxa"/>
          </w:tcPr>
          <w:p w:rsidR="0027269C" w:rsidRPr="003846C4" w:rsidRDefault="0027269C" w:rsidP="0027269C">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Glen Klinkhart</w:t>
            </w:r>
          </w:p>
        </w:tc>
        <w:tc>
          <w:tcPr>
            <w:tcW w:w="2878" w:type="dxa"/>
          </w:tcPr>
          <w:p w:rsidR="0027269C" w:rsidRPr="003846C4" w:rsidRDefault="0027269C" w:rsidP="0027269C">
            <w:pPr>
              <w:pStyle w:val="ListParagraph"/>
              <w:ind w:left="0"/>
              <w:rPr>
                <w:rFonts w:asciiTheme="minorHAnsi" w:hAnsiTheme="minorHAnsi"/>
              </w:rPr>
            </w:pPr>
            <w:r>
              <w:rPr>
                <w:rFonts w:asciiTheme="minorHAnsi" w:hAnsiTheme="minorHAnsi"/>
              </w:rPr>
              <w:t>Director</w:t>
            </w:r>
          </w:p>
        </w:tc>
        <w:tc>
          <w:tcPr>
            <w:tcW w:w="4412" w:type="dxa"/>
          </w:tcPr>
          <w:p w:rsidR="0027269C" w:rsidRPr="003846C4" w:rsidRDefault="0027269C" w:rsidP="0027269C">
            <w:pPr>
              <w:rPr>
                <w:rFonts w:asciiTheme="minorHAnsi" w:hAnsiTheme="minorHAnsi"/>
              </w:rPr>
            </w:pPr>
            <w:r w:rsidRPr="003846C4">
              <w:rPr>
                <w:rFonts w:asciiTheme="minorHAnsi" w:hAnsiTheme="minorHAnsi"/>
              </w:rPr>
              <w:t>22.  Alcohol Beverage Control Board</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r w:rsidRPr="005E0A1F">
              <w:rPr>
                <w:rFonts w:asciiTheme="minorHAnsi" w:hAnsiTheme="minorHAnsi"/>
                <w:b/>
              </w:rPr>
              <w:t>√</w:t>
            </w: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Deb Senn</w:t>
            </w:r>
          </w:p>
        </w:tc>
        <w:tc>
          <w:tcPr>
            <w:tcW w:w="2878" w:type="dxa"/>
          </w:tcPr>
          <w:p w:rsidR="0027269C" w:rsidRPr="003846C4" w:rsidRDefault="0027269C" w:rsidP="0027269C">
            <w:pPr>
              <w:pStyle w:val="ListParagraph"/>
              <w:ind w:left="0"/>
              <w:rPr>
                <w:rFonts w:asciiTheme="minorHAnsi" w:hAnsiTheme="minorHAnsi"/>
              </w:rPr>
            </w:pPr>
            <w:r>
              <w:rPr>
                <w:rFonts w:asciiTheme="minorHAnsi" w:hAnsiTheme="minorHAnsi"/>
              </w:rPr>
              <w:t>Office Manager, CBJ Law Dept</w:t>
            </w:r>
          </w:p>
        </w:tc>
        <w:tc>
          <w:tcPr>
            <w:tcW w:w="4412" w:type="dxa"/>
          </w:tcPr>
          <w:p w:rsidR="0027269C" w:rsidRPr="003846C4" w:rsidRDefault="0027269C" w:rsidP="0027269C">
            <w:pPr>
              <w:rPr>
                <w:rFonts w:asciiTheme="minorHAnsi" w:hAnsiTheme="minorHAnsi"/>
              </w:rPr>
            </w:pPr>
            <w:r>
              <w:rPr>
                <w:rFonts w:asciiTheme="minorHAnsi" w:hAnsiTheme="minorHAnsi"/>
              </w:rPr>
              <w:t>23. City &amp; Borough of Juneau – Dept. of Law</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Default="0027269C" w:rsidP="0027269C">
            <w:pPr>
              <w:pStyle w:val="ListParagraph"/>
              <w:ind w:left="0"/>
              <w:rPr>
                <w:rFonts w:asciiTheme="minorHAnsi" w:hAnsiTheme="minorHAnsi"/>
              </w:rPr>
            </w:pPr>
            <w:r>
              <w:rPr>
                <w:rFonts w:asciiTheme="minorHAnsi" w:hAnsiTheme="minorHAnsi"/>
              </w:rPr>
              <w:t xml:space="preserve">Dee Enoch </w:t>
            </w:r>
          </w:p>
        </w:tc>
        <w:tc>
          <w:tcPr>
            <w:tcW w:w="2878" w:type="dxa"/>
          </w:tcPr>
          <w:p w:rsidR="0027269C" w:rsidRDefault="0027269C" w:rsidP="0027269C">
            <w:pPr>
              <w:pStyle w:val="ListParagraph"/>
              <w:ind w:left="0"/>
              <w:rPr>
                <w:rFonts w:asciiTheme="minorHAnsi" w:hAnsiTheme="minorHAnsi"/>
              </w:rPr>
            </w:pPr>
            <w:r>
              <w:rPr>
                <w:rFonts w:asciiTheme="minorHAnsi" w:hAnsiTheme="minorHAnsi"/>
              </w:rPr>
              <w:t>Database Specialist</w:t>
            </w:r>
          </w:p>
        </w:tc>
        <w:tc>
          <w:tcPr>
            <w:tcW w:w="4412" w:type="dxa"/>
          </w:tcPr>
          <w:p w:rsidR="0027269C" w:rsidRDefault="0027269C" w:rsidP="0027269C">
            <w:pPr>
              <w:rPr>
                <w:rFonts w:asciiTheme="minorHAnsi" w:hAnsiTheme="minorHAnsi"/>
              </w:rPr>
            </w:pPr>
            <w:r>
              <w:rPr>
                <w:rFonts w:asciiTheme="minorHAnsi" w:hAnsiTheme="minorHAnsi"/>
              </w:rPr>
              <w:t>24. Juneau Police Department</w:t>
            </w:r>
          </w:p>
        </w:tc>
      </w:tr>
      <w:tr w:rsidR="0027269C" w:rsidRPr="003846C4" w:rsidTr="0027269C">
        <w:trPr>
          <w:trHeight w:val="237"/>
        </w:trPr>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Default="0027269C" w:rsidP="0027269C">
            <w:pPr>
              <w:pStyle w:val="ListParagraph"/>
              <w:ind w:left="0"/>
              <w:rPr>
                <w:rFonts w:asciiTheme="minorHAnsi" w:hAnsiTheme="minorHAnsi"/>
              </w:rPr>
            </w:pPr>
            <w:r>
              <w:rPr>
                <w:rFonts w:asciiTheme="minorHAnsi" w:hAnsiTheme="minorHAnsi"/>
              </w:rPr>
              <w:t>Demara Crim</w:t>
            </w:r>
          </w:p>
          <w:p w:rsidR="0027269C" w:rsidRPr="005E0A1F" w:rsidRDefault="0027269C" w:rsidP="0027269C">
            <w:pPr>
              <w:pStyle w:val="ListParagraph"/>
              <w:ind w:left="0"/>
              <w:rPr>
                <w:rFonts w:asciiTheme="minorHAnsi" w:hAnsiTheme="minorHAnsi"/>
              </w:rPr>
            </w:pPr>
            <w:r>
              <w:rPr>
                <w:rFonts w:asciiTheme="minorHAnsi" w:hAnsiTheme="minorHAnsi"/>
              </w:rPr>
              <w:t>Miriam Freas</w:t>
            </w:r>
          </w:p>
        </w:tc>
        <w:tc>
          <w:tcPr>
            <w:tcW w:w="2878" w:type="dxa"/>
          </w:tcPr>
          <w:p w:rsidR="0027269C" w:rsidRPr="003846C4" w:rsidRDefault="0027269C" w:rsidP="0027269C">
            <w:pPr>
              <w:pStyle w:val="ListParagraph"/>
              <w:ind w:left="0"/>
              <w:rPr>
                <w:rFonts w:asciiTheme="minorHAnsi" w:hAnsiTheme="minorHAnsi"/>
              </w:rPr>
            </w:pPr>
            <w:r>
              <w:rPr>
                <w:rFonts w:asciiTheme="minorHAnsi" w:hAnsiTheme="minorHAnsi"/>
              </w:rPr>
              <w:t>Business Analyst ORCA</w:t>
            </w:r>
          </w:p>
        </w:tc>
        <w:tc>
          <w:tcPr>
            <w:tcW w:w="4412" w:type="dxa"/>
          </w:tcPr>
          <w:p w:rsidR="0027269C" w:rsidRPr="00BA5308" w:rsidRDefault="0027269C" w:rsidP="0027269C">
            <w:pPr>
              <w:rPr>
                <w:rFonts w:asciiTheme="minorHAnsi" w:hAnsiTheme="minorHAnsi"/>
              </w:rPr>
            </w:pPr>
            <w:r>
              <w:rPr>
                <w:rFonts w:asciiTheme="minorHAnsi" w:hAnsiTheme="minorHAnsi"/>
              </w:rPr>
              <w:t>25. Alaska DHSS/Office of Children’s Services</w:t>
            </w:r>
          </w:p>
        </w:tc>
      </w:tr>
      <w:tr w:rsidR="0027269C" w:rsidRPr="003846C4" w:rsidTr="0027269C">
        <w:trPr>
          <w:trHeight w:val="237"/>
        </w:trPr>
        <w:tc>
          <w:tcPr>
            <w:tcW w:w="912" w:type="dxa"/>
          </w:tcPr>
          <w:p w:rsidR="0027269C" w:rsidRPr="005E0A1F" w:rsidRDefault="0027269C" w:rsidP="0027269C">
            <w:pPr>
              <w:pStyle w:val="ListParagraph"/>
              <w:ind w:left="0"/>
              <w:rPr>
                <w:rFonts w:asciiTheme="minorHAnsi" w:hAnsiTheme="minorHAnsi"/>
              </w:rPr>
            </w:pPr>
          </w:p>
        </w:tc>
        <w:tc>
          <w:tcPr>
            <w:tcW w:w="1896" w:type="dxa"/>
          </w:tcPr>
          <w:p w:rsidR="0027269C" w:rsidRPr="001F2182" w:rsidRDefault="0027269C" w:rsidP="0027269C">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27269C" w:rsidRPr="003846C4" w:rsidRDefault="0027269C" w:rsidP="0027269C">
            <w:pPr>
              <w:pStyle w:val="ListParagraph"/>
              <w:ind w:left="0"/>
              <w:rPr>
                <w:rFonts w:asciiTheme="minorHAnsi" w:hAnsiTheme="minorHAnsi"/>
              </w:rPr>
            </w:pPr>
            <w:r>
              <w:rPr>
                <w:rFonts w:asciiTheme="minorHAnsi" w:hAnsiTheme="minorHAnsi"/>
              </w:rPr>
              <w:t>Deputy Directors</w:t>
            </w:r>
          </w:p>
        </w:tc>
        <w:tc>
          <w:tcPr>
            <w:tcW w:w="4412" w:type="dxa"/>
          </w:tcPr>
          <w:p w:rsidR="0027269C" w:rsidRPr="003846C4" w:rsidRDefault="0027269C" w:rsidP="0027269C">
            <w:pPr>
              <w:pStyle w:val="ListParagraph"/>
              <w:ind w:left="0"/>
              <w:rPr>
                <w:rFonts w:asciiTheme="minorHAnsi" w:hAnsiTheme="minorHAnsi"/>
              </w:rPr>
            </w:pPr>
            <w:r>
              <w:rPr>
                <w:rFonts w:asciiTheme="minorHAnsi" w:hAnsiTheme="minorHAnsi"/>
              </w:rPr>
              <w:t>26. Alaska DOA/Office of Public Advocacy</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EB3163" w:rsidRDefault="0027269C" w:rsidP="0027269C">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27269C" w:rsidRPr="003846C4" w:rsidRDefault="0027269C" w:rsidP="0027269C">
            <w:pPr>
              <w:rPr>
                <w:rFonts w:asciiTheme="minorHAnsi" w:hAnsiTheme="minorHAnsi"/>
              </w:rPr>
            </w:pPr>
          </w:p>
        </w:tc>
        <w:tc>
          <w:tcPr>
            <w:tcW w:w="4412" w:type="dxa"/>
          </w:tcPr>
          <w:p w:rsidR="0027269C" w:rsidRPr="003846C4" w:rsidRDefault="0027269C" w:rsidP="0027269C">
            <w:pPr>
              <w:rPr>
                <w:rFonts w:asciiTheme="minorHAnsi" w:hAnsiTheme="minorHAnsi"/>
              </w:rPr>
            </w:pP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p>
        </w:tc>
        <w:tc>
          <w:tcPr>
            <w:tcW w:w="2878" w:type="dxa"/>
          </w:tcPr>
          <w:p w:rsidR="0027269C" w:rsidRPr="003846C4" w:rsidRDefault="0027269C" w:rsidP="0027269C">
            <w:pPr>
              <w:pStyle w:val="ListParagraph"/>
              <w:ind w:left="0"/>
              <w:rPr>
                <w:rFonts w:asciiTheme="minorHAnsi" w:hAnsiTheme="minorHAnsi"/>
              </w:rPr>
            </w:pPr>
          </w:p>
        </w:tc>
        <w:tc>
          <w:tcPr>
            <w:tcW w:w="4412" w:type="dxa"/>
          </w:tcPr>
          <w:p w:rsidR="0027269C" w:rsidRPr="003846C4" w:rsidRDefault="0027269C" w:rsidP="0027269C">
            <w:pPr>
              <w:pStyle w:val="ListParagraph"/>
              <w:ind w:left="0"/>
              <w:rPr>
                <w:rFonts w:asciiTheme="minorHAnsi" w:hAnsiTheme="minorHAnsi"/>
              </w:rPr>
            </w:pPr>
          </w:p>
        </w:tc>
      </w:tr>
      <w:tr w:rsidR="0027269C" w:rsidRPr="003846C4" w:rsidTr="0027269C">
        <w:trPr>
          <w:trHeight w:val="192"/>
        </w:trPr>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Angie Roote ISI</w:t>
            </w:r>
          </w:p>
        </w:tc>
        <w:tc>
          <w:tcPr>
            <w:tcW w:w="2878" w:type="dxa"/>
          </w:tcPr>
          <w:p w:rsidR="0027269C" w:rsidRPr="003846C4" w:rsidRDefault="0027269C" w:rsidP="0027269C">
            <w:pPr>
              <w:pStyle w:val="ListParagraph"/>
              <w:ind w:left="0"/>
              <w:rPr>
                <w:rFonts w:asciiTheme="minorHAnsi" w:hAnsiTheme="minorHAnsi"/>
              </w:rPr>
            </w:pPr>
            <w:r>
              <w:rPr>
                <w:rFonts w:asciiTheme="minorHAnsi" w:hAnsiTheme="minorHAnsi"/>
              </w:rPr>
              <w:t>Anne Fajardo ACS</w:t>
            </w:r>
          </w:p>
        </w:tc>
        <w:tc>
          <w:tcPr>
            <w:tcW w:w="4412" w:type="dxa"/>
          </w:tcPr>
          <w:p w:rsidR="0027269C" w:rsidRPr="003846C4" w:rsidRDefault="00650805" w:rsidP="0027269C">
            <w:pPr>
              <w:pStyle w:val="ListParagraph"/>
              <w:ind w:left="0"/>
              <w:rPr>
                <w:rFonts w:asciiTheme="minorHAnsi" w:hAnsiTheme="minorHAnsi"/>
              </w:rPr>
            </w:pPr>
            <w:r>
              <w:rPr>
                <w:rFonts w:asciiTheme="minorHAnsi" w:hAnsiTheme="minorHAnsi"/>
              </w:rPr>
              <w:t>Sharon Chen ACS</w:t>
            </w:r>
          </w:p>
        </w:tc>
      </w:tr>
      <w:tr w:rsidR="0027269C" w:rsidRPr="003846C4" w:rsidTr="0027269C">
        <w:trPr>
          <w:trHeight w:val="282"/>
        </w:trPr>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Brenda Axtell ACS</w:t>
            </w:r>
          </w:p>
        </w:tc>
        <w:tc>
          <w:tcPr>
            <w:tcW w:w="2878" w:type="dxa"/>
          </w:tcPr>
          <w:p w:rsidR="0027269C" w:rsidRPr="003846C4" w:rsidRDefault="0027269C" w:rsidP="0027269C">
            <w:pPr>
              <w:pStyle w:val="ListParagraph"/>
              <w:ind w:left="0"/>
              <w:rPr>
                <w:rFonts w:asciiTheme="minorHAnsi" w:hAnsiTheme="minorHAnsi"/>
              </w:rPr>
            </w:pPr>
            <w:r>
              <w:rPr>
                <w:rFonts w:asciiTheme="minorHAnsi" w:hAnsiTheme="minorHAnsi"/>
              </w:rPr>
              <w:t>Jenifer Burris DPS</w:t>
            </w:r>
          </w:p>
        </w:tc>
        <w:tc>
          <w:tcPr>
            <w:tcW w:w="4412" w:type="dxa"/>
          </w:tcPr>
          <w:p w:rsidR="0027269C" w:rsidRPr="003846C4" w:rsidRDefault="0027269C" w:rsidP="0027269C">
            <w:pPr>
              <w:rPr>
                <w:rFonts w:asciiTheme="minorHAnsi" w:hAnsiTheme="minorHAnsi"/>
              </w:rPr>
            </w:pPr>
            <w:r>
              <w:rPr>
                <w:rFonts w:asciiTheme="minorHAnsi" w:hAnsiTheme="minorHAnsi"/>
              </w:rPr>
              <w:t>Dave M</w:t>
            </w:r>
            <w:r w:rsidR="00C03ABE">
              <w:rPr>
                <w:rFonts w:asciiTheme="minorHAnsi" w:hAnsiTheme="minorHAnsi"/>
              </w:rPr>
              <w:t>uise</w:t>
            </w:r>
            <w:r>
              <w:rPr>
                <w:rFonts w:asciiTheme="minorHAnsi" w:hAnsiTheme="minorHAnsi"/>
              </w:rPr>
              <w:t xml:space="preserve"> DOC</w:t>
            </w:r>
          </w:p>
        </w:tc>
      </w:tr>
      <w:tr w:rsidR="0027269C" w:rsidRPr="003846C4" w:rsidTr="0027269C">
        <w:trPr>
          <w:trHeight w:val="183"/>
        </w:trPr>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Tracey Buie ACS</w:t>
            </w:r>
          </w:p>
        </w:tc>
        <w:tc>
          <w:tcPr>
            <w:tcW w:w="2878" w:type="dxa"/>
          </w:tcPr>
          <w:p w:rsidR="0027269C" w:rsidRPr="003846C4" w:rsidRDefault="0027269C" w:rsidP="0027269C">
            <w:pPr>
              <w:pStyle w:val="ListParagraph"/>
              <w:ind w:left="0"/>
              <w:rPr>
                <w:rFonts w:asciiTheme="minorHAnsi" w:hAnsiTheme="minorHAnsi"/>
              </w:rPr>
            </w:pPr>
            <w:r>
              <w:rPr>
                <w:rFonts w:asciiTheme="minorHAnsi" w:hAnsiTheme="minorHAnsi"/>
              </w:rPr>
              <w:t>Bonnie Hough ACS</w:t>
            </w:r>
          </w:p>
        </w:tc>
        <w:tc>
          <w:tcPr>
            <w:tcW w:w="4412" w:type="dxa"/>
          </w:tcPr>
          <w:p w:rsidR="0027269C" w:rsidRPr="003846C4" w:rsidRDefault="0027269C" w:rsidP="0027269C">
            <w:pPr>
              <w:rPr>
                <w:rFonts w:asciiTheme="minorHAnsi" w:hAnsiTheme="minorHAnsi"/>
              </w:rPr>
            </w:pPr>
            <w:r>
              <w:rPr>
                <w:rFonts w:asciiTheme="minorHAnsi" w:hAnsiTheme="minorHAnsi"/>
              </w:rPr>
              <w:t>Hanley Robinson ACS</w:t>
            </w:r>
          </w:p>
        </w:tc>
      </w:tr>
      <w:tr w:rsidR="0027269C" w:rsidRPr="003846C4" w:rsidTr="0027269C">
        <w:tc>
          <w:tcPr>
            <w:tcW w:w="912" w:type="dxa"/>
          </w:tcPr>
          <w:p w:rsidR="0027269C" w:rsidRPr="003846C4" w:rsidRDefault="0027269C" w:rsidP="0027269C">
            <w:pPr>
              <w:pStyle w:val="ListParagraph"/>
              <w:ind w:left="0"/>
              <w:rPr>
                <w:rFonts w:asciiTheme="minorHAnsi" w:hAnsiTheme="minorHAnsi"/>
              </w:rPr>
            </w:pPr>
          </w:p>
        </w:tc>
        <w:tc>
          <w:tcPr>
            <w:tcW w:w="1896" w:type="dxa"/>
          </w:tcPr>
          <w:p w:rsidR="0027269C" w:rsidRPr="003846C4" w:rsidRDefault="0027269C" w:rsidP="0027269C">
            <w:pPr>
              <w:pStyle w:val="ListParagraph"/>
              <w:ind w:left="0"/>
              <w:rPr>
                <w:rFonts w:asciiTheme="minorHAnsi" w:hAnsiTheme="minorHAnsi"/>
              </w:rPr>
            </w:pPr>
            <w:r>
              <w:rPr>
                <w:rFonts w:asciiTheme="minorHAnsi" w:hAnsiTheme="minorHAnsi"/>
              </w:rPr>
              <w:t xml:space="preserve">Carlos </w:t>
            </w:r>
            <w:r w:rsidR="001A5319">
              <w:rPr>
                <w:rFonts w:asciiTheme="minorHAnsi" w:hAnsiTheme="minorHAnsi"/>
              </w:rPr>
              <w:t xml:space="preserve">Lopez </w:t>
            </w:r>
            <w:r>
              <w:rPr>
                <w:rFonts w:asciiTheme="minorHAnsi" w:hAnsiTheme="minorHAnsi"/>
              </w:rPr>
              <w:t>ISI</w:t>
            </w:r>
          </w:p>
        </w:tc>
        <w:tc>
          <w:tcPr>
            <w:tcW w:w="2878" w:type="dxa"/>
          </w:tcPr>
          <w:p w:rsidR="0027269C" w:rsidRPr="003846C4" w:rsidRDefault="0027269C" w:rsidP="0027269C">
            <w:pPr>
              <w:pStyle w:val="ListParagraph"/>
              <w:ind w:left="0"/>
              <w:rPr>
                <w:rFonts w:asciiTheme="minorHAnsi" w:hAnsiTheme="minorHAnsi"/>
              </w:rPr>
            </w:pPr>
            <w:r>
              <w:rPr>
                <w:rFonts w:asciiTheme="minorHAnsi" w:hAnsiTheme="minorHAnsi"/>
              </w:rPr>
              <w:t>Ryan Foley ISI</w:t>
            </w:r>
          </w:p>
        </w:tc>
        <w:tc>
          <w:tcPr>
            <w:tcW w:w="4412" w:type="dxa"/>
          </w:tcPr>
          <w:p w:rsidR="0027269C" w:rsidRPr="003846C4" w:rsidRDefault="0027269C" w:rsidP="0027269C">
            <w:pPr>
              <w:rPr>
                <w:rFonts w:asciiTheme="minorHAnsi" w:hAnsiTheme="minorHAnsi"/>
              </w:rPr>
            </w:pPr>
            <w:r>
              <w:rPr>
                <w:rFonts w:asciiTheme="minorHAnsi" w:hAnsiTheme="minorHAnsi"/>
              </w:rPr>
              <w:t>Gina Turnbull ACS</w:t>
            </w:r>
          </w:p>
        </w:tc>
      </w:tr>
      <w:tr w:rsidR="0027269C" w:rsidRPr="003846C4" w:rsidTr="0027269C">
        <w:tc>
          <w:tcPr>
            <w:tcW w:w="912" w:type="dxa"/>
            <w:tcBorders>
              <w:bottom w:val="single" w:sz="4" w:space="0" w:color="auto"/>
            </w:tcBorders>
          </w:tcPr>
          <w:p w:rsidR="0027269C" w:rsidRPr="003846C4" w:rsidRDefault="0027269C" w:rsidP="0027269C">
            <w:pPr>
              <w:pStyle w:val="ListParagraph"/>
              <w:ind w:left="0"/>
              <w:rPr>
                <w:rFonts w:asciiTheme="minorHAnsi" w:hAnsiTheme="minorHAnsi"/>
              </w:rPr>
            </w:pPr>
          </w:p>
        </w:tc>
        <w:tc>
          <w:tcPr>
            <w:tcW w:w="1896" w:type="dxa"/>
            <w:tcBorders>
              <w:bottom w:val="single" w:sz="4" w:space="0" w:color="auto"/>
            </w:tcBorders>
          </w:tcPr>
          <w:p w:rsidR="0027269C" w:rsidRPr="003846C4" w:rsidRDefault="0027269C" w:rsidP="0027269C">
            <w:pPr>
              <w:pStyle w:val="ListParagraph"/>
              <w:ind w:left="0"/>
              <w:rPr>
                <w:rFonts w:asciiTheme="minorHAnsi" w:hAnsiTheme="minorHAnsi"/>
              </w:rPr>
            </w:pPr>
            <w:r>
              <w:rPr>
                <w:rFonts w:asciiTheme="minorHAnsi" w:hAnsiTheme="minorHAnsi"/>
              </w:rPr>
              <w:t>Sonja Ahern ACS</w:t>
            </w:r>
          </w:p>
        </w:tc>
        <w:tc>
          <w:tcPr>
            <w:tcW w:w="2878" w:type="dxa"/>
            <w:tcBorders>
              <w:bottom w:val="single" w:sz="4" w:space="0" w:color="auto"/>
            </w:tcBorders>
          </w:tcPr>
          <w:p w:rsidR="0027269C" w:rsidRPr="003846C4" w:rsidRDefault="00650805" w:rsidP="0027269C">
            <w:pPr>
              <w:pStyle w:val="ListParagraph"/>
              <w:ind w:left="0"/>
              <w:rPr>
                <w:rFonts w:asciiTheme="minorHAnsi" w:hAnsiTheme="minorHAnsi"/>
              </w:rPr>
            </w:pPr>
            <w:r>
              <w:rPr>
                <w:rFonts w:asciiTheme="minorHAnsi" w:hAnsiTheme="minorHAnsi"/>
              </w:rPr>
              <w:t>Ina Mano ACS</w:t>
            </w:r>
          </w:p>
        </w:tc>
        <w:tc>
          <w:tcPr>
            <w:tcW w:w="4412" w:type="dxa"/>
            <w:tcBorders>
              <w:bottom w:val="single" w:sz="4" w:space="0" w:color="auto"/>
            </w:tcBorders>
          </w:tcPr>
          <w:p w:rsidR="0027269C" w:rsidRPr="00441F62" w:rsidRDefault="0027269C" w:rsidP="0027269C">
            <w:pPr>
              <w:rPr>
                <w:rFonts w:asciiTheme="minorHAnsi" w:hAnsiTheme="minorHAnsi"/>
              </w:rPr>
            </w:pPr>
          </w:p>
        </w:tc>
      </w:tr>
      <w:tr w:rsidR="0027269C" w:rsidRPr="003846C4" w:rsidTr="0027269C">
        <w:tc>
          <w:tcPr>
            <w:tcW w:w="912" w:type="dxa"/>
            <w:tcBorders>
              <w:bottom w:val="single" w:sz="4" w:space="0" w:color="auto"/>
            </w:tcBorders>
          </w:tcPr>
          <w:p w:rsidR="0027269C" w:rsidRPr="003846C4" w:rsidRDefault="0027269C" w:rsidP="0027269C">
            <w:pPr>
              <w:pStyle w:val="ListParagraph"/>
              <w:ind w:left="0"/>
              <w:rPr>
                <w:rFonts w:asciiTheme="minorHAnsi" w:hAnsiTheme="minorHAnsi"/>
              </w:rPr>
            </w:pPr>
          </w:p>
        </w:tc>
        <w:tc>
          <w:tcPr>
            <w:tcW w:w="1896" w:type="dxa"/>
            <w:tcBorders>
              <w:bottom w:val="single" w:sz="4" w:space="0" w:color="auto"/>
            </w:tcBorders>
          </w:tcPr>
          <w:p w:rsidR="0027269C" w:rsidRPr="003846C4" w:rsidRDefault="0027269C" w:rsidP="0027269C">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27269C" w:rsidRPr="003846C4" w:rsidRDefault="0027269C" w:rsidP="0027269C">
            <w:pPr>
              <w:pStyle w:val="ListParagraph"/>
              <w:ind w:left="0"/>
              <w:rPr>
                <w:rFonts w:asciiTheme="minorHAnsi" w:hAnsiTheme="minorHAnsi"/>
              </w:rPr>
            </w:pPr>
            <w:r>
              <w:rPr>
                <w:rFonts w:asciiTheme="minorHAnsi" w:hAnsiTheme="minorHAnsi"/>
              </w:rPr>
              <w:t>Teleconference Only</w:t>
            </w:r>
          </w:p>
        </w:tc>
        <w:tc>
          <w:tcPr>
            <w:tcW w:w="4412" w:type="dxa"/>
            <w:tcBorders>
              <w:bottom w:val="single" w:sz="4" w:space="0" w:color="auto"/>
            </w:tcBorders>
          </w:tcPr>
          <w:p w:rsidR="0027269C" w:rsidRPr="0031021C" w:rsidRDefault="0027269C" w:rsidP="0027269C">
            <w:pPr>
              <w:rPr>
                <w:rFonts w:asciiTheme="minorHAnsi" w:hAnsiTheme="minorHAnsi"/>
              </w:rPr>
            </w:pPr>
          </w:p>
        </w:tc>
      </w:tr>
    </w:tbl>
    <w:p w:rsidR="00717ADF" w:rsidRDefault="00717ADF" w:rsidP="00717ADF">
      <w:pPr>
        <w:pStyle w:val="xmsonormal"/>
        <w:rPr>
          <w:sz w:val="24"/>
          <w:szCs w:val="24"/>
        </w:rPr>
      </w:pPr>
    </w:p>
    <w:p w:rsidR="0027269C" w:rsidRDefault="0027269C" w:rsidP="00717ADF">
      <w:pPr>
        <w:pStyle w:val="xmsonormal"/>
        <w:rPr>
          <w:sz w:val="24"/>
          <w:szCs w:val="24"/>
        </w:rPr>
      </w:pPr>
    </w:p>
    <w:p w:rsidR="0027269C" w:rsidRDefault="0027269C" w:rsidP="00717ADF">
      <w:pPr>
        <w:pStyle w:val="xmsonormal"/>
        <w:rPr>
          <w:sz w:val="24"/>
          <w:szCs w:val="24"/>
        </w:rPr>
      </w:pPr>
    </w:p>
    <w:p w:rsidR="0027269C" w:rsidRDefault="0027269C" w:rsidP="00717ADF">
      <w:pPr>
        <w:pStyle w:val="xmsonormal"/>
        <w:rPr>
          <w:sz w:val="24"/>
          <w:szCs w:val="24"/>
        </w:rPr>
      </w:pPr>
    </w:p>
    <w:p w:rsidR="0027269C" w:rsidRDefault="0027269C" w:rsidP="0027269C">
      <w:pPr>
        <w:pStyle w:val="xmsonormal"/>
        <w:rPr>
          <w:b/>
          <w:bCs/>
          <w:color w:val="0070C0"/>
          <w:sz w:val="24"/>
          <w:szCs w:val="24"/>
        </w:rPr>
      </w:pPr>
    </w:p>
    <w:p w:rsidR="0027269C" w:rsidRDefault="0027269C" w:rsidP="0027269C">
      <w:pPr>
        <w:pStyle w:val="xmsonormal"/>
        <w:jc w:val="center"/>
      </w:pPr>
    </w:p>
    <w:p w:rsidR="0027269C" w:rsidRDefault="0027269C" w:rsidP="0027269C">
      <w:pPr>
        <w:pStyle w:val="xmsoautosig"/>
        <w:rPr>
          <w:b/>
          <w:bCs/>
          <w:sz w:val="22"/>
          <w:szCs w:val="22"/>
        </w:rPr>
      </w:pPr>
    </w:p>
    <w:p w:rsidR="0027269C" w:rsidRPr="00650805" w:rsidRDefault="0027269C" w:rsidP="0027269C">
      <w:pPr>
        <w:pStyle w:val="xmsoautosig"/>
        <w:rPr>
          <w:sz w:val="24"/>
          <w:szCs w:val="24"/>
        </w:rPr>
      </w:pPr>
      <w:r w:rsidRPr="00650805">
        <w:rPr>
          <w:b/>
          <w:bCs/>
          <w:sz w:val="24"/>
          <w:szCs w:val="24"/>
        </w:rPr>
        <w:t xml:space="preserve">11 a.m. to noon  </w:t>
      </w:r>
    </w:p>
    <w:p w:rsidR="0027269C" w:rsidRPr="00650805" w:rsidRDefault="0027269C" w:rsidP="0027269C">
      <w:pPr>
        <w:pStyle w:val="xmsonormal"/>
        <w:rPr>
          <w:sz w:val="24"/>
          <w:szCs w:val="24"/>
        </w:rPr>
      </w:pPr>
      <w:r w:rsidRPr="00650805">
        <w:rPr>
          <w:b/>
          <w:bCs/>
          <w:color w:val="1F497D"/>
          <w:sz w:val="24"/>
          <w:szCs w:val="24"/>
        </w:rPr>
        <w:t> </w:t>
      </w:r>
    </w:p>
    <w:p w:rsidR="008C69E5" w:rsidRDefault="0027269C" w:rsidP="0027269C">
      <w:pPr>
        <w:pStyle w:val="xmsonormal"/>
        <w:rPr>
          <w:b/>
          <w:bCs/>
          <w:sz w:val="24"/>
          <w:szCs w:val="24"/>
        </w:rPr>
      </w:pPr>
      <w:r w:rsidRPr="00650805">
        <w:rPr>
          <w:b/>
          <w:bCs/>
          <w:sz w:val="24"/>
          <w:szCs w:val="24"/>
        </w:rPr>
        <w:t xml:space="preserve">Electronic Charging Document Project (eCDP) </w:t>
      </w:r>
    </w:p>
    <w:p w:rsidR="008C69E5" w:rsidRDefault="008C69E5" w:rsidP="0027269C">
      <w:pPr>
        <w:pStyle w:val="xmsonormal"/>
        <w:rPr>
          <w:sz w:val="24"/>
          <w:szCs w:val="24"/>
        </w:rPr>
      </w:pPr>
    </w:p>
    <w:p w:rsidR="00650805" w:rsidRDefault="0027269C" w:rsidP="0027269C">
      <w:pPr>
        <w:pStyle w:val="xmsonormal"/>
        <w:rPr>
          <w:sz w:val="24"/>
          <w:szCs w:val="24"/>
        </w:rPr>
      </w:pPr>
      <w:r w:rsidRPr="00650805">
        <w:rPr>
          <w:sz w:val="24"/>
          <w:szCs w:val="24"/>
        </w:rPr>
        <w:t xml:space="preserve">The Alaska Court System and Department of Law project teams </w:t>
      </w:r>
      <w:r w:rsidR="00650805">
        <w:rPr>
          <w:sz w:val="24"/>
          <w:szCs w:val="24"/>
        </w:rPr>
        <w:t xml:space="preserve">and the ACS vendor discussed tasks undertaken so far on the ecf solution to initiate cases sent from the DOL system into the ACS e filing system.  </w:t>
      </w:r>
    </w:p>
    <w:p w:rsidR="00650805" w:rsidRDefault="00650805" w:rsidP="0027269C">
      <w:pPr>
        <w:pStyle w:val="xmsonormal"/>
        <w:rPr>
          <w:b/>
          <w:bCs/>
          <w:color w:val="1F497D"/>
          <w:sz w:val="24"/>
          <w:szCs w:val="24"/>
        </w:rPr>
      </w:pPr>
    </w:p>
    <w:p w:rsidR="00650805" w:rsidRDefault="00650805" w:rsidP="0027269C">
      <w:pPr>
        <w:pStyle w:val="xmsonormal"/>
        <w:rPr>
          <w:bCs/>
          <w:sz w:val="24"/>
          <w:szCs w:val="24"/>
        </w:rPr>
      </w:pPr>
      <w:r>
        <w:rPr>
          <w:bCs/>
          <w:sz w:val="24"/>
          <w:szCs w:val="24"/>
        </w:rPr>
        <w:t>ISI Project Manager Angie Roote reported that Image Soft (ISI) is working on scoping and estimating the ecf solution, including the filing review system.  ISI has received new information from the ACS on what data will be needed coming into the new ACS DMS</w:t>
      </w:r>
      <w:r w:rsidR="008C69E5">
        <w:rPr>
          <w:bCs/>
          <w:sz w:val="24"/>
          <w:szCs w:val="24"/>
        </w:rPr>
        <w:t xml:space="preserve"> (</w:t>
      </w:r>
      <w:r>
        <w:rPr>
          <w:bCs/>
          <w:sz w:val="24"/>
          <w:szCs w:val="24"/>
        </w:rPr>
        <w:t>OnBase</w:t>
      </w:r>
      <w:r w:rsidR="008C69E5">
        <w:rPr>
          <w:bCs/>
          <w:sz w:val="24"/>
          <w:szCs w:val="24"/>
        </w:rPr>
        <w:t>)</w:t>
      </w:r>
      <w:r>
        <w:rPr>
          <w:bCs/>
          <w:sz w:val="24"/>
          <w:szCs w:val="24"/>
        </w:rPr>
        <w:t>.  ISI will be working on a draft OnBase prototype form for data needed from DOL for case initiation and will review this with the ACS team when done.</w:t>
      </w:r>
    </w:p>
    <w:p w:rsidR="00650805" w:rsidRDefault="00650805" w:rsidP="0027269C">
      <w:pPr>
        <w:pStyle w:val="xmsonormal"/>
        <w:rPr>
          <w:bCs/>
          <w:sz w:val="24"/>
          <w:szCs w:val="24"/>
        </w:rPr>
      </w:pPr>
    </w:p>
    <w:p w:rsidR="0027269C" w:rsidRPr="00650805" w:rsidRDefault="00C03ABE" w:rsidP="0027269C">
      <w:pPr>
        <w:pStyle w:val="xmsonormal"/>
        <w:rPr>
          <w:rFonts w:asciiTheme="minorHAnsi" w:hAnsiTheme="minorHAnsi" w:cstheme="minorBidi"/>
          <w:sz w:val="24"/>
          <w:szCs w:val="24"/>
        </w:rPr>
      </w:pPr>
      <w:r>
        <w:rPr>
          <w:rFonts w:asciiTheme="minorHAnsi" w:hAnsiTheme="minorHAnsi" w:cstheme="minorBidi"/>
          <w:sz w:val="24"/>
          <w:szCs w:val="24"/>
        </w:rPr>
        <w:t xml:space="preserve">The ACS team and ISI </w:t>
      </w:r>
      <w:r w:rsidR="008C69E5">
        <w:rPr>
          <w:rFonts w:asciiTheme="minorHAnsi" w:hAnsiTheme="minorHAnsi" w:cstheme="minorBidi"/>
          <w:sz w:val="24"/>
          <w:szCs w:val="24"/>
        </w:rPr>
        <w:t xml:space="preserve">met to discuss </w:t>
      </w:r>
      <w:r>
        <w:rPr>
          <w:rFonts w:asciiTheme="minorHAnsi" w:hAnsiTheme="minorHAnsi" w:cstheme="minorBidi"/>
          <w:sz w:val="24"/>
          <w:szCs w:val="24"/>
        </w:rPr>
        <w:t xml:space="preserve">the data that is needed.  ISI will design a form for capturing that data.  ACS has indicated that the DOL system data coming in should follow the TrueFiling flow for case initiation as much as possible.  </w:t>
      </w:r>
      <w:r w:rsidR="0027269C" w:rsidRPr="00650805">
        <w:rPr>
          <w:rFonts w:asciiTheme="minorHAnsi" w:hAnsiTheme="minorHAnsi" w:cstheme="minorBidi"/>
          <w:sz w:val="24"/>
          <w:szCs w:val="24"/>
        </w:rPr>
        <w:t xml:space="preserve"> </w:t>
      </w:r>
      <w:r>
        <w:rPr>
          <w:rFonts w:asciiTheme="minorHAnsi" w:hAnsiTheme="minorHAnsi" w:cstheme="minorBidi"/>
          <w:sz w:val="24"/>
          <w:szCs w:val="24"/>
        </w:rPr>
        <w:t>ISI</w:t>
      </w:r>
      <w:r w:rsidR="0027269C" w:rsidRPr="00650805">
        <w:rPr>
          <w:rFonts w:asciiTheme="minorHAnsi" w:hAnsiTheme="minorHAnsi" w:cstheme="minorBidi"/>
          <w:sz w:val="24"/>
          <w:szCs w:val="24"/>
        </w:rPr>
        <w:t xml:space="preserve"> has the schema for data coming across to ACS.  ISI will take that data to build out the form to navigate this process.  </w:t>
      </w:r>
      <w:r>
        <w:rPr>
          <w:rFonts w:asciiTheme="minorHAnsi" w:hAnsiTheme="minorHAnsi" w:cstheme="minorBidi"/>
          <w:sz w:val="24"/>
          <w:szCs w:val="24"/>
        </w:rPr>
        <w:t xml:space="preserve">ISI needs to develop a form process to accommodate cases being initiated with one or multiple charges.  </w:t>
      </w:r>
    </w:p>
    <w:p w:rsidR="0027269C" w:rsidRPr="00650805" w:rsidRDefault="0027269C" w:rsidP="0027269C">
      <w:pPr>
        <w:pStyle w:val="xmsonormal"/>
        <w:rPr>
          <w:rFonts w:asciiTheme="minorHAnsi" w:hAnsiTheme="minorHAnsi" w:cstheme="minorBidi"/>
          <w:sz w:val="24"/>
          <w:szCs w:val="24"/>
        </w:rPr>
      </w:pPr>
    </w:p>
    <w:p w:rsidR="00C03ABE" w:rsidRDefault="00C03ABE" w:rsidP="0027269C">
      <w:pPr>
        <w:pStyle w:val="xmsonormal"/>
        <w:rPr>
          <w:rFonts w:asciiTheme="minorHAnsi" w:hAnsiTheme="minorHAnsi" w:cstheme="minorBidi"/>
          <w:sz w:val="24"/>
          <w:szCs w:val="24"/>
        </w:rPr>
      </w:pPr>
      <w:r>
        <w:rPr>
          <w:rFonts w:asciiTheme="minorHAnsi" w:hAnsiTheme="minorHAnsi" w:cstheme="minorBidi"/>
          <w:sz w:val="24"/>
          <w:szCs w:val="24"/>
        </w:rPr>
        <w:t xml:space="preserve">ISI IT team will meet </w:t>
      </w:r>
      <w:r w:rsidR="008C69E5">
        <w:rPr>
          <w:rFonts w:asciiTheme="minorHAnsi" w:hAnsiTheme="minorHAnsi" w:cstheme="minorBidi"/>
          <w:sz w:val="24"/>
          <w:szCs w:val="24"/>
        </w:rPr>
        <w:t xml:space="preserve">internally </w:t>
      </w:r>
      <w:r>
        <w:rPr>
          <w:rFonts w:asciiTheme="minorHAnsi" w:hAnsiTheme="minorHAnsi" w:cstheme="minorBidi"/>
          <w:sz w:val="24"/>
          <w:szCs w:val="24"/>
        </w:rPr>
        <w:t>tomorrow to start l</w:t>
      </w:r>
      <w:r w:rsidR="0027269C" w:rsidRPr="00650805">
        <w:rPr>
          <w:rFonts w:asciiTheme="minorHAnsi" w:hAnsiTheme="minorHAnsi" w:cstheme="minorBidi"/>
          <w:sz w:val="24"/>
          <w:szCs w:val="24"/>
        </w:rPr>
        <w:t xml:space="preserve">ooking at the data to make sure it will fit into the file review side of things.  </w:t>
      </w:r>
      <w:r>
        <w:rPr>
          <w:rFonts w:asciiTheme="minorHAnsi" w:hAnsiTheme="minorHAnsi" w:cstheme="minorBidi"/>
          <w:sz w:val="24"/>
          <w:szCs w:val="24"/>
        </w:rPr>
        <w:t xml:space="preserve">Follow up will be needed with DOL on how data needs to be mapped.  DOL’s vendor </w:t>
      </w:r>
      <w:r w:rsidRPr="00650805">
        <w:rPr>
          <w:rFonts w:asciiTheme="minorHAnsi" w:hAnsiTheme="minorHAnsi" w:cstheme="minorBidi"/>
          <w:sz w:val="24"/>
          <w:szCs w:val="24"/>
        </w:rPr>
        <w:t>PBK was not available today,</w:t>
      </w:r>
      <w:r>
        <w:rPr>
          <w:rFonts w:asciiTheme="minorHAnsi" w:hAnsiTheme="minorHAnsi" w:cstheme="minorBidi"/>
          <w:sz w:val="24"/>
          <w:szCs w:val="24"/>
        </w:rPr>
        <w:t xml:space="preserve"> but could have a brief meeting with ISI IT team this week or next.  ISI will get the project documentation to Michal for PBK  </w:t>
      </w:r>
    </w:p>
    <w:p w:rsidR="0027269C" w:rsidRPr="00650805" w:rsidRDefault="0027269C" w:rsidP="0027269C">
      <w:pPr>
        <w:pStyle w:val="xmsonormal"/>
        <w:rPr>
          <w:rFonts w:asciiTheme="minorHAnsi" w:hAnsiTheme="minorHAnsi" w:cstheme="minorBidi"/>
          <w:sz w:val="24"/>
          <w:szCs w:val="24"/>
        </w:rPr>
      </w:pPr>
    </w:p>
    <w:p w:rsidR="0027269C" w:rsidRPr="00650805" w:rsidRDefault="0027269C" w:rsidP="0027269C">
      <w:pPr>
        <w:pStyle w:val="xmsonormal"/>
        <w:rPr>
          <w:rFonts w:asciiTheme="minorHAnsi" w:hAnsiTheme="minorHAnsi" w:cstheme="minorBidi"/>
          <w:sz w:val="24"/>
          <w:szCs w:val="24"/>
        </w:rPr>
      </w:pPr>
      <w:r w:rsidRPr="00650805">
        <w:rPr>
          <w:rFonts w:asciiTheme="minorHAnsi" w:hAnsiTheme="minorHAnsi" w:cstheme="minorBidi"/>
          <w:sz w:val="24"/>
          <w:szCs w:val="24"/>
        </w:rPr>
        <w:t>Brenda</w:t>
      </w:r>
      <w:r w:rsidR="00C03ABE">
        <w:rPr>
          <w:rFonts w:asciiTheme="minorHAnsi" w:hAnsiTheme="minorHAnsi" w:cstheme="minorBidi"/>
          <w:sz w:val="24"/>
          <w:szCs w:val="24"/>
        </w:rPr>
        <w:t xml:space="preserve"> reported that the ACS team is going to meet with the CMS vendor </w:t>
      </w:r>
      <w:r w:rsidR="008C69E5">
        <w:rPr>
          <w:rFonts w:asciiTheme="minorHAnsi" w:hAnsiTheme="minorHAnsi" w:cstheme="minorBidi"/>
          <w:sz w:val="24"/>
          <w:szCs w:val="24"/>
        </w:rPr>
        <w:t xml:space="preserve">on July 12 </w:t>
      </w:r>
      <w:r w:rsidR="00C03ABE">
        <w:rPr>
          <w:rFonts w:asciiTheme="minorHAnsi" w:hAnsiTheme="minorHAnsi" w:cstheme="minorBidi"/>
          <w:sz w:val="24"/>
          <w:szCs w:val="24"/>
        </w:rPr>
        <w:t>to go over work previously done on this projec</w:t>
      </w:r>
      <w:r w:rsidR="008C69E5">
        <w:rPr>
          <w:rFonts w:asciiTheme="minorHAnsi" w:hAnsiTheme="minorHAnsi" w:cstheme="minorBidi"/>
          <w:sz w:val="24"/>
          <w:szCs w:val="24"/>
        </w:rPr>
        <w:t>t</w:t>
      </w:r>
      <w:r w:rsidRPr="00650805">
        <w:rPr>
          <w:rFonts w:asciiTheme="minorHAnsi" w:hAnsiTheme="minorHAnsi" w:cstheme="minorBidi"/>
          <w:sz w:val="24"/>
          <w:szCs w:val="24"/>
        </w:rPr>
        <w:t xml:space="preserve">. </w:t>
      </w:r>
    </w:p>
    <w:p w:rsidR="0027269C" w:rsidRPr="00650805" w:rsidRDefault="0027269C" w:rsidP="0027269C">
      <w:pPr>
        <w:pStyle w:val="xmsonormal"/>
        <w:rPr>
          <w:rFonts w:asciiTheme="minorHAnsi" w:hAnsiTheme="minorHAnsi" w:cstheme="minorBidi"/>
          <w:sz w:val="24"/>
          <w:szCs w:val="24"/>
        </w:rPr>
      </w:pPr>
    </w:p>
    <w:p w:rsidR="0027269C" w:rsidRPr="00650805" w:rsidRDefault="008C69E5" w:rsidP="0027269C">
      <w:pPr>
        <w:pStyle w:val="xmsonormal"/>
        <w:rPr>
          <w:rFonts w:asciiTheme="minorHAnsi" w:hAnsiTheme="minorHAnsi" w:cstheme="minorBidi"/>
          <w:sz w:val="24"/>
          <w:szCs w:val="24"/>
        </w:rPr>
      </w:pPr>
      <w:r>
        <w:rPr>
          <w:rFonts w:asciiTheme="minorHAnsi" w:hAnsiTheme="minorHAnsi" w:cstheme="minorBidi"/>
          <w:sz w:val="24"/>
          <w:szCs w:val="24"/>
        </w:rPr>
        <w:t xml:space="preserve">A timeline for implementing this exchange has not been decided yet, but ISI hopes to complete it around the end of 2021 or early in the first quarter of 2022 to avoid going into production at the same time as the Anchorage court roll out for e filing.  Brenda wants this project in place before rolling out e filing to Anchorage.  A system to system data exchange to initiate cases rather than entering them via TrueFiling would be a huge d be a huge benefit for Anchorage, which is a large, high volume court.  The current plan is to roll out to Anchorage in 2022. </w:t>
      </w:r>
    </w:p>
    <w:p w:rsidR="0027269C" w:rsidRPr="00650805" w:rsidRDefault="0027269C" w:rsidP="0027269C">
      <w:pPr>
        <w:pStyle w:val="xmsonormal"/>
        <w:rPr>
          <w:rFonts w:asciiTheme="minorHAnsi" w:hAnsiTheme="minorHAnsi" w:cstheme="minorBidi"/>
          <w:sz w:val="24"/>
          <w:szCs w:val="24"/>
        </w:rPr>
      </w:pPr>
    </w:p>
    <w:p w:rsidR="0027269C" w:rsidRPr="008C69E5" w:rsidRDefault="0027269C" w:rsidP="0027269C">
      <w:pPr>
        <w:pStyle w:val="xmsonormal"/>
        <w:rPr>
          <w:rFonts w:asciiTheme="minorHAnsi" w:hAnsiTheme="minorHAnsi" w:cstheme="minorBidi"/>
          <w:b/>
          <w:sz w:val="24"/>
          <w:szCs w:val="24"/>
        </w:rPr>
      </w:pPr>
      <w:r w:rsidRPr="008C69E5">
        <w:rPr>
          <w:rFonts w:asciiTheme="minorHAnsi" w:hAnsiTheme="minorHAnsi" w:cstheme="minorBidi"/>
          <w:b/>
          <w:sz w:val="24"/>
          <w:szCs w:val="24"/>
        </w:rPr>
        <w:t>Next Steps</w:t>
      </w:r>
    </w:p>
    <w:p w:rsidR="0027269C" w:rsidRPr="00650805" w:rsidRDefault="0027269C" w:rsidP="0027269C">
      <w:pPr>
        <w:pStyle w:val="xmsonormal"/>
        <w:rPr>
          <w:rFonts w:asciiTheme="minorHAnsi" w:hAnsiTheme="minorHAnsi" w:cstheme="minorBidi"/>
          <w:sz w:val="24"/>
          <w:szCs w:val="24"/>
        </w:rPr>
      </w:pPr>
    </w:p>
    <w:p w:rsidR="0027269C" w:rsidRPr="00650805" w:rsidRDefault="008C69E5" w:rsidP="0027269C">
      <w:pPr>
        <w:pStyle w:val="xmsonormal"/>
        <w:rPr>
          <w:rFonts w:asciiTheme="minorHAnsi" w:hAnsiTheme="minorHAnsi" w:cstheme="minorBidi"/>
          <w:sz w:val="24"/>
          <w:szCs w:val="24"/>
        </w:rPr>
      </w:pPr>
      <w:r>
        <w:rPr>
          <w:rFonts w:asciiTheme="minorHAnsi" w:hAnsiTheme="minorHAnsi" w:cstheme="minorBidi"/>
          <w:sz w:val="24"/>
          <w:szCs w:val="24"/>
        </w:rPr>
        <w:t>ISI will get documentation to Michal for the DOL vendor</w:t>
      </w:r>
    </w:p>
    <w:p w:rsidR="0027269C" w:rsidRPr="00650805" w:rsidRDefault="008C69E5" w:rsidP="0027269C">
      <w:pPr>
        <w:pStyle w:val="xmsonormal"/>
        <w:rPr>
          <w:rFonts w:asciiTheme="minorHAnsi" w:hAnsiTheme="minorHAnsi" w:cstheme="minorBidi"/>
          <w:sz w:val="24"/>
          <w:szCs w:val="24"/>
        </w:rPr>
      </w:pPr>
      <w:r>
        <w:rPr>
          <w:rFonts w:asciiTheme="minorHAnsi" w:hAnsiTheme="minorHAnsi" w:cstheme="minorBidi"/>
          <w:sz w:val="24"/>
          <w:szCs w:val="24"/>
        </w:rPr>
        <w:t>ISI will schedule a short meeting with PBK</w:t>
      </w:r>
      <w:r w:rsidR="0027269C" w:rsidRPr="00650805">
        <w:rPr>
          <w:rFonts w:asciiTheme="minorHAnsi" w:hAnsiTheme="minorHAnsi" w:cstheme="minorBidi"/>
          <w:sz w:val="24"/>
          <w:szCs w:val="24"/>
        </w:rPr>
        <w:t>.</w:t>
      </w:r>
    </w:p>
    <w:p w:rsidR="008C69E5" w:rsidRDefault="008C69E5" w:rsidP="0027269C">
      <w:pPr>
        <w:pStyle w:val="xmsonormal"/>
        <w:rPr>
          <w:rFonts w:asciiTheme="minorHAnsi" w:hAnsiTheme="minorHAnsi" w:cstheme="minorBidi"/>
          <w:sz w:val="24"/>
          <w:szCs w:val="24"/>
        </w:rPr>
      </w:pPr>
      <w:r>
        <w:rPr>
          <w:rFonts w:asciiTheme="minorHAnsi" w:hAnsiTheme="minorHAnsi" w:cstheme="minorBidi"/>
          <w:sz w:val="24"/>
          <w:szCs w:val="24"/>
        </w:rPr>
        <w:t>ISI will be working on data form and flow with the ACS team</w:t>
      </w:r>
    </w:p>
    <w:p w:rsidR="0027269C" w:rsidRPr="00650805" w:rsidRDefault="008C69E5" w:rsidP="0027269C">
      <w:pPr>
        <w:pStyle w:val="xmsonormal"/>
        <w:rPr>
          <w:rFonts w:asciiTheme="minorHAnsi" w:hAnsiTheme="minorHAnsi" w:cstheme="minorBidi"/>
          <w:sz w:val="24"/>
          <w:szCs w:val="24"/>
        </w:rPr>
      </w:pPr>
      <w:r>
        <w:rPr>
          <w:rFonts w:asciiTheme="minorHAnsi" w:hAnsiTheme="minorHAnsi" w:cstheme="minorBidi"/>
          <w:sz w:val="24"/>
          <w:szCs w:val="24"/>
        </w:rPr>
        <w:t xml:space="preserve">Next project meeting will be in two weeks. </w:t>
      </w:r>
      <w:r w:rsidR="0027269C" w:rsidRPr="00650805">
        <w:rPr>
          <w:rFonts w:asciiTheme="minorHAnsi" w:hAnsiTheme="minorHAnsi" w:cstheme="minorBidi"/>
          <w:sz w:val="24"/>
          <w:szCs w:val="24"/>
        </w:rPr>
        <w:t xml:space="preserve"> </w:t>
      </w:r>
    </w:p>
    <w:p w:rsidR="00D8612F" w:rsidRDefault="00D8612F">
      <w:pPr>
        <w:rPr>
          <w:rFonts w:ascii="Calibri" w:eastAsiaTheme="minorHAnsi" w:hAnsi="Calibri" w:cs="Calibri"/>
          <w:sz w:val="24"/>
          <w:szCs w:val="24"/>
        </w:rPr>
      </w:pPr>
      <w:r>
        <w:rPr>
          <w:sz w:val="24"/>
          <w:szCs w:val="24"/>
        </w:rPr>
        <w:br w:type="page"/>
      </w:r>
    </w:p>
    <w:p w:rsidR="00D8612F" w:rsidRPr="003846C4" w:rsidRDefault="00D8612F" w:rsidP="00D8612F">
      <w:pPr>
        <w:pStyle w:val="Heading1"/>
      </w:pPr>
      <w:bookmarkStart w:id="4" w:name="_Toc90032197"/>
      <w:r>
        <w:lastRenderedPageBreak/>
        <w:t>July 8, 2021</w:t>
      </w:r>
      <w:bookmarkEnd w:id="4"/>
      <w:r w:rsidRPr="003846C4">
        <w:t xml:space="preserve">   </w:t>
      </w:r>
    </w:p>
    <w:p w:rsidR="00D8612F" w:rsidRDefault="00D8612F" w:rsidP="00D8612F">
      <w:pPr>
        <w:ind w:left="720"/>
        <w:rPr>
          <w:rFonts w:asciiTheme="minorHAnsi" w:hAnsiTheme="minorHAnsi"/>
          <w:b/>
          <w:bCs/>
          <w:sz w:val="24"/>
          <w:szCs w:val="24"/>
        </w:rPr>
      </w:pPr>
    </w:p>
    <w:p w:rsidR="00D8612F" w:rsidRDefault="00D8612F" w:rsidP="00D8612F">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D8612F" w:rsidRPr="003846C4" w:rsidTr="00D8612F">
        <w:tc>
          <w:tcPr>
            <w:tcW w:w="912" w:type="dxa"/>
          </w:tcPr>
          <w:p w:rsidR="00D8612F" w:rsidRPr="005E0A1F" w:rsidRDefault="00D8612F" w:rsidP="00D8612F">
            <w:pPr>
              <w:pStyle w:val="ListParagraph"/>
              <w:ind w:left="0"/>
              <w:rPr>
                <w:rFonts w:asciiTheme="minorHAnsi" w:hAnsiTheme="minorHAnsi"/>
                <w:b/>
              </w:rPr>
            </w:pPr>
            <w:r w:rsidRPr="005E0A1F">
              <w:rPr>
                <w:rFonts w:asciiTheme="minorHAnsi" w:hAnsiTheme="minorHAnsi"/>
                <w:b/>
              </w:rPr>
              <w:t>√</w:t>
            </w:r>
          </w:p>
        </w:tc>
        <w:tc>
          <w:tcPr>
            <w:tcW w:w="1896" w:type="dxa"/>
          </w:tcPr>
          <w:p w:rsidR="00D8612F" w:rsidRPr="003846C4" w:rsidRDefault="00D8612F" w:rsidP="00D8612F">
            <w:pPr>
              <w:pStyle w:val="ListParagraph"/>
              <w:ind w:left="0"/>
              <w:rPr>
                <w:rFonts w:asciiTheme="minorHAnsi" w:hAnsiTheme="minorHAnsi"/>
              </w:rPr>
            </w:pPr>
            <w:r w:rsidRPr="003846C4">
              <w:rPr>
                <w:rFonts w:asciiTheme="minorHAnsi" w:hAnsiTheme="minorHAnsi"/>
              </w:rPr>
              <w:t>Helen Sharratt</w:t>
            </w:r>
          </w:p>
        </w:tc>
        <w:tc>
          <w:tcPr>
            <w:tcW w:w="2878" w:type="dxa"/>
          </w:tcPr>
          <w:p w:rsidR="00D8612F" w:rsidRPr="003846C4" w:rsidRDefault="00D8612F" w:rsidP="00D8612F">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Alaska Court System</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sidRPr="003846C4">
              <w:rPr>
                <w:rFonts w:asciiTheme="minorHAnsi" w:hAnsiTheme="minorHAnsi"/>
              </w:rPr>
              <w:t>Shannon Tetlow</w:t>
            </w:r>
          </w:p>
        </w:tc>
        <w:tc>
          <w:tcPr>
            <w:tcW w:w="2878" w:type="dxa"/>
          </w:tcPr>
          <w:p w:rsidR="00D8612F" w:rsidRPr="003846C4" w:rsidRDefault="00D8612F" w:rsidP="00D8612F">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Alaska Dept. of Admin, Public Defender</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Dr. Troy Payne</w:t>
            </w:r>
          </w:p>
        </w:tc>
        <w:tc>
          <w:tcPr>
            <w:tcW w:w="2878" w:type="dxa"/>
          </w:tcPr>
          <w:p w:rsidR="00D8612F" w:rsidRPr="003846C4" w:rsidRDefault="00D8612F" w:rsidP="00D8612F">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sidRPr="003846C4">
              <w:rPr>
                <w:rFonts w:asciiTheme="minorHAnsi" w:hAnsiTheme="minorHAnsi"/>
              </w:rPr>
              <w:t>Angie Rosales</w:t>
            </w:r>
          </w:p>
        </w:tc>
        <w:tc>
          <w:tcPr>
            <w:tcW w:w="2878" w:type="dxa"/>
          </w:tcPr>
          <w:p w:rsidR="00D8612F" w:rsidRPr="003846C4" w:rsidRDefault="00D8612F" w:rsidP="00D8612F">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Anchorage Municipal Prosecutor’s Office</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Josiah Jones</w:t>
            </w:r>
          </w:p>
        </w:tc>
        <w:tc>
          <w:tcPr>
            <w:tcW w:w="2878" w:type="dxa"/>
          </w:tcPr>
          <w:p w:rsidR="00D8612F" w:rsidRPr="003846C4" w:rsidRDefault="00D8612F" w:rsidP="00D8612F">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Anchorage Police Department</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Brian Brossmer</w:t>
            </w:r>
          </w:p>
        </w:tc>
        <w:tc>
          <w:tcPr>
            <w:tcW w:w="2878" w:type="dxa"/>
          </w:tcPr>
          <w:p w:rsidR="00D8612F" w:rsidRPr="003846C4" w:rsidRDefault="00D8612F" w:rsidP="00D8612F">
            <w:pPr>
              <w:pStyle w:val="ListParagraph"/>
              <w:ind w:left="0"/>
              <w:rPr>
                <w:rFonts w:asciiTheme="minorHAnsi" w:hAnsiTheme="minorHAnsi"/>
              </w:rPr>
            </w:pPr>
            <w:r>
              <w:rPr>
                <w:rFonts w:asciiTheme="minorHAnsi" w:hAnsiTheme="minorHAnsi"/>
              </w:rPr>
              <w:t>Research Analyst</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Alaska Judicial Council</w:t>
            </w:r>
          </w:p>
        </w:tc>
      </w:tr>
      <w:tr w:rsidR="00D8612F" w:rsidRPr="003846C4" w:rsidTr="00D8612F">
        <w:tc>
          <w:tcPr>
            <w:tcW w:w="912" w:type="dxa"/>
          </w:tcPr>
          <w:p w:rsidR="00D8612F" w:rsidRPr="005E0A1F" w:rsidRDefault="00D8612F" w:rsidP="00D8612F">
            <w:pPr>
              <w:pStyle w:val="ListParagraph"/>
              <w:ind w:left="0"/>
              <w:rPr>
                <w:rFonts w:asciiTheme="minorHAnsi" w:hAnsiTheme="minorHAnsi"/>
                <w:b/>
              </w:rPr>
            </w:pPr>
            <w:r w:rsidRPr="005E0A1F">
              <w:rPr>
                <w:rFonts w:asciiTheme="minorHAnsi" w:hAnsiTheme="minorHAnsi"/>
                <w:b/>
              </w:rPr>
              <w:t>√</w:t>
            </w: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Michal Bowers</w:t>
            </w:r>
          </w:p>
        </w:tc>
        <w:tc>
          <w:tcPr>
            <w:tcW w:w="2878" w:type="dxa"/>
          </w:tcPr>
          <w:p w:rsidR="00D8612F" w:rsidRPr="003846C4" w:rsidRDefault="00D8612F" w:rsidP="00D8612F">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Alaska Dept. of Law</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VACANT</w:t>
            </w:r>
          </w:p>
        </w:tc>
        <w:tc>
          <w:tcPr>
            <w:tcW w:w="2878" w:type="dxa"/>
          </w:tcPr>
          <w:p w:rsidR="00D8612F" w:rsidRPr="003846C4" w:rsidRDefault="00D8612F" w:rsidP="00D8612F">
            <w:pPr>
              <w:pStyle w:val="ListParagraph"/>
              <w:ind w:left="0"/>
              <w:rPr>
                <w:rFonts w:asciiTheme="minorHAnsi" w:hAnsiTheme="minorHAnsi"/>
              </w:rPr>
            </w:pP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Alaska DOT, Program Development</w:t>
            </w:r>
          </w:p>
        </w:tc>
      </w:tr>
      <w:tr w:rsidR="00D8612F" w:rsidRPr="003846C4" w:rsidTr="00D8612F">
        <w:tc>
          <w:tcPr>
            <w:tcW w:w="912" w:type="dxa"/>
          </w:tcPr>
          <w:p w:rsidR="00D8612F" w:rsidRPr="005E0A1F" w:rsidRDefault="00D8612F" w:rsidP="00D8612F">
            <w:pPr>
              <w:pStyle w:val="ListParagraph"/>
              <w:ind w:left="0"/>
              <w:rPr>
                <w:rFonts w:asciiTheme="minorHAnsi" w:hAnsiTheme="minorHAnsi"/>
                <w:b/>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Chief Peter Mlynarik</w:t>
            </w:r>
          </w:p>
        </w:tc>
        <w:tc>
          <w:tcPr>
            <w:tcW w:w="2878" w:type="dxa"/>
          </w:tcPr>
          <w:p w:rsidR="00D8612F" w:rsidRPr="003846C4" w:rsidRDefault="00D8612F" w:rsidP="00D8612F">
            <w:pPr>
              <w:pStyle w:val="ListParagraph"/>
              <w:ind w:left="0"/>
              <w:rPr>
                <w:rFonts w:asciiTheme="minorHAnsi" w:hAnsiTheme="minorHAnsi"/>
              </w:rPr>
            </w:pPr>
            <w:r>
              <w:rPr>
                <w:rFonts w:asciiTheme="minorHAnsi" w:hAnsiTheme="minorHAnsi"/>
              </w:rPr>
              <w:t>Chief, Soldotna PD</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Alaska Association of Chiefs of Police (AACOP)</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James Dabbs-Ashworth</w:t>
            </w:r>
          </w:p>
        </w:tc>
        <w:tc>
          <w:tcPr>
            <w:tcW w:w="2878" w:type="dxa"/>
          </w:tcPr>
          <w:p w:rsidR="00D8612F" w:rsidRPr="003846C4" w:rsidRDefault="00D8612F" w:rsidP="00D8612F">
            <w:pPr>
              <w:pStyle w:val="ListParagraph"/>
              <w:ind w:left="0"/>
              <w:rPr>
                <w:rFonts w:asciiTheme="minorHAnsi" w:hAnsiTheme="minorHAnsi"/>
              </w:rPr>
            </w:pPr>
            <w:r>
              <w:rPr>
                <w:rFonts w:asciiTheme="minorHAnsi" w:hAnsiTheme="minorHAnsi"/>
              </w:rPr>
              <w:t>Acting DP Manager</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Alaska Dept. of Corrections</w:t>
            </w:r>
          </w:p>
        </w:tc>
      </w:tr>
      <w:tr w:rsidR="00D8612F" w:rsidRPr="003846C4" w:rsidTr="00D8612F">
        <w:trPr>
          <w:trHeight w:val="273"/>
        </w:trPr>
        <w:tc>
          <w:tcPr>
            <w:tcW w:w="912" w:type="dxa"/>
          </w:tcPr>
          <w:p w:rsidR="00D8612F" w:rsidRPr="00603492" w:rsidRDefault="00D8612F" w:rsidP="00D8612F">
            <w:pPr>
              <w:rPr>
                <w:rFonts w:asciiTheme="minorHAnsi" w:hAnsiTheme="minorHAnsi"/>
                <w:b/>
              </w:rPr>
            </w:pPr>
          </w:p>
        </w:tc>
        <w:tc>
          <w:tcPr>
            <w:tcW w:w="1896" w:type="dxa"/>
          </w:tcPr>
          <w:p w:rsidR="00D8612F" w:rsidRDefault="00D8612F" w:rsidP="00D8612F">
            <w:pPr>
              <w:pStyle w:val="ListParagraph"/>
              <w:ind w:left="-822" w:firstLine="822"/>
              <w:rPr>
                <w:rFonts w:asciiTheme="minorHAnsi" w:hAnsiTheme="minorHAnsi"/>
              </w:rPr>
            </w:pPr>
            <w:r>
              <w:rPr>
                <w:rFonts w:asciiTheme="minorHAnsi" w:hAnsiTheme="minorHAnsi"/>
              </w:rPr>
              <w:t>Lauren Whiteside</w:t>
            </w:r>
          </w:p>
          <w:p w:rsidR="00D8612F" w:rsidRPr="003846C4" w:rsidRDefault="00D8612F" w:rsidP="00D8612F">
            <w:pPr>
              <w:pStyle w:val="ListParagraph"/>
              <w:ind w:left="-822" w:firstLine="822"/>
              <w:rPr>
                <w:rFonts w:asciiTheme="minorHAnsi" w:hAnsiTheme="minorHAnsi"/>
              </w:rPr>
            </w:pPr>
            <w:r>
              <w:rPr>
                <w:rFonts w:asciiTheme="minorHAnsi" w:hAnsiTheme="minorHAnsi"/>
              </w:rPr>
              <w:t>Mina Peters</w:t>
            </w:r>
          </w:p>
        </w:tc>
        <w:tc>
          <w:tcPr>
            <w:tcW w:w="2878" w:type="dxa"/>
          </w:tcPr>
          <w:p w:rsidR="00D8612F" w:rsidRDefault="00D8612F" w:rsidP="00D8612F">
            <w:pPr>
              <w:pStyle w:val="ListParagraph"/>
              <w:ind w:left="0"/>
              <w:rPr>
                <w:rFonts w:asciiTheme="minorHAnsi" w:hAnsiTheme="minorHAnsi"/>
              </w:rPr>
            </w:pPr>
            <w:r>
              <w:rPr>
                <w:rFonts w:asciiTheme="minorHAnsi" w:hAnsiTheme="minorHAnsi"/>
              </w:rPr>
              <w:t>Driver’s Services</w:t>
            </w:r>
          </w:p>
          <w:p w:rsidR="00D8612F" w:rsidRPr="003846C4" w:rsidRDefault="00D8612F" w:rsidP="00D8612F">
            <w:pPr>
              <w:pStyle w:val="ListParagraph"/>
              <w:ind w:left="0"/>
              <w:rPr>
                <w:rFonts w:asciiTheme="minorHAnsi" w:hAnsiTheme="minorHAnsi"/>
              </w:rPr>
            </w:pPr>
            <w:r>
              <w:rPr>
                <w:rFonts w:asciiTheme="minorHAnsi" w:hAnsiTheme="minorHAnsi"/>
              </w:rPr>
              <w:t>IT</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Alaska DOA/Division of Motor Vehicles</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r w:rsidRPr="005E0A1F">
              <w:rPr>
                <w:rFonts w:asciiTheme="minorHAnsi" w:hAnsiTheme="minorHAnsi"/>
                <w:b/>
              </w:rPr>
              <w:t>√</w:t>
            </w:r>
          </w:p>
        </w:tc>
        <w:tc>
          <w:tcPr>
            <w:tcW w:w="1896" w:type="dxa"/>
          </w:tcPr>
          <w:p w:rsidR="00D8612F" w:rsidRPr="003846C4" w:rsidRDefault="00D8612F" w:rsidP="00D8612F">
            <w:pPr>
              <w:pStyle w:val="ListParagraph"/>
              <w:ind w:left="0"/>
              <w:rPr>
                <w:rFonts w:asciiTheme="minorHAnsi" w:hAnsiTheme="minorHAnsi"/>
              </w:rPr>
            </w:pPr>
            <w:r w:rsidRPr="003846C4">
              <w:rPr>
                <w:rFonts w:asciiTheme="minorHAnsi" w:hAnsiTheme="minorHAnsi"/>
              </w:rPr>
              <w:t>Tony Piper</w:t>
            </w:r>
          </w:p>
        </w:tc>
        <w:tc>
          <w:tcPr>
            <w:tcW w:w="2878" w:type="dxa"/>
          </w:tcPr>
          <w:p w:rsidR="00D8612F" w:rsidRPr="003846C4" w:rsidRDefault="00D8612F" w:rsidP="00D8612F">
            <w:pPr>
              <w:pStyle w:val="ListParagraph"/>
              <w:ind w:left="0"/>
              <w:rPr>
                <w:rFonts w:asciiTheme="minorHAnsi" w:hAnsiTheme="minorHAnsi"/>
              </w:rPr>
            </w:pPr>
            <w:r w:rsidRPr="003846C4">
              <w:rPr>
                <w:rFonts w:asciiTheme="minorHAnsi" w:hAnsiTheme="minorHAnsi"/>
              </w:rPr>
              <w:t>ASAP Program Manager</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AK DHSS/Alcohol Safety Action Program (ASAP)</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VACANT</w:t>
            </w:r>
          </w:p>
        </w:tc>
        <w:tc>
          <w:tcPr>
            <w:tcW w:w="2878" w:type="dxa"/>
          </w:tcPr>
          <w:p w:rsidR="00D8612F" w:rsidRPr="003846C4" w:rsidRDefault="00D8612F" w:rsidP="00D8612F">
            <w:pPr>
              <w:pStyle w:val="ListParagraph"/>
              <w:ind w:left="0"/>
              <w:rPr>
                <w:rFonts w:asciiTheme="minorHAnsi" w:hAnsiTheme="minorHAnsi"/>
              </w:rPr>
            </w:pPr>
            <w:r w:rsidRPr="003846C4">
              <w:rPr>
                <w:rFonts w:asciiTheme="minorHAnsi" w:hAnsiTheme="minorHAnsi"/>
              </w:rPr>
              <w:t>JOMIS Manager</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Alaska DHSS/Division of Juvenile Justice</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D8612F" w:rsidRPr="003846C4" w:rsidRDefault="00D8612F" w:rsidP="00D8612F">
            <w:pPr>
              <w:pStyle w:val="ListParagraph"/>
              <w:ind w:left="0"/>
              <w:rPr>
                <w:rFonts w:asciiTheme="minorHAnsi" w:hAnsiTheme="minorHAnsi"/>
              </w:rPr>
            </w:pPr>
            <w:r>
              <w:rPr>
                <w:rFonts w:asciiTheme="minorHAnsi" w:hAnsiTheme="minorHAnsi"/>
              </w:rPr>
              <w:t>Program Coordinator</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AK DHSS, Division of Health Care Services, Background Check Unit</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Scott Stair</w:t>
            </w:r>
          </w:p>
        </w:tc>
        <w:tc>
          <w:tcPr>
            <w:tcW w:w="2878" w:type="dxa"/>
          </w:tcPr>
          <w:p w:rsidR="00D8612F" w:rsidRPr="003846C4" w:rsidRDefault="00D8612F" w:rsidP="00D8612F">
            <w:pPr>
              <w:pStyle w:val="ListParagraph"/>
              <w:ind w:left="0"/>
              <w:rPr>
                <w:rFonts w:asciiTheme="minorHAnsi" w:hAnsiTheme="minorHAnsi"/>
              </w:rPr>
            </w:pPr>
            <w:r w:rsidRPr="003846C4">
              <w:rPr>
                <w:rFonts w:asciiTheme="minorHAnsi" w:hAnsiTheme="minorHAnsi"/>
              </w:rPr>
              <w:t>Investigator</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Alaska Dept., of Revenue, CIU</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Desiree Downey</w:t>
            </w:r>
          </w:p>
        </w:tc>
        <w:tc>
          <w:tcPr>
            <w:tcW w:w="2878" w:type="dxa"/>
          </w:tcPr>
          <w:p w:rsidR="00D8612F" w:rsidRPr="003846C4" w:rsidRDefault="00D8612F" w:rsidP="00D8612F">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Alaska DOT, AK Highway Safety</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Rick Roberts</w:t>
            </w:r>
          </w:p>
        </w:tc>
        <w:tc>
          <w:tcPr>
            <w:tcW w:w="2878" w:type="dxa"/>
          </w:tcPr>
          <w:p w:rsidR="00D8612F" w:rsidRPr="003846C4" w:rsidRDefault="00D8612F" w:rsidP="00D8612F">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Alaska Dept. of Public Safety, AST</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Jeremy Johnson</w:t>
            </w:r>
          </w:p>
        </w:tc>
        <w:tc>
          <w:tcPr>
            <w:tcW w:w="2878" w:type="dxa"/>
          </w:tcPr>
          <w:p w:rsidR="00D8612F" w:rsidRPr="003846C4" w:rsidRDefault="00D8612F" w:rsidP="00D8612F">
            <w:pPr>
              <w:pStyle w:val="ListParagraph"/>
              <w:ind w:left="0"/>
              <w:rPr>
                <w:rFonts w:asciiTheme="minorHAnsi" w:hAnsiTheme="minorHAnsi"/>
              </w:rPr>
            </w:pPr>
            <w:r>
              <w:rPr>
                <w:rFonts w:asciiTheme="minorHAnsi" w:hAnsiTheme="minorHAnsi"/>
              </w:rPr>
              <w:t>Region III Elections Supervisor</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Alaska Division of Elections</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Nicole Lebo</w:t>
            </w:r>
          </w:p>
        </w:tc>
        <w:tc>
          <w:tcPr>
            <w:tcW w:w="2878" w:type="dxa"/>
          </w:tcPr>
          <w:p w:rsidR="00D8612F" w:rsidRPr="003846C4" w:rsidRDefault="00D8612F" w:rsidP="00D8612F">
            <w:pPr>
              <w:pStyle w:val="ListParagraph"/>
              <w:ind w:left="0"/>
              <w:rPr>
                <w:rFonts w:asciiTheme="minorHAnsi" w:hAnsiTheme="minorHAnsi"/>
              </w:rPr>
            </w:pP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Municipality of Anchorage (DHHS)</w:t>
            </w:r>
          </w:p>
        </w:tc>
      </w:tr>
      <w:tr w:rsidR="00D8612F" w:rsidRPr="003846C4" w:rsidTr="00D8612F">
        <w:trPr>
          <w:trHeight w:val="70"/>
        </w:trPr>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sidRPr="003846C4">
              <w:rPr>
                <w:rFonts w:asciiTheme="minorHAnsi" w:hAnsiTheme="minorHAnsi"/>
              </w:rPr>
              <w:t>Rick Calcote</w:t>
            </w:r>
          </w:p>
        </w:tc>
        <w:tc>
          <w:tcPr>
            <w:tcW w:w="2878" w:type="dxa"/>
          </w:tcPr>
          <w:p w:rsidR="00D8612F" w:rsidRPr="003846C4" w:rsidRDefault="00D8612F" w:rsidP="00D8612F">
            <w:pPr>
              <w:pStyle w:val="ListParagraph"/>
              <w:ind w:left="0"/>
              <w:rPr>
                <w:rFonts w:asciiTheme="minorHAnsi" w:hAnsiTheme="minorHAnsi"/>
              </w:rPr>
            </w:pPr>
            <w:r w:rsidRPr="003846C4">
              <w:rPr>
                <w:rFonts w:asciiTheme="minorHAnsi" w:hAnsiTheme="minorHAnsi"/>
              </w:rPr>
              <w:t>Policy and Planning</w:t>
            </w:r>
          </w:p>
        </w:tc>
        <w:tc>
          <w:tcPr>
            <w:tcW w:w="4412" w:type="dxa"/>
          </w:tcPr>
          <w:p w:rsidR="00D8612F" w:rsidRPr="003846C4" w:rsidRDefault="00D8612F" w:rsidP="00D8612F">
            <w:pPr>
              <w:pStyle w:val="ListParagraph"/>
              <w:numPr>
                <w:ilvl w:val="0"/>
                <w:numId w:val="43"/>
              </w:numPr>
              <w:rPr>
                <w:rFonts w:asciiTheme="minorHAnsi" w:hAnsiTheme="minorHAnsi"/>
              </w:rPr>
            </w:pPr>
            <w:r w:rsidRPr="003846C4">
              <w:rPr>
                <w:rFonts w:asciiTheme="minorHAnsi" w:hAnsiTheme="minorHAnsi"/>
              </w:rPr>
              <w:t>DHSS, Division of Behavioral Health</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sidRPr="003846C4">
              <w:rPr>
                <w:rFonts w:asciiTheme="minorHAnsi" w:hAnsiTheme="minorHAnsi"/>
              </w:rPr>
              <w:t>Karolina Bednarska</w:t>
            </w:r>
          </w:p>
        </w:tc>
        <w:tc>
          <w:tcPr>
            <w:tcW w:w="2878" w:type="dxa"/>
          </w:tcPr>
          <w:p w:rsidR="00D8612F" w:rsidRPr="003846C4" w:rsidRDefault="00D8612F" w:rsidP="00D8612F">
            <w:pPr>
              <w:pStyle w:val="ListParagraph"/>
              <w:ind w:left="0"/>
              <w:rPr>
                <w:rFonts w:asciiTheme="minorHAnsi" w:hAnsiTheme="minorHAnsi"/>
              </w:rPr>
            </w:pPr>
            <w:r>
              <w:rPr>
                <w:rFonts w:asciiTheme="minorHAnsi" w:hAnsiTheme="minorHAnsi"/>
              </w:rPr>
              <w:t>Development Manager</w:t>
            </w:r>
          </w:p>
        </w:tc>
        <w:tc>
          <w:tcPr>
            <w:tcW w:w="4412" w:type="dxa"/>
          </w:tcPr>
          <w:p w:rsidR="00D8612F" w:rsidRPr="003846C4" w:rsidRDefault="00D8612F" w:rsidP="00D8612F">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Glen Klinkhart</w:t>
            </w:r>
          </w:p>
        </w:tc>
        <w:tc>
          <w:tcPr>
            <w:tcW w:w="2878" w:type="dxa"/>
          </w:tcPr>
          <w:p w:rsidR="00D8612F" w:rsidRPr="003846C4" w:rsidRDefault="00D8612F" w:rsidP="00D8612F">
            <w:pPr>
              <w:pStyle w:val="ListParagraph"/>
              <w:ind w:left="0"/>
              <w:rPr>
                <w:rFonts w:asciiTheme="minorHAnsi" w:hAnsiTheme="minorHAnsi"/>
              </w:rPr>
            </w:pPr>
            <w:r>
              <w:rPr>
                <w:rFonts w:asciiTheme="minorHAnsi" w:hAnsiTheme="minorHAnsi"/>
              </w:rPr>
              <w:t>Director</w:t>
            </w:r>
          </w:p>
        </w:tc>
        <w:tc>
          <w:tcPr>
            <w:tcW w:w="4412" w:type="dxa"/>
          </w:tcPr>
          <w:p w:rsidR="00D8612F" w:rsidRPr="003846C4" w:rsidRDefault="00D8612F" w:rsidP="00D8612F">
            <w:pPr>
              <w:rPr>
                <w:rFonts w:asciiTheme="minorHAnsi" w:hAnsiTheme="minorHAnsi"/>
              </w:rPr>
            </w:pPr>
            <w:r w:rsidRPr="003846C4">
              <w:rPr>
                <w:rFonts w:asciiTheme="minorHAnsi" w:hAnsiTheme="minorHAnsi"/>
              </w:rPr>
              <w:t>22.  Alcohol Beverage Control Board</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Deb Senn</w:t>
            </w:r>
          </w:p>
        </w:tc>
        <w:tc>
          <w:tcPr>
            <w:tcW w:w="2878" w:type="dxa"/>
          </w:tcPr>
          <w:p w:rsidR="00D8612F" w:rsidRPr="003846C4" w:rsidRDefault="00D8612F" w:rsidP="00D8612F">
            <w:pPr>
              <w:pStyle w:val="ListParagraph"/>
              <w:ind w:left="0"/>
              <w:rPr>
                <w:rFonts w:asciiTheme="minorHAnsi" w:hAnsiTheme="minorHAnsi"/>
              </w:rPr>
            </w:pPr>
            <w:r>
              <w:rPr>
                <w:rFonts w:asciiTheme="minorHAnsi" w:hAnsiTheme="minorHAnsi"/>
              </w:rPr>
              <w:t>Office Manager, CBJ Law Dept</w:t>
            </w:r>
          </w:p>
        </w:tc>
        <w:tc>
          <w:tcPr>
            <w:tcW w:w="4412" w:type="dxa"/>
          </w:tcPr>
          <w:p w:rsidR="00D8612F" w:rsidRPr="003846C4" w:rsidRDefault="00D8612F" w:rsidP="00D8612F">
            <w:pPr>
              <w:rPr>
                <w:rFonts w:asciiTheme="minorHAnsi" w:hAnsiTheme="minorHAnsi"/>
              </w:rPr>
            </w:pPr>
            <w:r>
              <w:rPr>
                <w:rFonts w:asciiTheme="minorHAnsi" w:hAnsiTheme="minorHAnsi"/>
              </w:rPr>
              <w:t>23. City &amp; Borough of Juneau – Dept. of Law</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Default="00D8612F" w:rsidP="00D8612F">
            <w:pPr>
              <w:pStyle w:val="ListParagraph"/>
              <w:ind w:left="0"/>
              <w:rPr>
                <w:rFonts w:asciiTheme="minorHAnsi" w:hAnsiTheme="minorHAnsi"/>
              </w:rPr>
            </w:pPr>
            <w:r>
              <w:rPr>
                <w:rFonts w:asciiTheme="minorHAnsi" w:hAnsiTheme="minorHAnsi"/>
              </w:rPr>
              <w:t xml:space="preserve">Dee Enoch </w:t>
            </w:r>
          </w:p>
        </w:tc>
        <w:tc>
          <w:tcPr>
            <w:tcW w:w="2878" w:type="dxa"/>
          </w:tcPr>
          <w:p w:rsidR="00D8612F" w:rsidRDefault="00D8612F" w:rsidP="00D8612F">
            <w:pPr>
              <w:pStyle w:val="ListParagraph"/>
              <w:ind w:left="0"/>
              <w:rPr>
                <w:rFonts w:asciiTheme="minorHAnsi" w:hAnsiTheme="minorHAnsi"/>
              </w:rPr>
            </w:pPr>
            <w:r>
              <w:rPr>
                <w:rFonts w:asciiTheme="minorHAnsi" w:hAnsiTheme="minorHAnsi"/>
              </w:rPr>
              <w:t>Database Specialist</w:t>
            </w:r>
          </w:p>
        </w:tc>
        <w:tc>
          <w:tcPr>
            <w:tcW w:w="4412" w:type="dxa"/>
          </w:tcPr>
          <w:p w:rsidR="00D8612F" w:rsidRDefault="00D8612F" w:rsidP="00D8612F">
            <w:pPr>
              <w:rPr>
                <w:rFonts w:asciiTheme="minorHAnsi" w:hAnsiTheme="minorHAnsi"/>
              </w:rPr>
            </w:pPr>
            <w:r>
              <w:rPr>
                <w:rFonts w:asciiTheme="minorHAnsi" w:hAnsiTheme="minorHAnsi"/>
              </w:rPr>
              <w:t>24. Juneau Police Department</w:t>
            </w:r>
          </w:p>
        </w:tc>
      </w:tr>
      <w:tr w:rsidR="00D8612F" w:rsidRPr="003846C4" w:rsidTr="00D8612F">
        <w:trPr>
          <w:trHeight w:val="237"/>
        </w:trPr>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Default="00D8612F" w:rsidP="00D8612F">
            <w:pPr>
              <w:pStyle w:val="ListParagraph"/>
              <w:ind w:left="0"/>
              <w:rPr>
                <w:rFonts w:asciiTheme="minorHAnsi" w:hAnsiTheme="minorHAnsi"/>
              </w:rPr>
            </w:pPr>
            <w:r>
              <w:rPr>
                <w:rFonts w:asciiTheme="minorHAnsi" w:hAnsiTheme="minorHAnsi"/>
              </w:rPr>
              <w:t>Demara Crim</w:t>
            </w:r>
          </w:p>
          <w:p w:rsidR="00D8612F" w:rsidRPr="005E0A1F" w:rsidRDefault="00D8612F" w:rsidP="00D8612F">
            <w:pPr>
              <w:pStyle w:val="ListParagraph"/>
              <w:ind w:left="0"/>
              <w:rPr>
                <w:rFonts w:asciiTheme="minorHAnsi" w:hAnsiTheme="minorHAnsi"/>
              </w:rPr>
            </w:pPr>
            <w:r>
              <w:rPr>
                <w:rFonts w:asciiTheme="minorHAnsi" w:hAnsiTheme="minorHAnsi"/>
              </w:rPr>
              <w:t>Miriam Freas</w:t>
            </w:r>
          </w:p>
        </w:tc>
        <w:tc>
          <w:tcPr>
            <w:tcW w:w="2878" w:type="dxa"/>
          </w:tcPr>
          <w:p w:rsidR="00D8612F" w:rsidRPr="003846C4" w:rsidRDefault="00D8612F" w:rsidP="00D8612F">
            <w:pPr>
              <w:pStyle w:val="ListParagraph"/>
              <w:ind w:left="0"/>
              <w:rPr>
                <w:rFonts w:asciiTheme="minorHAnsi" w:hAnsiTheme="minorHAnsi"/>
              </w:rPr>
            </w:pPr>
            <w:r>
              <w:rPr>
                <w:rFonts w:asciiTheme="minorHAnsi" w:hAnsiTheme="minorHAnsi"/>
              </w:rPr>
              <w:t>Business Analyst ORCA</w:t>
            </w:r>
          </w:p>
        </w:tc>
        <w:tc>
          <w:tcPr>
            <w:tcW w:w="4412" w:type="dxa"/>
          </w:tcPr>
          <w:p w:rsidR="00D8612F" w:rsidRPr="00BA5308" w:rsidRDefault="00D8612F" w:rsidP="00D8612F">
            <w:pPr>
              <w:rPr>
                <w:rFonts w:asciiTheme="minorHAnsi" w:hAnsiTheme="minorHAnsi"/>
              </w:rPr>
            </w:pPr>
            <w:r>
              <w:rPr>
                <w:rFonts w:asciiTheme="minorHAnsi" w:hAnsiTheme="minorHAnsi"/>
              </w:rPr>
              <w:t>25. Alaska DHSS/Office of Children’s Services</w:t>
            </w:r>
          </w:p>
        </w:tc>
      </w:tr>
      <w:tr w:rsidR="00D8612F" w:rsidRPr="003846C4" w:rsidTr="00D8612F">
        <w:trPr>
          <w:trHeight w:val="237"/>
        </w:trPr>
        <w:tc>
          <w:tcPr>
            <w:tcW w:w="912" w:type="dxa"/>
          </w:tcPr>
          <w:p w:rsidR="00D8612F" w:rsidRPr="005E0A1F" w:rsidRDefault="00D8612F" w:rsidP="00D8612F">
            <w:pPr>
              <w:pStyle w:val="ListParagraph"/>
              <w:ind w:left="0"/>
              <w:rPr>
                <w:rFonts w:asciiTheme="minorHAnsi" w:hAnsiTheme="minorHAnsi"/>
              </w:rPr>
            </w:pPr>
          </w:p>
        </w:tc>
        <w:tc>
          <w:tcPr>
            <w:tcW w:w="1896" w:type="dxa"/>
          </w:tcPr>
          <w:p w:rsidR="00D8612F" w:rsidRPr="001F2182" w:rsidRDefault="00D8612F" w:rsidP="00D8612F">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D8612F" w:rsidRPr="003846C4" w:rsidRDefault="00D8612F" w:rsidP="00D8612F">
            <w:pPr>
              <w:pStyle w:val="ListParagraph"/>
              <w:ind w:left="0"/>
              <w:rPr>
                <w:rFonts w:asciiTheme="minorHAnsi" w:hAnsiTheme="minorHAnsi"/>
              </w:rPr>
            </w:pPr>
            <w:r>
              <w:rPr>
                <w:rFonts w:asciiTheme="minorHAnsi" w:hAnsiTheme="minorHAnsi"/>
              </w:rPr>
              <w:t>Deputy Directors</w:t>
            </w:r>
          </w:p>
        </w:tc>
        <w:tc>
          <w:tcPr>
            <w:tcW w:w="4412" w:type="dxa"/>
          </w:tcPr>
          <w:p w:rsidR="00D8612F" w:rsidRPr="003846C4" w:rsidRDefault="00D8612F" w:rsidP="00D8612F">
            <w:pPr>
              <w:pStyle w:val="ListParagraph"/>
              <w:ind w:left="0"/>
              <w:rPr>
                <w:rFonts w:asciiTheme="minorHAnsi" w:hAnsiTheme="minorHAnsi"/>
              </w:rPr>
            </w:pPr>
            <w:r>
              <w:rPr>
                <w:rFonts w:asciiTheme="minorHAnsi" w:hAnsiTheme="minorHAnsi"/>
              </w:rPr>
              <w:t>26. Alaska DOA/Office of Public Advocacy</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EB3163" w:rsidRDefault="00D8612F" w:rsidP="00D8612F">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D8612F" w:rsidRPr="003846C4" w:rsidRDefault="00D8612F" w:rsidP="00D8612F">
            <w:pPr>
              <w:rPr>
                <w:rFonts w:asciiTheme="minorHAnsi" w:hAnsiTheme="minorHAnsi"/>
              </w:rPr>
            </w:pPr>
          </w:p>
        </w:tc>
        <w:tc>
          <w:tcPr>
            <w:tcW w:w="4412" w:type="dxa"/>
          </w:tcPr>
          <w:p w:rsidR="00D8612F" w:rsidRPr="003846C4" w:rsidRDefault="00D8612F" w:rsidP="00D8612F">
            <w:pPr>
              <w:rPr>
                <w:rFonts w:asciiTheme="minorHAnsi" w:hAnsiTheme="minorHAnsi"/>
              </w:rPr>
            </w:pP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p>
        </w:tc>
        <w:tc>
          <w:tcPr>
            <w:tcW w:w="2878" w:type="dxa"/>
          </w:tcPr>
          <w:p w:rsidR="00D8612F" w:rsidRPr="003846C4" w:rsidRDefault="00D8612F" w:rsidP="00D8612F">
            <w:pPr>
              <w:pStyle w:val="ListParagraph"/>
              <w:ind w:left="0"/>
              <w:rPr>
                <w:rFonts w:asciiTheme="minorHAnsi" w:hAnsiTheme="minorHAnsi"/>
              </w:rPr>
            </w:pPr>
          </w:p>
        </w:tc>
        <w:tc>
          <w:tcPr>
            <w:tcW w:w="4412" w:type="dxa"/>
          </w:tcPr>
          <w:p w:rsidR="00D8612F" w:rsidRPr="003846C4" w:rsidRDefault="00D8612F" w:rsidP="00D8612F">
            <w:pPr>
              <w:pStyle w:val="ListParagraph"/>
              <w:ind w:left="0"/>
              <w:rPr>
                <w:rFonts w:asciiTheme="minorHAnsi" w:hAnsiTheme="minorHAnsi"/>
              </w:rPr>
            </w:pPr>
          </w:p>
        </w:tc>
      </w:tr>
      <w:tr w:rsidR="00D8612F" w:rsidRPr="003846C4" w:rsidTr="00D8612F">
        <w:trPr>
          <w:trHeight w:val="192"/>
        </w:trPr>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Angie Roote ISI</w:t>
            </w:r>
          </w:p>
        </w:tc>
        <w:tc>
          <w:tcPr>
            <w:tcW w:w="2878" w:type="dxa"/>
          </w:tcPr>
          <w:p w:rsidR="00D8612F" w:rsidRPr="003846C4" w:rsidRDefault="00D8612F" w:rsidP="00D8612F">
            <w:pPr>
              <w:pStyle w:val="ListParagraph"/>
              <w:ind w:left="0"/>
              <w:rPr>
                <w:rFonts w:asciiTheme="minorHAnsi" w:hAnsiTheme="minorHAnsi"/>
              </w:rPr>
            </w:pPr>
            <w:r>
              <w:rPr>
                <w:rFonts w:asciiTheme="minorHAnsi" w:hAnsiTheme="minorHAnsi"/>
              </w:rPr>
              <w:t>Anne Fajardo ACS</w:t>
            </w:r>
          </w:p>
        </w:tc>
        <w:tc>
          <w:tcPr>
            <w:tcW w:w="4412" w:type="dxa"/>
          </w:tcPr>
          <w:p w:rsidR="00D8612F" w:rsidRPr="003846C4" w:rsidRDefault="00D8612F" w:rsidP="00D8612F">
            <w:pPr>
              <w:pStyle w:val="ListParagraph"/>
              <w:ind w:left="0"/>
              <w:rPr>
                <w:rFonts w:asciiTheme="minorHAnsi" w:hAnsiTheme="minorHAnsi"/>
              </w:rPr>
            </w:pPr>
            <w:r>
              <w:rPr>
                <w:rFonts w:asciiTheme="minorHAnsi" w:hAnsiTheme="minorHAnsi"/>
              </w:rPr>
              <w:t>Sharon Chen ACS              Rebecca Dolph PBK</w:t>
            </w:r>
          </w:p>
        </w:tc>
      </w:tr>
      <w:tr w:rsidR="00D8612F" w:rsidRPr="003846C4" w:rsidTr="00D8612F">
        <w:trPr>
          <w:trHeight w:val="282"/>
        </w:trPr>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Brenda Axtell ACS</w:t>
            </w:r>
          </w:p>
        </w:tc>
        <w:tc>
          <w:tcPr>
            <w:tcW w:w="2878" w:type="dxa"/>
          </w:tcPr>
          <w:p w:rsidR="00D8612F" w:rsidRPr="003846C4" w:rsidRDefault="00D8612F" w:rsidP="00D8612F">
            <w:pPr>
              <w:pStyle w:val="ListParagraph"/>
              <w:ind w:left="0"/>
              <w:rPr>
                <w:rFonts w:asciiTheme="minorHAnsi" w:hAnsiTheme="minorHAnsi"/>
              </w:rPr>
            </w:pPr>
            <w:r>
              <w:rPr>
                <w:rFonts w:asciiTheme="minorHAnsi" w:hAnsiTheme="minorHAnsi"/>
              </w:rPr>
              <w:t>Jenifer Burris DPS</w:t>
            </w:r>
          </w:p>
        </w:tc>
        <w:tc>
          <w:tcPr>
            <w:tcW w:w="4412" w:type="dxa"/>
          </w:tcPr>
          <w:p w:rsidR="00D8612F" w:rsidRPr="003846C4" w:rsidRDefault="00D8612F" w:rsidP="00D8612F">
            <w:pPr>
              <w:rPr>
                <w:rFonts w:asciiTheme="minorHAnsi" w:hAnsiTheme="minorHAnsi"/>
              </w:rPr>
            </w:pPr>
            <w:r>
              <w:rPr>
                <w:rFonts w:asciiTheme="minorHAnsi" w:hAnsiTheme="minorHAnsi"/>
              </w:rPr>
              <w:t>Lisa Purinton DPS             Gina Turnbull ACS</w:t>
            </w:r>
          </w:p>
        </w:tc>
      </w:tr>
      <w:tr w:rsidR="00D8612F" w:rsidRPr="003846C4" w:rsidTr="00D8612F">
        <w:trPr>
          <w:trHeight w:val="183"/>
        </w:trPr>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Tracey Buie ACS</w:t>
            </w:r>
          </w:p>
        </w:tc>
        <w:tc>
          <w:tcPr>
            <w:tcW w:w="2878" w:type="dxa"/>
          </w:tcPr>
          <w:p w:rsidR="00D8612F" w:rsidRPr="003846C4" w:rsidRDefault="00D8612F" w:rsidP="00D8612F">
            <w:pPr>
              <w:pStyle w:val="ListParagraph"/>
              <w:ind w:left="0"/>
              <w:rPr>
                <w:rFonts w:asciiTheme="minorHAnsi" w:hAnsiTheme="minorHAnsi"/>
              </w:rPr>
            </w:pPr>
            <w:r>
              <w:rPr>
                <w:rFonts w:asciiTheme="minorHAnsi" w:hAnsiTheme="minorHAnsi"/>
              </w:rPr>
              <w:t>Bonnie Hough ACS</w:t>
            </w:r>
          </w:p>
        </w:tc>
        <w:tc>
          <w:tcPr>
            <w:tcW w:w="4412" w:type="dxa"/>
          </w:tcPr>
          <w:p w:rsidR="00D8612F" w:rsidRPr="003846C4" w:rsidRDefault="00D8612F" w:rsidP="00D8612F">
            <w:pPr>
              <w:rPr>
                <w:rFonts w:asciiTheme="minorHAnsi" w:hAnsiTheme="minorHAnsi"/>
              </w:rPr>
            </w:pPr>
            <w:r>
              <w:rPr>
                <w:rFonts w:asciiTheme="minorHAnsi" w:hAnsiTheme="minorHAnsi"/>
              </w:rPr>
              <w:t>Andrew Dougherty ACS   Alan Stroop Equivant</w:t>
            </w:r>
          </w:p>
        </w:tc>
      </w:tr>
      <w:tr w:rsidR="00D8612F" w:rsidRPr="003846C4" w:rsidTr="00D8612F">
        <w:tc>
          <w:tcPr>
            <w:tcW w:w="912" w:type="dxa"/>
          </w:tcPr>
          <w:p w:rsidR="00D8612F" w:rsidRPr="003846C4" w:rsidRDefault="00D8612F" w:rsidP="00D8612F">
            <w:pPr>
              <w:pStyle w:val="ListParagraph"/>
              <w:ind w:left="0"/>
              <w:rPr>
                <w:rFonts w:asciiTheme="minorHAnsi" w:hAnsiTheme="minorHAnsi"/>
              </w:rPr>
            </w:pPr>
          </w:p>
        </w:tc>
        <w:tc>
          <w:tcPr>
            <w:tcW w:w="1896" w:type="dxa"/>
          </w:tcPr>
          <w:p w:rsidR="00D8612F" w:rsidRPr="003846C4" w:rsidRDefault="00D8612F" w:rsidP="00D8612F">
            <w:pPr>
              <w:pStyle w:val="ListParagraph"/>
              <w:ind w:left="0"/>
              <w:rPr>
                <w:rFonts w:asciiTheme="minorHAnsi" w:hAnsiTheme="minorHAnsi"/>
              </w:rPr>
            </w:pPr>
            <w:r>
              <w:rPr>
                <w:rFonts w:asciiTheme="minorHAnsi" w:hAnsiTheme="minorHAnsi"/>
              </w:rPr>
              <w:t>Carlos Lopez ISI</w:t>
            </w:r>
          </w:p>
        </w:tc>
        <w:tc>
          <w:tcPr>
            <w:tcW w:w="2878" w:type="dxa"/>
          </w:tcPr>
          <w:p w:rsidR="00D8612F" w:rsidRPr="003846C4" w:rsidRDefault="00D8612F" w:rsidP="00D8612F">
            <w:pPr>
              <w:pStyle w:val="ListParagraph"/>
              <w:ind w:left="0"/>
              <w:rPr>
                <w:rFonts w:asciiTheme="minorHAnsi" w:hAnsiTheme="minorHAnsi"/>
              </w:rPr>
            </w:pPr>
            <w:r>
              <w:rPr>
                <w:rFonts w:asciiTheme="minorHAnsi" w:hAnsiTheme="minorHAnsi"/>
              </w:rPr>
              <w:t>Ryan Foley ISI</w:t>
            </w:r>
          </w:p>
        </w:tc>
        <w:tc>
          <w:tcPr>
            <w:tcW w:w="4412" w:type="dxa"/>
          </w:tcPr>
          <w:p w:rsidR="00D8612F" w:rsidRPr="003846C4" w:rsidRDefault="00D8612F" w:rsidP="00D8612F">
            <w:pPr>
              <w:rPr>
                <w:rFonts w:asciiTheme="minorHAnsi" w:hAnsiTheme="minorHAnsi"/>
              </w:rPr>
            </w:pPr>
            <w:r>
              <w:rPr>
                <w:rFonts w:asciiTheme="minorHAnsi" w:hAnsiTheme="minorHAnsi"/>
              </w:rPr>
              <w:t>Carol Scoles ACS</w:t>
            </w:r>
          </w:p>
        </w:tc>
      </w:tr>
      <w:tr w:rsidR="00D8612F" w:rsidRPr="003846C4" w:rsidTr="00D8612F">
        <w:tc>
          <w:tcPr>
            <w:tcW w:w="912" w:type="dxa"/>
            <w:tcBorders>
              <w:bottom w:val="single" w:sz="4" w:space="0" w:color="auto"/>
            </w:tcBorders>
          </w:tcPr>
          <w:p w:rsidR="00D8612F" w:rsidRPr="003846C4" w:rsidRDefault="00D8612F" w:rsidP="00D8612F">
            <w:pPr>
              <w:pStyle w:val="ListParagraph"/>
              <w:ind w:left="0"/>
              <w:rPr>
                <w:rFonts w:asciiTheme="minorHAnsi" w:hAnsiTheme="minorHAnsi"/>
              </w:rPr>
            </w:pPr>
          </w:p>
        </w:tc>
        <w:tc>
          <w:tcPr>
            <w:tcW w:w="1896" w:type="dxa"/>
            <w:tcBorders>
              <w:bottom w:val="single" w:sz="4" w:space="0" w:color="auto"/>
            </w:tcBorders>
          </w:tcPr>
          <w:p w:rsidR="00D8612F" w:rsidRPr="003846C4" w:rsidRDefault="00D8612F" w:rsidP="00D8612F">
            <w:pPr>
              <w:pStyle w:val="ListParagraph"/>
              <w:ind w:left="0"/>
              <w:rPr>
                <w:rFonts w:asciiTheme="minorHAnsi" w:hAnsiTheme="minorHAnsi"/>
              </w:rPr>
            </w:pPr>
            <w:r>
              <w:rPr>
                <w:rFonts w:asciiTheme="minorHAnsi" w:hAnsiTheme="minorHAnsi"/>
              </w:rPr>
              <w:t>Sonja Ahern ACS</w:t>
            </w:r>
          </w:p>
        </w:tc>
        <w:tc>
          <w:tcPr>
            <w:tcW w:w="2878" w:type="dxa"/>
            <w:tcBorders>
              <w:bottom w:val="single" w:sz="4" w:space="0" w:color="auto"/>
            </w:tcBorders>
          </w:tcPr>
          <w:p w:rsidR="00D8612F" w:rsidRPr="003846C4" w:rsidRDefault="00D8612F" w:rsidP="00D8612F">
            <w:pPr>
              <w:pStyle w:val="ListParagraph"/>
              <w:ind w:left="0"/>
              <w:rPr>
                <w:rFonts w:asciiTheme="minorHAnsi" w:hAnsiTheme="minorHAnsi"/>
              </w:rPr>
            </w:pPr>
            <w:r>
              <w:rPr>
                <w:rFonts w:asciiTheme="minorHAnsi" w:hAnsiTheme="minorHAnsi"/>
              </w:rPr>
              <w:t>Patricia Jacoby Equivant</w:t>
            </w:r>
          </w:p>
        </w:tc>
        <w:tc>
          <w:tcPr>
            <w:tcW w:w="4412" w:type="dxa"/>
            <w:tcBorders>
              <w:bottom w:val="single" w:sz="4" w:space="0" w:color="auto"/>
            </w:tcBorders>
          </w:tcPr>
          <w:p w:rsidR="00D8612F" w:rsidRPr="00441F62" w:rsidRDefault="00D8612F" w:rsidP="00D8612F">
            <w:pPr>
              <w:rPr>
                <w:rFonts w:asciiTheme="minorHAnsi" w:hAnsiTheme="minorHAnsi"/>
              </w:rPr>
            </w:pPr>
            <w:r>
              <w:rPr>
                <w:rFonts w:asciiTheme="minorHAnsi" w:hAnsiTheme="minorHAnsi"/>
              </w:rPr>
              <w:t>Kyle Kranda ISI</w:t>
            </w:r>
          </w:p>
        </w:tc>
      </w:tr>
      <w:tr w:rsidR="00D8612F" w:rsidRPr="003846C4" w:rsidTr="00D8612F">
        <w:tc>
          <w:tcPr>
            <w:tcW w:w="912" w:type="dxa"/>
            <w:tcBorders>
              <w:bottom w:val="single" w:sz="4" w:space="0" w:color="auto"/>
            </w:tcBorders>
          </w:tcPr>
          <w:p w:rsidR="00D8612F" w:rsidRPr="003846C4" w:rsidRDefault="00D8612F" w:rsidP="00D8612F">
            <w:pPr>
              <w:pStyle w:val="ListParagraph"/>
              <w:ind w:left="0"/>
              <w:rPr>
                <w:rFonts w:asciiTheme="minorHAnsi" w:hAnsiTheme="minorHAnsi"/>
              </w:rPr>
            </w:pPr>
          </w:p>
        </w:tc>
        <w:tc>
          <w:tcPr>
            <w:tcW w:w="1896" w:type="dxa"/>
            <w:tcBorders>
              <w:bottom w:val="single" w:sz="4" w:space="0" w:color="auto"/>
            </w:tcBorders>
          </w:tcPr>
          <w:p w:rsidR="00D8612F" w:rsidRPr="003846C4" w:rsidRDefault="00D8612F" w:rsidP="00D8612F">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D8612F" w:rsidRPr="003846C4" w:rsidRDefault="00D8612F" w:rsidP="00D8612F">
            <w:pPr>
              <w:pStyle w:val="ListParagraph"/>
              <w:ind w:left="0"/>
              <w:rPr>
                <w:rFonts w:asciiTheme="minorHAnsi" w:hAnsiTheme="minorHAnsi"/>
              </w:rPr>
            </w:pPr>
            <w:r>
              <w:rPr>
                <w:rFonts w:asciiTheme="minorHAnsi" w:hAnsiTheme="minorHAnsi"/>
              </w:rPr>
              <w:t>Teleconference Only</w:t>
            </w:r>
          </w:p>
        </w:tc>
        <w:tc>
          <w:tcPr>
            <w:tcW w:w="4412" w:type="dxa"/>
            <w:tcBorders>
              <w:bottom w:val="single" w:sz="4" w:space="0" w:color="auto"/>
            </w:tcBorders>
          </w:tcPr>
          <w:p w:rsidR="00D8612F" w:rsidRPr="0031021C" w:rsidRDefault="00D8612F" w:rsidP="00D8612F">
            <w:pPr>
              <w:rPr>
                <w:rFonts w:asciiTheme="minorHAnsi" w:hAnsiTheme="minorHAnsi"/>
              </w:rPr>
            </w:pPr>
          </w:p>
        </w:tc>
      </w:tr>
    </w:tbl>
    <w:p w:rsidR="0027269C" w:rsidRPr="00650805" w:rsidRDefault="0027269C" w:rsidP="0027269C">
      <w:pPr>
        <w:pStyle w:val="xmsonormal"/>
        <w:rPr>
          <w:sz w:val="24"/>
          <w:szCs w:val="24"/>
        </w:rPr>
      </w:pPr>
    </w:p>
    <w:p w:rsidR="0027269C" w:rsidRPr="00650805" w:rsidRDefault="0027269C" w:rsidP="0027269C">
      <w:pPr>
        <w:pStyle w:val="xmsonormal"/>
        <w:rPr>
          <w:sz w:val="24"/>
          <w:szCs w:val="24"/>
        </w:rPr>
      </w:pPr>
      <w:r w:rsidRPr="00650805">
        <w:rPr>
          <w:color w:val="1F497D"/>
          <w:sz w:val="24"/>
          <w:szCs w:val="24"/>
        </w:rPr>
        <w:t> </w:t>
      </w:r>
    </w:p>
    <w:p w:rsidR="0027269C" w:rsidRPr="00650805" w:rsidRDefault="0027269C" w:rsidP="00717ADF">
      <w:pPr>
        <w:pStyle w:val="xmsonormal"/>
        <w:rPr>
          <w:sz w:val="24"/>
          <w:szCs w:val="24"/>
        </w:rPr>
      </w:pPr>
    </w:p>
    <w:p w:rsidR="00717ADF" w:rsidRPr="00650805" w:rsidRDefault="00717ADF" w:rsidP="00717ADF">
      <w:pPr>
        <w:pStyle w:val="xmsonormal"/>
        <w:rPr>
          <w:sz w:val="24"/>
          <w:szCs w:val="24"/>
        </w:rPr>
      </w:pPr>
      <w:r w:rsidRPr="00650805">
        <w:rPr>
          <w:b/>
          <w:bCs/>
          <w:sz w:val="24"/>
          <w:szCs w:val="24"/>
        </w:rPr>
        <w:t> </w:t>
      </w:r>
    </w:p>
    <w:p w:rsidR="00717ADF" w:rsidRPr="00650805" w:rsidRDefault="00717ADF" w:rsidP="00717ADF">
      <w:pPr>
        <w:pStyle w:val="xmsonormal"/>
        <w:rPr>
          <w:sz w:val="24"/>
          <w:szCs w:val="24"/>
        </w:rPr>
      </w:pPr>
      <w:r w:rsidRPr="00650805">
        <w:rPr>
          <w:color w:val="1F497D"/>
          <w:sz w:val="24"/>
          <w:szCs w:val="24"/>
        </w:rPr>
        <w:t> </w:t>
      </w:r>
    </w:p>
    <w:p w:rsidR="00717ADF" w:rsidRDefault="00717ADF" w:rsidP="008B6968">
      <w:pPr>
        <w:rPr>
          <w:rFonts w:asciiTheme="minorHAnsi" w:hAnsiTheme="minorHAnsi" w:cstheme="minorHAnsi"/>
          <w:b/>
          <w:bCs/>
          <w:color w:val="1F497D"/>
          <w:sz w:val="24"/>
          <w:szCs w:val="24"/>
        </w:rPr>
      </w:pPr>
    </w:p>
    <w:p w:rsidR="00F277C2" w:rsidRPr="00F277C2" w:rsidRDefault="00F277C2" w:rsidP="00F277C2">
      <w:pPr>
        <w:pStyle w:val="xmsoautosig"/>
      </w:pPr>
      <w:r w:rsidRPr="00F277C2">
        <w:rPr>
          <w:b/>
          <w:bCs/>
          <w:sz w:val="26"/>
          <w:szCs w:val="26"/>
        </w:rPr>
        <w:t xml:space="preserve">11 a.m. to </w:t>
      </w:r>
      <w:r>
        <w:rPr>
          <w:b/>
          <w:bCs/>
          <w:sz w:val="26"/>
          <w:szCs w:val="26"/>
        </w:rPr>
        <w:t>11:45 a.m.</w:t>
      </w:r>
      <w:r w:rsidRPr="00F277C2">
        <w:rPr>
          <w:b/>
          <w:bCs/>
          <w:sz w:val="26"/>
          <w:szCs w:val="26"/>
        </w:rPr>
        <w:t xml:space="preserve">  </w:t>
      </w:r>
    </w:p>
    <w:p w:rsidR="00F277C2" w:rsidRDefault="00F277C2" w:rsidP="00F277C2">
      <w:pPr>
        <w:pStyle w:val="xmsonormal"/>
      </w:pPr>
      <w:r>
        <w:rPr>
          <w:b/>
          <w:bCs/>
          <w:color w:val="1F497D"/>
          <w:sz w:val="24"/>
          <w:szCs w:val="24"/>
        </w:rPr>
        <w:t> </w:t>
      </w:r>
    </w:p>
    <w:p w:rsidR="00F277C2" w:rsidRDefault="00F277C2" w:rsidP="00F277C2">
      <w:pPr>
        <w:pStyle w:val="xmsonormal"/>
        <w:rPr>
          <w:b/>
          <w:bCs/>
          <w:sz w:val="24"/>
          <w:szCs w:val="24"/>
        </w:rPr>
      </w:pPr>
      <w:r>
        <w:rPr>
          <w:b/>
          <w:bCs/>
          <w:sz w:val="24"/>
          <w:szCs w:val="24"/>
        </w:rPr>
        <w:t xml:space="preserve">Electronic Charging Document Project (eCDP).  </w:t>
      </w:r>
    </w:p>
    <w:p w:rsidR="00F277C2" w:rsidRDefault="00F277C2" w:rsidP="00F277C2">
      <w:pPr>
        <w:pStyle w:val="xmsonormal"/>
        <w:rPr>
          <w:sz w:val="24"/>
          <w:szCs w:val="24"/>
        </w:rPr>
      </w:pPr>
    </w:p>
    <w:p w:rsidR="00F277C2" w:rsidRDefault="00F277C2" w:rsidP="00F277C2">
      <w:pPr>
        <w:pStyle w:val="xmsonormal"/>
        <w:rPr>
          <w:sz w:val="24"/>
          <w:szCs w:val="24"/>
        </w:rPr>
      </w:pPr>
      <w:r>
        <w:rPr>
          <w:sz w:val="24"/>
          <w:szCs w:val="24"/>
        </w:rPr>
        <w:t xml:space="preserve">The Alaska Court System and Department of Law project teams reviewed a draft prototype e form visualization created by the ACS vendor, which demonstrates how the data will come in from the prosecutor.   The vendor’s product development team will send over a finalized file in the coming week.  The vendor will also finish the </w:t>
      </w:r>
      <w:r w:rsidR="00920A29">
        <w:rPr>
          <w:sz w:val="24"/>
          <w:szCs w:val="24"/>
        </w:rPr>
        <w:t xml:space="preserve">project </w:t>
      </w:r>
      <w:r>
        <w:rPr>
          <w:sz w:val="24"/>
          <w:szCs w:val="24"/>
        </w:rPr>
        <w:t xml:space="preserve">estimate and have that completed by the next meeting so that the teams can go over next steps. </w:t>
      </w:r>
    </w:p>
    <w:p w:rsidR="00F277C2" w:rsidRDefault="00F277C2" w:rsidP="00F277C2">
      <w:pPr>
        <w:pStyle w:val="xmsonormal"/>
        <w:rPr>
          <w:b/>
          <w:bCs/>
          <w:color w:val="0070C0"/>
        </w:rPr>
      </w:pPr>
    </w:p>
    <w:p w:rsidR="00920A29" w:rsidRPr="00920A29" w:rsidRDefault="00920A29" w:rsidP="00F277C2">
      <w:pPr>
        <w:pStyle w:val="xmsonormal"/>
        <w:rPr>
          <w:bCs/>
          <w:sz w:val="24"/>
          <w:szCs w:val="24"/>
        </w:rPr>
      </w:pPr>
      <w:r w:rsidRPr="00920A29">
        <w:rPr>
          <w:bCs/>
          <w:sz w:val="24"/>
          <w:szCs w:val="24"/>
        </w:rPr>
        <w:t xml:space="preserve">The form is not intended to be a final product but rather a visual of what data coming over could look like.  The development team has not finished the XML yet, so there will be further changes.  The form is really style sheet in the document management system that will be applied to the data coming in to make it clear to read.  The data can be moved around.  For now, the defendant information is at the top, then the charge information with all charges listed out separately.  There will be sections for both criminal and minor offenses.  Expansion on the charges will open up to show detail such as vehicle data if a vehicle was involved.  This is just an idea of what the ACS vendor will be doing with the data. </w:t>
      </w:r>
    </w:p>
    <w:p w:rsidR="00920A29" w:rsidRPr="00920A29" w:rsidRDefault="00920A29" w:rsidP="00F277C2">
      <w:pPr>
        <w:pStyle w:val="xmsonormal"/>
        <w:rPr>
          <w:bCs/>
          <w:sz w:val="24"/>
          <w:szCs w:val="24"/>
        </w:rPr>
      </w:pPr>
    </w:p>
    <w:p w:rsidR="00F277C2" w:rsidRPr="00920A29" w:rsidRDefault="00920A29" w:rsidP="00F277C2">
      <w:pPr>
        <w:pStyle w:val="xmsonormal"/>
        <w:rPr>
          <w:bCs/>
          <w:sz w:val="24"/>
          <w:szCs w:val="24"/>
        </w:rPr>
      </w:pPr>
      <w:r w:rsidRPr="00920A29">
        <w:rPr>
          <w:bCs/>
          <w:sz w:val="24"/>
          <w:szCs w:val="24"/>
        </w:rPr>
        <w:t xml:space="preserve">The ACS will want to move some of the data around.  Charge information can be a separate tab, like the existing format for TrueFIling.  As much as possible, the ACS would like consistency with the current look and process in the document management system.  </w:t>
      </w:r>
      <w:r>
        <w:rPr>
          <w:bCs/>
          <w:sz w:val="24"/>
          <w:szCs w:val="24"/>
        </w:rPr>
        <w:t>While it does not have to be exactly the same, the ACS believes it is important to have similar formatting. The ACS vendor can do that once the final XML is available, and can then give it to the ACS team to mock up the order in which the ACS would like to see the data.</w:t>
      </w:r>
    </w:p>
    <w:p w:rsidR="00F277C2" w:rsidRPr="00920A29" w:rsidRDefault="00F277C2" w:rsidP="00F277C2">
      <w:pPr>
        <w:pStyle w:val="xmsonormal"/>
        <w:rPr>
          <w:bCs/>
          <w:sz w:val="24"/>
          <w:szCs w:val="24"/>
        </w:rPr>
      </w:pPr>
    </w:p>
    <w:p w:rsidR="00920A29" w:rsidRDefault="00920A29" w:rsidP="00F277C2">
      <w:pPr>
        <w:pStyle w:val="xmsonormal"/>
        <w:rPr>
          <w:bCs/>
          <w:sz w:val="24"/>
          <w:szCs w:val="24"/>
        </w:rPr>
      </w:pPr>
      <w:r>
        <w:rPr>
          <w:bCs/>
          <w:sz w:val="24"/>
          <w:szCs w:val="24"/>
        </w:rPr>
        <w:t xml:space="preserve">If a different way of looking at the data </w:t>
      </w:r>
      <w:r w:rsidR="009D7C63">
        <w:rPr>
          <w:bCs/>
          <w:sz w:val="24"/>
          <w:szCs w:val="24"/>
        </w:rPr>
        <w:t xml:space="preserve">and a better format </w:t>
      </w:r>
      <w:r>
        <w:rPr>
          <w:bCs/>
          <w:sz w:val="24"/>
          <w:szCs w:val="24"/>
        </w:rPr>
        <w:t>emerges from this project, it would be possible to go back and change what has been done with TrueFIling</w:t>
      </w:r>
      <w:r w:rsidR="009D7C63">
        <w:rPr>
          <w:bCs/>
          <w:sz w:val="24"/>
          <w:szCs w:val="24"/>
        </w:rPr>
        <w:t>. However, that would require the vendor to perform additional work.  The current form in the document management system is an e form that can be manipulated.  Th</w:t>
      </w:r>
      <w:r w:rsidR="00370790">
        <w:rPr>
          <w:bCs/>
          <w:sz w:val="24"/>
          <w:szCs w:val="24"/>
        </w:rPr>
        <w:t>e</w:t>
      </w:r>
      <w:r w:rsidR="009D7C63">
        <w:rPr>
          <w:bCs/>
          <w:sz w:val="24"/>
          <w:szCs w:val="24"/>
        </w:rPr>
        <w:t xml:space="preserve"> system to system e form is different from what comes in from TrueFiling.  The style sheet that will come in from the ECF endpoint from the prosecutor’s side will be static data. </w:t>
      </w:r>
    </w:p>
    <w:p w:rsidR="00F277C2" w:rsidRPr="00920A29" w:rsidRDefault="00F277C2" w:rsidP="00F277C2">
      <w:pPr>
        <w:pStyle w:val="xmsonormal"/>
        <w:rPr>
          <w:bCs/>
          <w:sz w:val="24"/>
          <w:szCs w:val="24"/>
        </w:rPr>
      </w:pPr>
    </w:p>
    <w:p w:rsidR="00B362FB" w:rsidRDefault="009D7C63" w:rsidP="00F277C2">
      <w:pPr>
        <w:pStyle w:val="xmsonormal"/>
        <w:rPr>
          <w:bCs/>
          <w:sz w:val="24"/>
          <w:szCs w:val="24"/>
        </w:rPr>
      </w:pPr>
      <w:r>
        <w:rPr>
          <w:bCs/>
          <w:sz w:val="24"/>
          <w:szCs w:val="24"/>
        </w:rPr>
        <w:t>DOL confirmed receipt of the technical files.  The DOL vendor requested assistance navigating w</w:t>
      </w:r>
      <w:r w:rsidR="00370790">
        <w:rPr>
          <w:bCs/>
          <w:sz w:val="24"/>
          <w:szCs w:val="24"/>
        </w:rPr>
        <w:t>hich</w:t>
      </w:r>
      <w:r>
        <w:rPr>
          <w:bCs/>
          <w:sz w:val="24"/>
          <w:szCs w:val="24"/>
        </w:rPr>
        <w:t xml:space="preserve"> files </w:t>
      </w:r>
      <w:r w:rsidR="00370790">
        <w:rPr>
          <w:bCs/>
          <w:sz w:val="24"/>
          <w:szCs w:val="24"/>
        </w:rPr>
        <w:t xml:space="preserve">within the zip folder </w:t>
      </w:r>
      <w:r>
        <w:rPr>
          <w:bCs/>
          <w:sz w:val="24"/>
          <w:szCs w:val="24"/>
        </w:rPr>
        <w:t xml:space="preserve">are applicable file to the production scope of the project.  </w:t>
      </w:r>
    </w:p>
    <w:p w:rsidR="00B362FB" w:rsidRDefault="00B362FB" w:rsidP="00F277C2">
      <w:pPr>
        <w:pStyle w:val="xmsonormal"/>
        <w:rPr>
          <w:bCs/>
          <w:sz w:val="24"/>
          <w:szCs w:val="24"/>
        </w:rPr>
      </w:pPr>
    </w:p>
    <w:p w:rsidR="00F277C2" w:rsidRPr="00920A29" w:rsidRDefault="009D7C63" w:rsidP="00970395">
      <w:pPr>
        <w:pStyle w:val="xmsonormal"/>
        <w:rPr>
          <w:bCs/>
          <w:sz w:val="24"/>
          <w:szCs w:val="24"/>
        </w:rPr>
      </w:pPr>
      <w:r>
        <w:rPr>
          <w:bCs/>
          <w:sz w:val="24"/>
          <w:szCs w:val="24"/>
        </w:rPr>
        <w:t xml:space="preserve">Sharon Chen, ACS Applications Manager explained the changes since the </w:t>
      </w:r>
      <w:r w:rsidR="00970395">
        <w:rPr>
          <w:bCs/>
          <w:sz w:val="24"/>
          <w:szCs w:val="24"/>
        </w:rPr>
        <w:t>Proof of Concept (POC) a</w:t>
      </w:r>
      <w:r>
        <w:rPr>
          <w:bCs/>
          <w:sz w:val="24"/>
          <w:szCs w:val="24"/>
        </w:rPr>
        <w:t xml:space="preserve">nd early </w:t>
      </w:r>
      <w:r w:rsidR="00970395">
        <w:rPr>
          <w:bCs/>
          <w:sz w:val="24"/>
          <w:szCs w:val="24"/>
        </w:rPr>
        <w:t xml:space="preserve">work </w:t>
      </w:r>
      <w:r>
        <w:rPr>
          <w:bCs/>
          <w:sz w:val="24"/>
          <w:szCs w:val="24"/>
        </w:rPr>
        <w:t xml:space="preserve">with the SEARCH broker.  </w:t>
      </w:r>
      <w:r w:rsidR="00970395">
        <w:rPr>
          <w:bCs/>
          <w:sz w:val="24"/>
          <w:szCs w:val="24"/>
        </w:rPr>
        <w:t xml:space="preserve">The endpoints have changed from the original scope and POC.  Instead of coming from a server, the data will come from the TrueFiling endpoint into the document management system and then be made available to the users.   This has simplified the process.  </w:t>
      </w:r>
      <w:r w:rsidR="00F277C2" w:rsidRPr="00920A29">
        <w:rPr>
          <w:bCs/>
          <w:sz w:val="24"/>
          <w:szCs w:val="24"/>
        </w:rPr>
        <w:t xml:space="preserve">Sharon </w:t>
      </w:r>
      <w:r w:rsidR="00970395">
        <w:rPr>
          <w:bCs/>
          <w:sz w:val="24"/>
          <w:szCs w:val="24"/>
        </w:rPr>
        <w:t xml:space="preserve">will help bring DOL’s vendor up to speed on the changes and new flow and can help navigate the technical files.  </w:t>
      </w:r>
    </w:p>
    <w:p w:rsidR="00970395" w:rsidRDefault="00970395" w:rsidP="00F277C2">
      <w:pPr>
        <w:pStyle w:val="xmsonormal"/>
        <w:rPr>
          <w:bCs/>
          <w:sz w:val="24"/>
          <w:szCs w:val="24"/>
        </w:rPr>
      </w:pPr>
    </w:p>
    <w:p w:rsidR="00370790" w:rsidRDefault="00370790" w:rsidP="00F277C2">
      <w:pPr>
        <w:pStyle w:val="xmsonormal"/>
        <w:rPr>
          <w:bCs/>
          <w:sz w:val="24"/>
          <w:szCs w:val="24"/>
        </w:rPr>
      </w:pPr>
    </w:p>
    <w:p w:rsidR="00370790" w:rsidRDefault="00370790" w:rsidP="00F277C2">
      <w:pPr>
        <w:pStyle w:val="xmsonormal"/>
        <w:rPr>
          <w:bCs/>
          <w:sz w:val="24"/>
          <w:szCs w:val="24"/>
        </w:rPr>
      </w:pPr>
    </w:p>
    <w:p w:rsidR="00970395" w:rsidRDefault="00970395" w:rsidP="00F277C2">
      <w:pPr>
        <w:pStyle w:val="xmsonormal"/>
        <w:rPr>
          <w:bCs/>
          <w:sz w:val="24"/>
          <w:szCs w:val="24"/>
        </w:rPr>
      </w:pPr>
      <w:r>
        <w:rPr>
          <w:bCs/>
          <w:sz w:val="24"/>
          <w:szCs w:val="24"/>
        </w:rPr>
        <w:t>For the POC, minimal data was exchanged.  In order to move to production, more data is needed, but not all data will be required.  There will be less data entry.  Some information is now optional with placeholders and because it is optional it will not delay processing.</w:t>
      </w:r>
    </w:p>
    <w:p w:rsidR="00970395" w:rsidRDefault="00970395" w:rsidP="00F277C2">
      <w:pPr>
        <w:pStyle w:val="xmsonormal"/>
        <w:rPr>
          <w:bCs/>
          <w:sz w:val="24"/>
          <w:szCs w:val="24"/>
        </w:rPr>
      </w:pPr>
    </w:p>
    <w:p w:rsidR="00F277C2" w:rsidRDefault="00970395" w:rsidP="00F277C2">
      <w:pPr>
        <w:pStyle w:val="xmsonormal"/>
        <w:rPr>
          <w:bCs/>
          <w:sz w:val="24"/>
          <w:szCs w:val="24"/>
        </w:rPr>
      </w:pPr>
      <w:r>
        <w:rPr>
          <w:bCs/>
          <w:sz w:val="24"/>
          <w:szCs w:val="24"/>
        </w:rPr>
        <w:t>The ACS vendor explained that the ECF spreadsheet helps break things down into</w:t>
      </w:r>
      <w:r w:rsidR="00B362FB">
        <w:rPr>
          <w:bCs/>
          <w:sz w:val="24"/>
          <w:szCs w:val="24"/>
        </w:rPr>
        <w:t xml:space="preserve"> the</w:t>
      </w:r>
      <w:r>
        <w:rPr>
          <w:bCs/>
          <w:sz w:val="24"/>
          <w:szCs w:val="24"/>
        </w:rPr>
        <w:t xml:space="preserve"> project messaging components. </w:t>
      </w:r>
      <w:r w:rsidR="00370790">
        <w:rPr>
          <w:bCs/>
          <w:sz w:val="24"/>
          <w:szCs w:val="24"/>
        </w:rPr>
        <w:t xml:space="preserve"> The messages are detailed </w:t>
      </w:r>
      <w:r w:rsidR="00F277C2" w:rsidRPr="00920A29">
        <w:rPr>
          <w:bCs/>
          <w:sz w:val="24"/>
          <w:szCs w:val="24"/>
        </w:rPr>
        <w:t xml:space="preserve">in </w:t>
      </w:r>
      <w:r w:rsidR="00370790">
        <w:rPr>
          <w:bCs/>
          <w:sz w:val="24"/>
          <w:szCs w:val="24"/>
        </w:rPr>
        <w:t xml:space="preserve">the </w:t>
      </w:r>
      <w:r w:rsidR="00F277C2" w:rsidRPr="00920A29">
        <w:rPr>
          <w:bCs/>
          <w:sz w:val="24"/>
          <w:szCs w:val="24"/>
        </w:rPr>
        <w:t>spreadsheet</w:t>
      </w:r>
      <w:r w:rsidR="00370790">
        <w:rPr>
          <w:bCs/>
          <w:sz w:val="24"/>
          <w:szCs w:val="24"/>
        </w:rPr>
        <w:t>.</w:t>
      </w:r>
      <w:r w:rsidR="00F277C2" w:rsidRPr="00920A29">
        <w:rPr>
          <w:bCs/>
          <w:sz w:val="24"/>
          <w:szCs w:val="24"/>
        </w:rPr>
        <w:t xml:space="preserve">  It seems like a lot of information but </w:t>
      </w:r>
      <w:r w:rsidR="00370790">
        <w:rPr>
          <w:bCs/>
          <w:sz w:val="24"/>
          <w:szCs w:val="24"/>
        </w:rPr>
        <w:t>it includes</w:t>
      </w:r>
      <w:r w:rsidR="00F277C2" w:rsidRPr="00920A29">
        <w:rPr>
          <w:bCs/>
          <w:sz w:val="24"/>
          <w:szCs w:val="24"/>
        </w:rPr>
        <w:t xml:space="preserve"> notes on what is and is not required.  </w:t>
      </w:r>
      <w:r w:rsidR="00370790">
        <w:rPr>
          <w:bCs/>
          <w:sz w:val="24"/>
          <w:szCs w:val="24"/>
        </w:rPr>
        <w:t>DOL’s vendor needs to f</w:t>
      </w:r>
      <w:r w:rsidR="00F277C2" w:rsidRPr="00920A29">
        <w:rPr>
          <w:bCs/>
          <w:sz w:val="24"/>
          <w:szCs w:val="24"/>
        </w:rPr>
        <w:t xml:space="preserve">ocus on </w:t>
      </w:r>
      <w:r w:rsidR="00370790">
        <w:rPr>
          <w:bCs/>
          <w:sz w:val="24"/>
          <w:szCs w:val="24"/>
        </w:rPr>
        <w:t xml:space="preserve">three </w:t>
      </w:r>
      <w:r w:rsidR="00F277C2" w:rsidRPr="00920A29">
        <w:rPr>
          <w:bCs/>
          <w:sz w:val="24"/>
          <w:szCs w:val="24"/>
        </w:rPr>
        <w:t>file messages</w:t>
      </w:r>
      <w:r w:rsidR="00370790">
        <w:rPr>
          <w:bCs/>
          <w:sz w:val="24"/>
          <w:szCs w:val="24"/>
        </w:rPr>
        <w:t xml:space="preserve"> – Notify, Review, and Filing Complete (indicating acceptance or rejection by the court)</w:t>
      </w:r>
      <w:r w:rsidR="00F277C2" w:rsidRPr="00920A29">
        <w:rPr>
          <w:bCs/>
          <w:sz w:val="24"/>
          <w:szCs w:val="24"/>
        </w:rPr>
        <w:t xml:space="preserve">.  </w:t>
      </w:r>
    </w:p>
    <w:p w:rsidR="00370790" w:rsidRDefault="00370790" w:rsidP="00F277C2">
      <w:pPr>
        <w:pStyle w:val="xmsonormal"/>
        <w:rPr>
          <w:bCs/>
          <w:sz w:val="24"/>
          <w:szCs w:val="24"/>
        </w:rPr>
      </w:pPr>
    </w:p>
    <w:p w:rsidR="00370790" w:rsidRDefault="00370790" w:rsidP="00F277C2">
      <w:pPr>
        <w:pStyle w:val="xmsonormal"/>
        <w:rPr>
          <w:bCs/>
          <w:sz w:val="24"/>
          <w:szCs w:val="24"/>
        </w:rPr>
      </w:pPr>
      <w:r>
        <w:rPr>
          <w:bCs/>
          <w:sz w:val="24"/>
          <w:szCs w:val="24"/>
        </w:rPr>
        <w:t xml:space="preserve">ACS Project Manager, Angie Roote, will help coordinate next steps and will connect DOL’s vendor with the ACS vendor’s technical team.   The new endpoint for testing has not yet been provided but the ACS vendor will send it to DOL. </w:t>
      </w:r>
    </w:p>
    <w:p w:rsidR="00461896" w:rsidRDefault="00461896">
      <w:pPr>
        <w:rPr>
          <w:rFonts w:ascii="Calibri" w:eastAsiaTheme="minorHAnsi" w:hAnsi="Calibri" w:cs="Calibri"/>
          <w:bCs/>
          <w:sz w:val="24"/>
          <w:szCs w:val="24"/>
        </w:rPr>
      </w:pPr>
      <w:r>
        <w:rPr>
          <w:bCs/>
          <w:sz w:val="24"/>
          <w:szCs w:val="24"/>
        </w:rPr>
        <w:br w:type="page"/>
      </w:r>
    </w:p>
    <w:p w:rsidR="00461896" w:rsidRPr="003846C4" w:rsidRDefault="00461896" w:rsidP="00461896">
      <w:pPr>
        <w:pStyle w:val="Heading1"/>
      </w:pPr>
      <w:bookmarkStart w:id="5" w:name="_Toc90032198"/>
      <w:r>
        <w:lastRenderedPageBreak/>
        <w:t>August 19, 2021</w:t>
      </w:r>
      <w:bookmarkEnd w:id="5"/>
      <w:r w:rsidRPr="003846C4">
        <w:t xml:space="preserve">   </w:t>
      </w:r>
    </w:p>
    <w:p w:rsidR="00F277C2" w:rsidRPr="00920A29" w:rsidRDefault="00F277C2" w:rsidP="00F277C2">
      <w:pPr>
        <w:pStyle w:val="xmsonormal"/>
        <w:rPr>
          <w:bCs/>
          <w:sz w:val="24"/>
          <w:szCs w:val="24"/>
        </w:rPr>
      </w:pPr>
    </w:p>
    <w:p w:rsidR="00461896" w:rsidRDefault="00461896" w:rsidP="00461896">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461896" w:rsidRPr="003846C4" w:rsidTr="00461896">
        <w:tc>
          <w:tcPr>
            <w:tcW w:w="912" w:type="dxa"/>
          </w:tcPr>
          <w:p w:rsidR="00461896" w:rsidRPr="005E0A1F" w:rsidRDefault="00461896" w:rsidP="00461896">
            <w:pPr>
              <w:pStyle w:val="ListParagraph"/>
              <w:ind w:left="0"/>
              <w:rPr>
                <w:rFonts w:asciiTheme="minorHAnsi" w:hAnsiTheme="minorHAnsi"/>
                <w:b/>
              </w:rPr>
            </w:pPr>
            <w:r w:rsidRPr="005E0A1F">
              <w:rPr>
                <w:rFonts w:asciiTheme="minorHAnsi" w:hAnsiTheme="minorHAnsi"/>
                <w:b/>
              </w:rPr>
              <w:t>√</w:t>
            </w:r>
          </w:p>
        </w:tc>
        <w:tc>
          <w:tcPr>
            <w:tcW w:w="1896" w:type="dxa"/>
          </w:tcPr>
          <w:p w:rsidR="00461896" w:rsidRPr="003846C4" w:rsidRDefault="00461896" w:rsidP="00461896">
            <w:pPr>
              <w:pStyle w:val="ListParagraph"/>
              <w:ind w:left="0"/>
              <w:rPr>
                <w:rFonts w:asciiTheme="minorHAnsi" w:hAnsiTheme="minorHAnsi"/>
              </w:rPr>
            </w:pPr>
            <w:r w:rsidRPr="003846C4">
              <w:rPr>
                <w:rFonts w:asciiTheme="minorHAnsi" w:hAnsiTheme="minorHAnsi"/>
              </w:rPr>
              <w:t>Helen Sharratt</w:t>
            </w:r>
          </w:p>
        </w:tc>
        <w:tc>
          <w:tcPr>
            <w:tcW w:w="2878" w:type="dxa"/>
          </w:tcPr>
          <w:p w:rsidR="00461896" w:rsidRPr="003846C4" w:rsidRDefault="00461896" w:rsidP="00461896">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Alaska Court System</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sidRPr="003846C4">
              <w:rPr>
                <w:rFonts w:asciiTheme="minorHAnsi" w:hAnsiTheme="minorHAnsi"/>
              </w:rPr>
              <w:t>Shannon Tetlow</w:t>
            </w:r>
          </w:p>
        </w:tc>
        <w:tc>
          <w:tcPr>
            <w:tcW w:w="2878" w:type="dxa"/>
          </w:tcPr>
          <w:p w:rsidR="00461896" w:rsidRPr="003846C4" w:rsidRDefault="00461896" w:rsidP="00461896">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Alaska Dept. of Admin, Public Defender</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Dr. Troy Payne</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sidRPr="003846C4">
              <w:rPr>
                <w:rFonts w:asciiTheme="minorHAnsi" w:hAnsiTheme="minorHAnsi"/>
              </w:rPr>
              <w:t>Angie Rosales</w:t>
            </w:r>
          </w:p>
        </w:tc>
        <w:tc>
          <w:tcPr>
            <w:tcW w:w="2878" w:type="dxa"/>
          </w:tcPr>
          <w:p w:rsidR="00461896" w:rsidRPr="003846C4" w:rsidRDefault="00461896" w:rsidP="00461896">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Anchorage Municipal Prosecutor’s Office</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Josiah Jones</w:t>
            </w:r>
          </w:p>
        </w:tc>
        <w:tc>
          <w:tcPr>
            <w:tcW w:w="2878" w:type="dxa"/>
          </w:tcPr>
          <w:p w:rsidR="00461896" w:rsidRPr="003846C4" w:rsidRDefault="00461896" w:rsidP="00461896">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Anchorage Police Department</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Brian Brossmer</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Research Analyst</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Alaska Judicial Council</w:t>
            </w:r>
          </w:p>
        </w:tc>
      </w:tr>
      <w:tr w:rsidR="00461896" w:rsidRPr="003846C4" w:rsidTr="00461896">
        <w:tc>
          <w:tcPr>
            <w:tcW w:w="912" w:type="dxa"/>
          </w:tcPr>
          <w:p w:rsidR="00461896" w:rsidRPr="005E0A1F" w:rsidRDefault="00461896" w:rsidP="00461896">
            <w:pPr>
              <w:pStyle w:val="ListParagraph"/>
              <w:ind w:left="0"/>
              <w:rPr>
                <w:rFonts w:asciiTheme="minorHAnsi" w:hAnsiTheme="minorHAnsi"/>
                <w:b/>
              </w:rPr>
            </w:pPr>
            <w:r w:rsidRPr="005E0A1F">
              <w:rPr>
                <w:rFonts w:asciiTheme="minorHAnsi" w:hAnsiTheme="minorHAnsi"/>
                <w:b/>
              </w:rPr>
              <w:t>√</w:t>
            </w: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Michal Bowers</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Alaska Dept. of Law</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VACANT</w:t>
            </w:r>
          </w:p>
        </w:tc>
        <w:tc>
          <w:tcPr>
            <w:tcW w:w="2878" w:type="dxa"/>
          </w:tcPr>
          <w:p w:rsidR="00461896" w:rsidRPr="003846C4" w:rsidRDefault="00461896" w:rsidP="00461896">
            <w:pPr>
              <w:pStyle w:val="ListParagraph"/>
              <w:ind w:left="0"/>
              <w:rPr>
                <w:rFonts w:asciiTheme="minorHAnsi" w:hAnsiTheme="minorHAnsi"/>
              </w:rPr>
            </w:pP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Alaska DOT, Program Development</w:t>
            </w:r>
          </w:p>
        </w:tc>
      </w:tr>
      <w:tr w:rsidR="00461896" w:rsidRPr="003846C4" w:rsidTr="00461896">
        <w:tc>
          <w:tcPr>
            <w:tcW w:w="912" w:type="dxa"/>
          </w:tcPr>
          <w:p w:rsidR="00461896" w:rsidRPr="005E0A1F" w:rsidRDefault="00461896" w:rsidP="00461896">
            <w:pPr>
              <w:pStyle w:val="ListParagraph"/>
              <w:ind w:left="0"/>
              <w:rPr>
                <w:rFonts w:asciiTheme="minorHAnsi" w:hAnsiTheme="minorHAnsi"/>
                <w:b/>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Chief Peter Mlynarik</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Chief, Soldotna PD</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Alaska Association of Chiefs of Police (AACOP)</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James Dabbs-Ashworth</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Acting DP Manager</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Alaska Dept. of Corrections</w:t>
            </w:r>
          </w:p>
        </w:tc>
      </w:tr>
      <w:tr w:rsidR="00461896" w:rsidRPr="003846C4" w:rsidTr="00461896">
        <w:trPr>
          <w:trHeight w:val="273"/>
        </w:trPr>
        <w:tc>
          <w:tcPr>
            <w:tcW w:w="912" w:type="dxa"/>
          </w:tcPr>
          <w:p w:rsidR="00461896" w:rsidRPr="00603492" w:rsidRDefault="00461896" w:rsidP="00461896">
            <w:pPr>
              <w:rPr>
                <w:rFonts w:asciiTheme="minorHAnsi" w:hAnsiTheme="minorHAnsi"/>
                <w:b/>
              </w:rPr>
            </w:pPr>
            <w:r w:rsidRPr="005E0A1F">
              <w:rPr>
                <w:rFonts w:asciiTheme="minorHAnsi" w:hAnsiTheme="minorHAnsi"/>
                <w:b/>
              </w:rPr>
              <w:t>√</w:t>
            </w:r>
          </w:p>
        </w:tc>
        <w:tc>
          <w:tcPr>
            <w:tcW w:w="1896" w:type="dxa"/>
          </w:tcPr>
          <w:p w:rsidR="00461896" w:rsidRDefault="00461896" w:rsidP="00461896">
            <w:pPr>
              <w:pStyle w:val="ListParagraph"/>
              <w:ind w:left="-822" w:firstLine="822"/>
              <w:rPr>
                <w:rFonts w:asciiTheme="minorHAnsi" w:hAnsiTheme="minorHAnsi"/>
              </w:rPr>
            </w:pPr>
            <w:r>
              <w:rPr>
                <w:rFonts w:asciiTheme="minorHAnsi" w:hAnsiTheme="minorHAnsi"/>
              </w:rPr>
              <w:t>Lauren Whiteside</w:t>
            </w:r>
          </w:p>
          <w:p w:rsidR="00461896" w:rsidRPr="003846C4" w:rsidRDefault="00461896" w:rsidP="00461896">
            <w:pPr>
              <w:pStyle w:val="ListParagraph"/>
              <w:ind w:left="-822" w:firstLine="822"/>
              <w:rPr>
                <w:rFonts w:asciiTheme="minorHAnsi" w:hAnsiTheme="minorHAnsi"/>
              </w:rPr>
            </w:pPr>
            <w:r>
              <w:rPr>
                <w:rFonts w:asciiTheme="minorHAnsi" w:hAnsiTheme="minorHAnsi"/>
              </w:rPr>
              <w:t>Mina Peters</w:t>
            </w:r>
          </w:p>
        </w:tc>
        <w:tc>
          <w:tcPr>
            <w:tcW w:w="2878" w:type="dxa"/>
          </w:tcPr>
          <w:p w:rsidR="00461896" w:rsidRDefault="00461896" w:rsidP="00461896">
            <w:pPr>
              <w:pStyle w:val="ListParagraph"/>
              <w:ind w:left="0"/>
              <w:rPr>
                <w:rFonts w:asciiTheme="minorHAnsi" w:hAnsiTheme="minorHAnsi"/>
              </w:rPr>
            </w:pPr>
            <w:r>
              <w:rPr>
                <w:rFonts w:asciiTheme="minorHAnsi" w:hAnsiTheme="minorHAnsi"/>
              </w:rPr>
              <w:t>Driver’s Services</w:t>
            </w:r>
          </w:p>
          <w:p w:rsidR="00461896" w:rsidRPr="003846C4" w:rsidRDefault="00461896" w:rsidP="00461896">
            <w:pPr>
              <w:pStyle w:val="ListParagraph"/>
              <w:ind w:left="0"/>
              <w:rPr>
                <w:rFonts w:asciiTheme="minorHAnsi" w:hAnsiTheme="minorHAnsi"/>
              </w:rPr>
            </w:pPr>
            <w:r>
              <w:rPr>
                <w:rFonts w:asciiTheme="minorHAnsi" w:hAnsiTheme="minorHAnsi"/>
              </w:rPr>
              <w:t>IT</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Alaska DOA/Division of Motor Vehicles</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sidRPr="003846C4">
              <w:rPr>
                <w:rFonts w:asciiTheme="minorHAnsi" w:hAnsiTheme="minorHAnsi"/>
              </w:rPr>
              <w:t>Tony Piper</w:t>
            </w:r>
          </w:p>
        </w:tc>
        <w:tc>
          <w:tcPr>
            <w:tcW w:w="2878" w:type="dxa"/>
          </w:tcPr>
          <w:p w:rsidR="00461896" w:rsidRPr="003846C4" w:rsidRDefault="00461896" w:rsidP="00461896">
            <w:pPr>
              <w:pStyle w:val="ListParagraph"/>
              <w:ind w:left="0"/>
              <w:rPr>
                <w:rFonts w:asciiTheme="minorHAnsi" w:hAnsiTheme="minorHAnsi"/>
              </w:rPr>
            </w:pPr>
            <w:r w:rsidRPr="003846C4">
              <w:rPr>
                <w:rFonts w:asciiTheme="minorHAnsi" w:hAnsiTheme="minorHAnsi"/>
              </w:rPr>
              <w:t>ASAP Program Manager</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AK DHSS/Alcohol Safety Action Program (ASAP)</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VACANT</w:t>
            </w:r>
          </w:p>
        </w:tc>
        <w:tc>
          <w:tcPr>
            <w:tcW w:w="2878" w:type="dxa"/>
          </w:tcPr>
          <w:p w:rsidR="00461896" w:rsidRPr="003846C4" w:rsidRDefault="00461896" w:rsidP="00461896">
            <w:pPr>
              <w:pStyle w:val="ListParagraph"/>
              <w:ind w:left="0"/>
              <w:rPr>
                <w:rFonts w:asciiTheme="minorHAnsi" w:hAnsiTheme="minorHAnsi"/>
              </w:rPr>
            </w:pPr>
            <w:r w:rsidRPr="003846C4">
              <w:rPr>
                <w:rFonts w:asciiTheme="minorHAnsi" w:hAnsiTheme="minorHAnsi"/>
              </w:rPr>
              <w:t>JOMIS Manager</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Alaska DHSS/Division of Juvenile Justice</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Program Coordinator</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AK DHSS, Division of Health Care Services, Background Check Unit</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Scott Stair</w:t>
            </w:r>
          </w:p>
        </w:tc>
        <w:tc>
          <w:tcPr>
            <w:tcW w:w="2878" w:type="dxa"/>
          </w:tcPr>
          <w:p w:rsidR="00461896" w:rsidRPr="003846C4" w:rsidRDefault="00461896" w:rsidP="00461896">
            <w:pPr>
              <w:pStyle w:val="ListParagraph"/>
              <w:ind w:left="0"/>
              <w:rPr>
                <w:rFonts w:asciiTheme="minorHAnsi" w:hAnsiTheme="minorHAnsi"/>
              </w:rPr>
            </w:pPr>
            <w:r w:rsidRPr="003846C4">
              <w:rPr>
                <w:rFonts w:asciiTheme="minorHAnsi" w:hAnsiTheme="minorHAnsi"/>
              </w:rPr>
              <w:t>Investigator</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Alaska Dept., of Revenue, CIU</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Desiree Downey</w:t>
            </w:r>
          </w:p>
        </w:tc>
        <w:tc>
          <w:tcPr>
            <w:tcW w:w="2878" w:type="dxa"/>
          </w:tcPr>
          <w:p w:rsidR="00461896" w:rsidRPr="003846C4" w:rsidRDefault="00461896" w:rsidP="00461896">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Alaska DOT, AK Highway Safety</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Rick Roberts</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Alaska Dept. of Public Safety, AST</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Jeremy Johnson</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Region III Elections Supervisor</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Alaska Division of Elections</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Nicole Lebo</w:t>
            </w:r>
          </w:p>
        </w:tc>
        <w:tc>
          <w:tcPr>
            <w:tcW w:w="2878" w:type="dxa"/>
          </w:tcPr>
          <w:p w:rsidR="00461896" w:rsidRPr="003846C4" w:rsidRDefault="00461896" w:rsidP="00461896">
            <w:pPr>
              <w:pStyle w:val="ListParagraph"/>
              <w:ind w:left="0"/>
              <w:rPr>
                <w:rFonts w:asciiTheme="minorHAnsi" w:hAnsiTheme="minorHAnsi"/>
              </w:rPr>
            </w:pP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Municipality of Anchorage (DHHS)</w:t>
            </w:r>
          </w:p>
        </w:tc>
      </w:tr>
      <w:tr w:rsidR="00461896" w:rsidRPr="003846C4" w:rsidTr="00461896">
        <w:trPr>
          <w:trHeight w:val="70"/>
        </w:trPr>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sidRPr="003846C4">
              <w:rPr>
                <w:rFonts w:asciiTheme="minorHAnsi" w:hAnsiTheme="minorHAnsi"/>
              </w:rPr>
              <w:t>Rick Calcote</w:t>
            </w:r>
          </w:p>
        </w:tc>
        <w:tc>
          <w:tcPr>
            <w:tcW w:w="2878" w:type="dxa"/>
          </w:tcPr>
          <w:p w:rsidR="00461896" w:rsidRPr="003846C4" w:rsidRDefault="00461896" w:rsidP="00461896">
            <w:pPr>
              <w:pStyle w:val="ListParagraph"/>
              <w:ind w:left="0"/>
              <w:rPr>
                <w:rFonts w:asciiTheme="minorHAnsi" w:hAnsiTheme="minorHAnsi"/>
              </w:rPr>
            </w:pPr>
            <w:r w:rsidRPr="003846C4">
              <w:rPr>
                <w:rFonts w:asciiTheme="minorHAnsi" w:hAnsiTheme="minorHAnsi"/>
              </w:rPr>
              <w:t>Policy and Planning</w:t>
            </w:r>
          </w:p>
        </w:tc>
        <w:tc>
          <w:tcPr>
            <w:tcW w:w="4412" w:type="dxa"/>
          </w:tcPr>
          <w:p w:rsidR="00461896" w:rsidRPr="003846C4" w:rsidRDefault="00461896" w:rsidP="00461896">
            <w:pPr>
              <w:pStyle w:val="ListParagraph"/>
              <w:numPr>
                <w:ilvl w:val="0"/>
                <w:numId w:val="44"/>
              </w:numPr>
              <w:rPr>
                <w:rFonts w:asciiTheme="minorHAnsi" w:hAnsiTheme="minorHAnsi"/>
              </w:rPr>
            </w:pPr>
            <w:r w:rsidRPr="003846C4">
              <w:rPr>
                <w:rFonts w:asciiTheme="minorHAnsi" w:hAnsiTheme="minorHAnsi"/>
              </w:rPr>
              <w:t>DHSS, Division of Behavioral Health</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sidRPr="003846C4">
              <w:rPr>
                <w:rFonts w:asciiTheme="minorHAnsi" w:hAnsiTheme="minorHAnsi"/>
              </w:rPr>
              <w:t>Karolina Bednarska</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Development Manager</w:t>
            </w:r>
          </w:p>
        </w:tc>
        <w:tc>
          <w:tcPr>
            <w:tcW w:w="4412" w:type="dxa"/>
          </w:tcPr>
          <w:p w:rsidR="00461896" w:rsidRPr="003846C4" w:rsidRDefault="00461896" w:rsidP="00461896">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Glen Klinkhart</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Director</w:t>
            </w:r>
          </w:p>
        </w:tc>
        <w:tc>
          <w:tcPr>
            <w:tcW w:w="4412" w:type="dxa"/>
          </w:tcPr>
          <w:p w:rsidR="00461896" w:rsidRPr="003846C4" w:rsidRDefault="00461896" w:rsidP="00461896">
            <w:pPr>
              <w:rPr>
                <w:rFonts w:asciiTheme="minorHAnsi" w:hAnsiTheme="minorHAnsi"/>
              </w:rPr>
            </w:pPr>
            <w:r w:rsidRPr="003846C4">
              <w:rPr>
                <w:rFonts w:asciiTheme="minorHAnsi" w:hAnsiTheme="minorHAnsi"/>
              </w:rPr>
              <w:t>22.  Alcohol Beverage Control Board</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Deb Senn</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Office Manager, CBJ Law Dept</w:t>
            </w:r>
          </w:p>
        </w:tc>
        <w:tc>
          <w:tcPr>
            <w:tcW w:w="4412" w:type="dxa"/>
          </w:tcPr>
          <w:p w:rsidR="00461896" w:rsidRPr="003846C4" w:rsidRDefault="00461896" w:rsidP="00461896">
            <w:pPr>
              <w:rPr>
                <w:rFonts w:asciiTheme="minorHAnsi" w:hAnsiTheme="minorHAnsi"/>
              </w:rPr>
            </w:pPr>
            <w:r>
              <w:rPr>
                <w:rFonts w:asciiTheme="minorHAnsi" w:hAnsiTheme="minorHAnsi"/>
              </w:rPr>
              <w:t>23. City &amp; Borough of Juneau – Dept. of Law</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Default="00461896" w:rsidP="00461896">
            <w:pPr>
              <w:pStyle w:val="ListParagraph"/>
              <w:ind w:left="0"/>
              <w:rPr>
                <w:rFonts w:asciiTheme="minorHAnsi" w:hAnsiTheme="minorHAnsi"/>
              </w:rPr>
            </w:pPr>
            <w:r>
              <w:rPr>
                <w:rFonts w:asciiTheme="minorHAnsi" w:hAnsiTheme="minorHAnsi"/>
              </w:rPr>
              <w:t xml:space="preserve">Dee Enoch </w:t>
            </w:r>
          </w:p>
        </w:tc>
        <w:tc>
          <w:tcPr>
            <w:tcW w:w="2878" w:type="dxa"/>
          </w:tcPr>
          <w:p w:rsidR="00461896" w:rsidRDefault="00461896" w:rsidP="00461896">
            <w:pPr>
              <w:pStyle w:val="ListParagraph"/>
              <w:ind w:left="0"/>
              <w:rPr>
                <w:rFonts w:asciiTheme="minorHAnsi" w:hAnsiTheme="minorHAnsi"/>
              </w:rPr>
            </w:pPr>
            <w:r>
              <w:rPr>
                <w:rFonts w:asciiTheme="minorHAnsi" w:hAnsiTheme="minorHAnsi"/>
              </w:rPr>
              <w:t>Database Specialist</w:t>
            </w:r>
          </w:p>
        </w:tc>
        <w:tc>
          <w:tcPr>
            <w:tcW w:w="4412" w:type="dxa"/>
          </w:tcPr>
          <w:p w:rsidR="00461896" w:rsidRDefault="00461896" w:rsidP="00461896">
            <w:pPr>
              <w:rPr>
                <w:rFonts w:asciiTheme="minorHAnsi" w:hAnsiTheme="minorHAnsi"/>
              </w:rPr>
            </w:pPr>
            <w:r>
              <w:rPr>
                <w:rFonts w:asciiTheme="minorHAnsi" w:hAnsiTheme="minorHAnsi"/>
              </w:rPr>
              <w:t>24. Juneau Police Department</w:t>
            </w:r>
          </w:p>
        </w:tc>
      </w:tr>
      <w:tr w:rsidR="00461896" w:rsidRPr="003846C4" w:rsidTr="00461896">
        <w:trPr>
          <w:trHeight w:val="237"/>
        </w:trPr>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Default="00461896" w:rsidP="00461896">
            <w:pPr>
              <w:pStyle w:val="ListParagraph"/>
              <w:ind w:left="0"/>
              <w:rPr>
                <w:rFonts w:asciiTheme="minorHAnsi" w:hAnsiTheme="minorHAnsi"/>
              </w:rPr>
            </w:pPr>
            <w:r>
              <w:rPr>
                <w:rFonts w:asciiTheme="minorHAnsi" w:hAnsiTheme="minorHAnsi"/>
              </w:rPr>
              <w:t>Demara Crim</w:t>
            </w:r>
          </w:p>
          <w:p w:rsidR="00461896" w:rsidRPr="005E0A1F" w:rsidRDefault="00461896" w:rsidP="00461896">
            <w:pPr>
              <w:pStyle w:val="ListParagraph"/>
              <w:ind w:left="0"/>
              <w:rPr>
                <w:rFonts w:asciiTheme="minorHAnsi" w:hAnsiTheme="minorHAnsi"/>
              </w:rPr>
            </w:pPr>
            <w:r>
              <w:rPr>
                <w:rFonts w:asciiTheme="minorHAnsi" w:hAnsiTheme="minorHAnsi"/>
              </w:rPr>
              <w:t>Miriam Freas</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Business Analyst ORCA</w:t>
            </w:r>
          </w:p>
        </w:tc>
        <w:tc>
          <w:tcPr>
            <w:tcW w:w="4412" w:type="dxa"/>
          </w:tcPr>
          <w:p w:rsidR="00461896" w:rsidRPr="00BA5308" w:rsidRDefault="00461896" w:rsidP="00461896">
            <w:pPr>
              <w:rPr>
                <w:rFonts w:asciiTheme="minorHAnsi" w:hAnsiTheme="minorHAnsi"/>
              </w:rPr>
            </w:pPr>
            <w:r>
              <w:rPr>
                <w:rFonts w:asciiTheme="minorHAnsi" w:hAnsiTheme="minorHAnsi"/>
              </w:rPr>
              <w:t>25. Alaska DHSS/Office of Children’s Services</w:t>
            </w:r>
          </w:p>
        </w:tc>
      </w:tr>
      <w:tr w:rsidR="00461896" w:rsidRPr="003846C4" w:rsidTr="00461896">
        <w:trPr>
          <w:trHeight w:val="237"/>
        </w:trPr>
        <w:tc>
          <w:tcPr>
            <w:tcW w:w="912" w:type="dxa"/>
          </w:tcPr>
          <w:p w:rsidR="00461896" w:rsidRPr="005E0A1F" w:rsidRDefault="00461896" w:rsidP="00461896">
            <w:pPr>
              <w:pStyle w:val="ListParagraph"/>
              <w:ind w:left="0"/>
              <w:rPr>
                <w:rFonts w:asciiTheme="minorHAnsi" w:hAnsiTheme="minorHAnsi"/>
              </w:rPr>
            </w:pPr>
          </w:p>
        </w:tc>
        <w:tc>
          <w:tcPr>
            <w:tcW w:w="1896" w:type="dxa"/>
          </w:tcPr>
          <w:p w:rsidR="00461896" w:rsidRPr="001F2182" w:rsidRDefault="00461896" w:rsidP="00461896">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Deputy Directors</w:t>
            </w:r>
          </w:p>
        </w:tc>
        <w:tc>
          <w:tcPr>
            <w:tcW w:w="4412" w:type="dxa"/>
          </w:tcPr>
          <w:p w:rsidR="00461896" w:rsidRPr="003846C4" w:rsidRDefault="00461896" w:rsidP="00461896">
            <w:pPr>
              <w:pStyle w:val="ListParagraph"/>
              <w:ind w:left="0"/>
              <w:rPr>
                <w:rFonts w:asciiTheme="minorHAnsi" w:hAnsiTheme="minorHAnsi"/>
              </w:rPr>
            </w:pPr>
            <w:r>
              <w:rPr>
                <w:rFonts w:asciiTheme="minorHAnsi" w:hAnsiTheme="minorHAnsi"/>
              </w:rPr>
              <w:t>26. Alaska DOA/Office of Public Advocacy</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EB3163" w:rsidRDefault="00461896" w:rsidP="00461896">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461896" w:rsidRPr="003846C4" w:rsidRDefault="00461896" w:rsidP="00461896">
            <w:pPr>
              <w:rPr>
                <w:rFonts w:asciiTheme="minorHAnsi" w:hAnsiTheme="minorHAnsi"/>
              </w:rPr>
            </w:pPr>
          </w:p>
        </w:tc>
        <w:tc>
          <w:tcPr>
            <w:tcW w:w="4412" w:type="dxa"/>
          </w:tcPr>
          <w:p w:rsidR="00461896" w:rsidRPr="003846C4" w:rsidRDefault="00461896" w:rsidP="00461896">
            <w:pPr>
              <w:rPr>
                <w:rFonts w:asciiTheme="minorHAnsi" w:hAnsiTheme="minorHAnsi"/>
              </w:rPr>
            </w:pP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Sarah Stanley, MOA Prosecutor</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Commissioner Dahlstrom DOC</w:t>
            </w:r>
          </w:p>
        </w:tc>
        <w:tc>
          <w:tcPr>
            <w:tcW w:w="4412" w:type="dxa"/>
          </w:tcPr>
          <w:p w:rsidR="00461896" w:rsidRPr="003846C4" w:rsidRDefault="00461896" w:rsidP="00461896">
            <w:pPr>
              <w:pStyle w:val="ListParagraph"/>
              <w:ind w:left="0"/>
              <w:rPr>
                <w:rFonts w:asciiTheme="minorHAnsi" w:hAnsiTheme="minorHAnsi"/>
              </w:rPr>
            </w:pPr>
            <w:r>
              <w:rPr>
                <w:rFonts w:asciiTheme="minorHAnsi" w:hAnsiTheme="minorHAnsi"/>
              </w:rPr>
              <w:t>Sandra DeHart-Mayor    Allison Weeks D</w:t>
            </w:r>
            <w:r w:rsidR="00E66452">
              <w:rPr>
                <w:rFonts w:asciiTheme="minorHAnsi" w:hAnsiTheme="minorHAnsi"/>
              </w:rPr>
              <w:t>BH</w:t>
            </w:r>
          </w:p>
        </w:tc>
      </w:tr>
      <w:tr w:rsidR="00461896" w:rsidRPr="003846C4" w:rsidTr="00461896">
        <w:trPr>
          <w:trHeight w:val="192"/>
        </w:trPr>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E66452" w:rsidP="00461896">
            <w:pPr>
              <w:pStyle w:val="ListParagraph"/>
              <w:ind w:left="0"/>
              <w:rPr>
                <w:rFonts w:asciiTheme="minorHAnsi" w:hAnsiTheme="minorHAnsi"/>
              </w:rPr>
            </w:pPr>
            <w:r>
              <w:rPr>
                <w:rFonts w:asciiTheme="minorHAnsi" w:hAnsiTheme="minorHAnsi"/>
              </w:rPr>
              <w:t>Justin Bode, DPS</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Anne Fajardo ACS</w:t>
            </w:r>
          </w:p>
        </w:tc>
        <w:tc>
          <w:tcPr>
            <w:tcW w:w="4412" w:type="dxa"/>
          </w:tcPr>
          <w:p w:rsidR="00461896" w:rsidRPr="003846C4" w:rsidRDefault="00461896" w:rsidP="00461896">
            <w:pPr>
              <w:pStyle w:val="ListParagraph"/>
              <w:ind w:left="0"/>
              <w:rPr>
                <w:rFonts w:asciiTheme="minorHAnsi" w:hAnsiTheme="minorHAnsi"/>
              </w:rPr>
            </w:pPr>
            <w:r>
              <w:rPr>
                <w:rFonts w:asciiTheme="minorHAnsi" w:hAnsiTheme="minorHAnsi"/>
              </w:rPr>
              <w:t>Sharon Chen ACS              Dave Muise, D</w:t>
            </w:r>
            <w:r w:rsidR="005132C9">
              <w:rPr>
                <w:rFonts w:asciiTheme="minorHAnsi" w:hAnsiTheme="minorHAnsi"/>
              </w:rPr>
              <w:t>OC</w:t>
            </w:r>
          </w:p>
        </w:tc>
      </w:tr>
      <w:tr w:rsidR="00461896" w:rsidRPr="003846C4" w:rsidTr="00461896">
        <w:trPr>
          <w:trHeight w:val="282"/>
        </w:trPr>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Brenda Axtell ACS</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Jordan Demientieff ACS</w:t>
            </w:r>
          </w:p>
        </w:tc>
        <w:tc>
          <w:tcPr>
            <w:tcW w:w="4412" w:type="dxa"/>
          </w:tcPr>
          <w:p w:rsidR="00461896" w:rsidRPr="003846C4" w:rsidRDefault="00461896" w:rsidP="00461896">
            <w:pPr>
              <w:rPr>
                <w:rFonts w:asciiTheme="minorHAnsi" w:hAnsiTheme="minorHAnsi"/>
              </w:rPr>
            </w:pPr>
            <w:r>
              <w:rPr>
                <w:rFonts w:asciiTheme="minorHAnsi" w:hAnsiTheme="minorHAnsi"/>
              </w:rPr>
              <w:t>Gina Turnbull ACS</w:t>
            </w:r>
          </w:p>
        </w:tc>
      </w:tr>
      <w:tr w:rsidR="00461896" w:rsidRPr="003846C4" w:rsidTr="00461896">
        <w:trPr>
          <w:trHeight w:val="183"/>
        </w:trPr>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Tracey Buie ACS</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Bonnie Hough ACS</w:t>
            </w:r>
          </w:p>
        </w:tc>
        <w:tc>
          <w:tcPr>
            <w:tcW w:w="4412" w:type="dxa"/>
          </w:tcPr>
          <w:p w:rsidR="00461896" w:rsidRPr="003846C4" w:rsidRDefault="00461896" w:rsidP="00461896">
            <w:pPr>
              <w:rPr>
                <w:rFonts w:asciiTheme="minorHAnsi" w:hAnsiTheme="minorHAnsi"/>
              </w:rPr>
            </w:pPr>
            <w:r>
              <w:rPr>
                <w:rFonts w:asciiTheme="minorHAnsi" w:hAnsiTheme="minorHAnsi"/>
              </w:rPr>
              <w:t xml:space="preserve">Andrew Dougherty ACS   </w:t>
            </w:r>
          </w:p>
        </w:tc>
      </w:tr>
      <w:tr w:rsidR="00461896" w:rsidRPr="003846C4" w:rsidTr="00461896">
        <w:tc>
          <w:tcPr>
            <w:tcW w:w="912" w:type="dxa"/>
          </w:tcPr>
          <w:p w:rsidR="00461896" w:rsidRPr="003846C4" w:rsidRDefault="00461896" w:rsidP="00461896">
            <w:pPr>
              <w:pStyle w:val="ListParagraph"/>
              <w:ind w:left="0"/>
              <w:rPr>
                <w:rFonts w:asciiTheme="minorHAnsi" w:hAnsiTheme="minorHAnsi"/>
              </w:rPr>
            </w:pPr>
          </w:p>
        </w:tc>
        <w:tc>
          <w:tcPr>
            <w:tcW w:w="1896" w:type="dxa"/>
          </w:tcPr>
          <w:p w:rsidR="00461896" w:rsidRPr="003846C4" w:rsidRDefault="00461896" w:rsidP="00461896">
            <w:pPr>
              <w:pStyle w:val="ListParagraph"/>
              <w:ind w:left="0"/>
              <w:rPr>
                <w:rFonts w:asciiTheme="minorHAnsi" w:hAnsiTheme="minorHAnsi"/>
              </w:rPr>
            </w:pPr>
            <w:r>
              <w:rPr>
                <w:rFonts w:asciiTheme="minorHAnsi" w:hAnsiTheme="minorHAnsi"/>
              </w:rPr>
              <w:t>Carlos Lopez ISI</w:t>
            </w:r>
          </w:p>
        </w:tc>
        <w:tc>
          <w:tcPr>
            <w:tcW w:w="2878" w:type="dxa"/>
          </w:tcPr>
          <w:p w:rsidR="00461896" w:rsidRPr="003846C4" w:rsidRDefault="00461896" w:rsidP="00461896">
            <w:pPr>
              <w:pStyle w:val="ListParagraph"/>
              <w:ind w:left="0"/>
              <w:rPr>
                <w:rFonts w:asciiTheme="minorHAnsi" w:hAnsiTheme="minorHAnsi"/>
              </w:rPr>
            </w:pPr>
            <w:r>
              <w:rPr>
                <w:rFonts w:asciiTheme="minorHAnsi" w:hAnsiTheme="minorHAnsi"/>
              </w:rPr>
              <w:t>Ryan Foley ISI</w:t>
            </w:r>
          </w:p>
        </w:tc>
        <w:tc>
          <w:tcPr>
            <w:tcW w:w="4412" w:type="dxa"/>
          </w:tcPr>
          <w:p w:rsidR="00461896" w:rsidRPr="003846C4" w:rsidRDefault="00461896" w:rsidP="00461896">
            <w:pPr>
              <w:rPr>
                <w:rFonts w:asciiTheme="minorHAnsi" w:hAnsiTheme="minorHAnsi"/>
              </w:rPr>
            </w:pPr>
            <w:r>
              <w:rPr>
                <w:rFonts w:asciiTheme="minorHAnsi" w:hAnsiTheme="minorHAnsi"/>
              </w:rPr>
              <w:t xml:space="preserve">Carol Scoles ACS </w:t>
            </w:r>
          </w:p>
        </w:tc>
      </w:tr>
      <w:tr w:rsidR="00461896" w:rsidRPr="003846C4" w:rsidTr="00461896">
        <w:tc>
          <w:tcPr>
            <w:tcW w:w="912" w:type="dxa"/>
            <w:tcBorders>
              <w:bottom w:val="single" w:sz="4" w:space="0" w:color="auto"/>
            </w:tcBorders>
          </w:tcPr>
          <w:p w:rsidR="00461896" w:rsidRPr="003846C4" w:rsidRDefault="00461896" w:rsidP="00461896">
            <w:pPr>
              <w:pStyle w:val="ListParagraph"/>
              <w:ind w:left="0"/>
              <w:rPr>
                <w:rFonts w:asciiTheme="minorHAnsi" w:hAnsiTheme="minorHAnsi"/>
              </w:rPr>
            </w:pPr>
          </w:p>
        </w:tc>
        <w:tc>
          <w:tcPr>
            <w:tcW w:w="1896" w:type="dxa"/>
            <w:tcBorders>
              <w:bottom w:val="single" w:sz="4" w:space="0" w:color="auto"/>
            </w:tcBorders>
          </w:tcPr>
          <w:p w:rsidR="00461896" w:rsidRPr="003846C4" w:rsidRDefault="00461896" w:rsidP="00461896">
            <w:pPr>
              <w:pStyle w:val="ListParagraph"/>
              <w:ind w:left="0"/>
              <w:rPr>
                <w:rFonts w:asciiTheme="minorHAnsi" w:hAnsiTheme="minorHAnsi"/>
              </w:rPr>
            </w:pPr>
            <w:r>
              <w:rPr>
                <w:rFonts w:asciiTheme="minorHAnsi" w:hAnsiTheme="minorHAnsi"/>
              </w:rPr>
              <w:t>Sonja Ahern ACS</w:t>
            </w:r>
          </w:p>
        </w:tc>
        <w:tc>
          <w:tcPr>
            <w:tcW w:w="2878" w:type="dxa"/>
            <w:tcBorders>
              <w:bottom w:val="single" w:sz="4" w:space="0" w:color="auto"/>
            </w:tcBorders>
          </w:tcPr>
          <w:p w:rsidR="00461896" w:rsidRPr="003846C4" w:rsidRDefault="00461896" w:rsidP="00461896">
            <w:pPr>
              <w:pStyle w:val="ListParagraph"/>
              <w:ind w:left="0"/>
              <w:rPr>
                <w:rFonts w:asciiTheme="minorHAnsi" w:hAnsiTheme="minorHAnsi"/>
              </w:rPr>
            </w:pPr>
            <w:r>
              <w:rPr>
                <w:rFonts w:asciiTheme="minorHAnsi" w:hAnsiTheme="minorHAnsi"/>
              </w:rPr>
              <w:t>Patricia Jacoby Equivant</w:t>
            </w:r>
          </w:p>
        </w:tc>
        <w:tc>
          <w:tcPr>
            <w:tcW w:w="4412" w:type="dxa"/>
            <w:tcBorders>
              <w:bottom w:val="single" w:sz="4" w:space="0" w:color="auto"/>
            </w:tcBorders>
          </w:tcPr>
          <w:p w:rsidR="00461896" w:rsidRPr="00441F62" w:rsidRDefault="00461896" w:rsidP="00461896">
            <w:pPr>
              <w:rPr>
                <w:rFonts w:asciiTheme="minorHAnsi" w:hAnsiTheme="minorHAnsi"/>
              </w:rPr>
            </w:pPr>
            <w:r>
              <w:rPr>
                <w:rFonts w:asciiTheme="minorHAnsi" w:hAnsiTheme="minorHAnsi"/>
              </w:rPr>
              <w:t>Kyle Kranda ISI</w:t>
            </w:r>
          </w:p>
        </w:tc>
      </w:tr>
      <w:tr w:rsidR="00461896" w:rsidRPr="003846C4" w:rsidTr="00461896">
        <w:tc>
          <w:tcPr>
            <w:tcW w:w="912" w:type="dxa"/>
            <w:tcBorders>
              <w:bottom w:val="single" w:sz="4" w:space="0" w:color="auto"/>
            </w:tcBorders>
          </w:tcPr>
          <w:p w:rsidR="00461896" w:rsidRPr="003846C4" w:rsidRDefault="00461896" w:rsidP="00461896">
            <w:pPr>
              <w:pStyle w:val="ListParagraph"/>
              <w:ind w:left="0"/>
              <w:rPr>
                <w:rFonts w:asciiTheme="minorHAnsi" w:hAnsiTheme="minorHAnsi"/>
              </w:rPr>
            </w:pPr>
          </w:p>
        </w:tc>
        <w:tc>
          <w:tcPr>
            <w:tcW w:w="1896" w:type="dxa"/>
            <w:tcBorders>
              <w:bottom w:val="single" w:sz="4" w:space="0" w:color="auto"/>
            </w:tcBorders>
          </w:tcPr>
          <w:p w:rsidR="00461896" w:rsidRPr="00E66452" w:rsidRDefault="00461896" w:rsidP="00461896">
            <w:pPr>
              <w:pStyle w:val="ListParagraph"/>
              <w:ind w:left="0"/>
              <w:rPr>
                <w:rFonts w:asciiTheme="minorHAnsi" w:hAnsiTheme="minorHAnsi"/>
                <w:b/>
              </w:rPr>
            </w:pPr>
            <w:r w:rsidRPr="00E66452">
              <w:rPr>
                <w:rFonts w:asciiTheme="minorHAnsi" w:hAnsiTheme="minorHAnsi"/>
                <w:b/>
              </w:rPr>
              <w:t>LOCATION</w:t>
            </w:r>
          </w:p>
        </w:tc>
        <w:tc>
          <w:tcPr>
            <w:tcW w:w="2878" w:type="dxa"/>
            <w:tcBorders>
              <w:bottom w:val="single" w:sz="4" w:space="0" w:color="auto"/>
            </w:tcBorders>
          </w:tcPr>
          <w:p w:rsidR="00461896" w:rsidRPr="00E66452" w:rsidRDefault="00461896" w:rsidP="00461896">
            <w:pPr>
              <w:pStyle w:val="ListParagraph"/>
              <w:ind w:left="0"/>
              <w:rPr>
                <w:rFonts w:asciiTheme="minorHAnsi" w:hAnsiTheme="minorHAnsi"/>
                <w:b/>
              </w:rPr>
            </w:pPr>
            <w:r w:rsidRPr="00E66452">
              <w:rPr>
                <w:rFonts w:asciiTheme="minorHAnsi" w:hAnsiTheme="minorHAnsi"/>
                <w:b/>
              </w:rPr>
              <w:t>Teleconference</w:t>
            </w:r>
          </w:p>
        </w:tc>
        <w:tc>
          <w:tcPr>
            <w:tcW w:w="4412" w:type="dxa"/>
            <w:tcBorders>
              <w:bottom w:val="single" w:sz="4" w:space="0" w:color="auto"/>
            </w:tcBorders>
          </w:tcPr>
          <w:p w:rsidR="00461896" w:rsidRPr="0031021C" w:rsidRDefault="00461896" w:rsidP="00461896">
            <w:pPr>
              <w:rPr>
                <w:rFonts w:asciiTheme="minorHAnsi" w:hAnsiTheme="minorHAnsi"/>
              </w:rPr>
            </w:pPr>
          </w:p>
        </w:tc>
      </w:tr>
    </w:tbl>
    <w:p w:rsidR="00461896" w:rsidRPr="00650805" w:rsidRDefault="00461896" w:rsidP="00461896">
      <w:pPr>
        <w:pStyle w:val="xmsonormal"/>
        <w:rPr>
          <w:sz w:val="24"/>
          <w:szCs w:val="24"/>
        </w:rPr>
      </w:pPr>
    </w:p>
    <w:p w:rsidR="00F277C2" w:rsidRDefault="00F277C2" w:rsidP="008B6968">
      <w:pPr>
        <w:rPr>
          <w:rFonts w:asciiTheme="minorHAnsi" w:hAnsiTheme="minorHAnsi" w:cstheme="minorHAnsi"/>
          <w:b/>
          <w:bCs/>
          <w:color w:val="1F497D"/>
          <w:sz w:val="24"/>
          <w:szCs w:val="24"/>
        </w:rPr>
      </w:pPr>
    </w:p>
    <w:p w:rsidR="00461896" w:rsidRDefault="00461896" w:rsidP="008B6968">
      <w:pPr>
        <w:rPr>
          <w:rFonts w:asciiTheme="minorHAnsi" w:hAnsiTheme="minorHAnsi" w:cstheme="minorHAnsi"/>
          <w:b/>
          <w:bCs/>
          <w:color w:val="1F497D"/>
          <w:sz w:val="24"/>
          <w:szCs w:val="24"/>
        </w:rPr>
      </w:pPr>
    </w:p>
    <w:p w:rsidR="00461896" w:rsidRDefault="00461896" w:rsidP="008B6968">
      <w:pPr>
        <w:rPr>
          <w:rFonts w:asciiTheme="minorHAnsi" w:hAnsiTheme="minorHAnsi" w:cstheme="minorHAnsi"/>
          <w:b/>
          <w:bCs/>
          <w:color w:val="1F497D"/>
          <w:sz w:val="24"/>
          <w:szCs w:val="24"/>
        </w:rPr>
      </w:pPr>
    </w:p>
    <w:p w:rsidR="00461896" w:rsidRDefault="00461896" w:rsidP="00461896">
      <w:pPr>
        <w:pStyle w:val="xmsoautosig"/>
        <w:rPr>
          <w:b/>
          <w:bCs/>
          <w:color w:val="0070C0"/>
          <w:sz w:val="22"/>
          <w:szCs w:val="22"/>
        </w:rPr>
      </w:pPr>
    </w:p>
    <w:p w:rsidR="00461896" w:rsidRDefault="00461896" w:rsidP="00461896">
      <w:pPr>
        <w:pStyle w:val="xmsoautosig"/>
        <w:rPr>
          <w:b/>
          <w:bCs/>
          <w:color w:val="0070C0"/>
          <w:sz w:val="22"/>
          <w:szCs w:val="22"/>
        </w:rPr>
      </w:pPr>
    </w:p>
    <w:p w:rsidR="00461896" w:rsidRPr="00461896" w:rsidRDefault="00461896" w:rsidP="00461896">
      <w:pPr>
        <w:pStyle w:val="xmsoautosig"/>
      </w:pPr>
      <w:r w:rsidRPr="00461896">
        <w:rPr>
          <w:b/>
          <w:bCs/>
          <w:sz w:val="26"/>
          <w:szCs w:val="26"/>
        </w:rPr>
        <w:t xml:space="preserve">11 a.m. to noon  </w:t>
      </w:r>
    </w:p>
    <w:p w:rsidR="00461896" w:rsidRDefault="00461896" w:rsidP="00461896">
      <w:pPr>
        <w:pStyle w:val="xmsonormal"/>
      </w:pPr>
      <w:r>
        <w:rPr>
          <w:b/>
          <w:bCs/>
          <w:color w:val="1F497D"/>
          <w:sz w:val="24"/>
          <w:szCs w:val="24"/>
        </w:rPr>
        <w:t> </w:t>
      </w:r>
    </w:p>
    <w:p w:rsidR="00461896" w:rsidRDefault="00461896" w:rsidP="00461896">
      <w:pPr>
        <w:pStyle w:val="xmsonormal"/>
      </w:pPr>
      <w:r>
        <w:rPr>
          <w:b/>
          <w:bCs/>
          <w:sz w:val="24"/>
          <w:szCs w:val="24"/>
        </w:rPr>
        <w:t xml:space="preserve">Electronic Charging Document Project (eCDP).  </w:t>
      </w:r>
      <w:r>
        <w:rPr>
          <w:sz w:val="24"/>
          <w:szCs w:val="24"/>
        </w:rPr>
        <w:t>The Alaska Court System and Department of Law project teams discussed project status and next steps</w:t>
      </w:r>
      <w:r w:rsidR="00E66452">
        <w:rPr>
          <w:sz w:val="24"/>
          <w:szCs w:val="24"/>
        </w:rPr>
        <w:t>.</w:t>
      </w:r>
      <w:r>
        <w:rPr>
          <w:sz w:val="24"/>
          <w:szCs w:val="24"/>
        </w:rPr>
        <w:t xml:space="preserve">  </w:t>
      </w:r>
    </w:p>
    <w:p w:rsidR="00E81C00" w:rsidRDefault="00E81C00" w:rsidP="00E81C00">
      <w:pPr>
        <w:rPr>
          <w:b/>
          <w:bCs/>
          <w:sz w:val="24"/>
          <w:szCs w:val="24"/>
        </w:rPr>
      </w:pPr>
    </w:p>
    <w:p w:rsidR="005C2DB5" w:rsidRDefault="00E81C00" w:rsidP="00E81C00">
      <w:pPr>
        <w:rPr>
          <w:rFonts w:asciiTheme="minorHAnsi" w:hAnsiTheme="minorHAnsi"/>
          <w:bCs/>
          <w:sz w:val="24"/>
          <w:szCs w:val="24"/>
        </w:rPr>
      </w:pPr>
      <w:r w:rsidRPr="00E66452">
        <w:rPr>
          <w:rFonts w:asciiTheme="minorHAnsi" w:hAnsiTheme="minorHAnsi"/>
          <w:b/>
          <w:bCs/>
          <w:sz w:val="24"/>
          <w:szCs w:val="24"/>
        </w:rPr>
        <w:t>Sample Testing:</w:t>
      </w:r>
      <w:r>
        <w:rPr>
          <w:rFonts w:asciiTheme="minorHAnsi" w:hAnsiTheme="minorHAnsi"/>
          <w:bCs/>
          <w:sz w:val="24"/>
          <w:szCs w:val="24"/>
        </w:rPr>
        <w:t xml:space="preserve">  </w:t>
      </w:r>
    </w:p>
    <w:p w:rsidR="00E81C00" w:rsidRPr="00E66452" w:rsidRDefault="00E81C00" w:rsidP="00E81C00">
      <w:pPr>
        <w:rPr>
          <w:rFonts w:asciiTheme="minorHAnsi" w:hAnsiTheme="minorHAnsi"/>
          <w:bCs/>
          <w:sz w:val="24"/>
          <w:szCs w:val="24"/>
        </w:rPr>
      </w:pPr>
      <w:r>
        <w:rPr>
          <w:rFonts w:asciiTheme="minorHAnsi" w:hAnsiTheme="minorHAnsi"/>
          <w:bCs/>
          <w:sz w:val="24"/>
          <w:szCs w:val="24"/>
        </w:rPr>
        <w:t xml:space="preserve">ISI reported that technical staff has worked through </w:t>
      </w:r>
      <w:r w:rsidRPr="00E66452">
        <w:rPr>
          <w:rFonts w:asciiTheme="minorHAnsi" w:hAnsiTheme="minorHAnsi"/>
          <w:bCs/>
          <w:sz w:val="24"/>
          <w:szCs w:val="24"/>
        </w:rPr>
        <w:t xml:space="preserve">samples </w:t>
      </w:r>
      <w:r>
        <w:rPr>
          <w:rFonts w:asciiTheme="minorHAnsi" w:hAnsiTheme="minorHAnsi"/>
          <w:bCs/>
          <w:sz w:val="24"/>
          <w:szCs w:val="24"/>
        </w:rPr>
        <w:t xml:space="preserve">which successfully entered OB.  Based on this the ISI team broke down what it would take to build the solution. </w:t>
      </w:r>
    </w:p>
    <w:p w:rsidR="00E81C00" w:rsidRPr="00E66452" w:rsidRDefault="00E81C00" w:rsidP="00E81C00">
      <w:pPr>
        <w:rPr>
          <w:rFonts w:asciiTheme="minorHAnsi" w:hAnsiTheme="minorHAnsi"/>
          <w:bCs/>
          <w:sz w:val="24"/>
          <w:szCs w:val="24"/>
        </w:rPr>
      </w:pPr>
      <w:r w:rsidRPr="00E66452">
        <w:rPr>
          <w:rFonts w:asciiTheme="minorHAnsi" w:hAnsiTheme="minorHAnsi"/>
          <w:bCs/>
          <w:sz w:val="24"/>
          <w:szCs w:val="24"/>
        </w:rPr>
        <w:t>Brenda has the high</w:t>
      </w:r>
      <w:r>
        <w:rPr>
          <w:rFonts w:asciiTheme="minorHAnsi" w:hAnsiTheme="minorHAnsi"/>
          <w:bCs/>
          <w:sz w:val="24"/>
          <w:szCs w:val="24"/>
        </w:rPr>
        <w:t>-</w:t>
      </w:r>
      <w:r w:rsidRPr="00E66452">
        <w:rPr>
          <w:rFonts w:asciiTheme="minorHAnsi" w:hAnsiTheme="minorHAnsi"/>
          <w:bCs/>
          <w:sz w:val="24"/>
          <w:szCs w:val="24"/>
        </w:rPr>
        <w:t>level tasks and</w:t>
      </w:r>
      <w:r>
        <w:rPr>
          <w:rFonts w:asciiTheme="minorHAnsi" w:hAnsiTheme="minorHAnsi"/>
          <w:bCs/>
          <w:sz w:val="24"/>
          <w:szCs w:val="24"/>
        </w:rPr>
        <w:t xml:space="preserve"> would like it broken down further. </w:t>
      </w:r>
      <w:r w:rsidRPr="00E66452">
        <w:rPr>
          <w:rFonts w:asciiTheme="minorHAnsi" w:hAnsiTheme="minorHAnsi"/>
          <w:bCs/>
          <w:sz w:val="24"/>
          <w:szCs w:val="24"/>
        </w:rPr>
        <w:t xml:space="preserve">  </w:t>
      </w:r>
    </w:p>
    <w:p w:rsidR="00E81C00" w:rsidRDefault="00E81C00" w:rsidP="00E81C00">
      <w:pPr>
        <w:rPr>
          <w:rFonts w:asciiTheme="minorHAnsi" w:hAnsiTheme="minorHAnsi"/>
          <w:bCs/>
          <w:sz w:val="24"/>
          <w:szCs w:val="24"/>
        </w:rPr>
      </w:pPr>
      <w:r>
        <w:rPr>
          <w:rFonts w:asciiTheme="minorHAnsi" w:hAnsiTheme="minorHAnsi"/>
          <w:bCs/>
          <w:sz w:val="24"/>
          <w:szCs w:val="24"/>
        </w:rPr>
        <w:t>ISI reported that a</w:t>
      </w:r>
      <w:r w:rsidRPr="00E66452">
        <w:rPr>
          <w:rFonts w:asciiTheme="minorHAnsi" w:hAnsiTheme="minorHAnsi"/>
          <w:bCs/>
          <w:sz w:val="24"/>
          <w:szCs w:val="24"/>
        </w:rPr>
        <w:t>s long as data doesn’t change it looks good</w:t>
      </w:r>
      <w:r>
        <w:rPr>
          <w:rFonts w:asciiTheme="minorHAnsi" w:hAnsiTheme="minorHAnsi"/>
          <w:bCs/>
          <w:sz w:val="24"/>
          <w:szCs w:val="24"/>
        </w:rPr>
        <w:t xml:space="preserve">, and if there are changes needed down the trail, those can be worked through.  The data was successfully entered in the test and got into the OB processing queue.  </w:t>
      </w:r>
      <w:r w:rsidRPr="00E66452">
        <w:rPr>
          <w:rFonts w:asciiTheme="minorHAnsi" w:hAnsiTheme="minorHAnsi"/>
          <w:bCs/>
          <w:sz w:val="24"/>
          <w:szCs w:val="24"/>
        </w:rPr>
        <w:t xml:space="preserve">  </w:t>
      </w:r>
    </w:p>
    <w:p w:rsidR="00E81C00" w:rsidRPr="00E66452" w:rsidRDefault="00E81C00" w:rsidP="00E81C00">
      <w:pPr>
        <w:rPr>
          <w:rFonts w:asciiTheme="minorHAnsi" w:hAnsiTheme="minorHAnsi"/>
          <w:bCs/>
          <w:sz w:val="24"/>
          <w:szCs w:val="24"/>
        </w:rPr>
      </w:pPr>
    </w:p>
    <w:p w:rsidR="005C2DB5" w:rsidRDefault="00E81C00" w:rsidP="00E66452">
      <w:pPr>
        <w:rPr>
          <w:rFonts w:asciiTheme="minorHAnsi" w:hAnsiTheme="minorHAnsi"/>
          <w:b/>
          <w:sz w:val="24"/>
          <w:szCs w:val="24"/>
        </w:rPr>
      </w:pPr>
      <w:r w:rsidRPr="00E81C00">
        <w:rPr>
          <w:rFonts w:asciiTheme="minorHAnsi" w:hAnsiTheme="minorHAnsi"/>
          <w:b/>
          <w:sz w:val="24"/>
          <w:szCs w:val="24"/>
        </w:rPr>
        <w:t xml:space="preserve">Work estimate and breakdown: </w:t>
      </w:r>
    </w:p>
    <w:p w:rsidR="00E66452" w:rsidRDefault="00E66452" w:rsidP="00E66452">
      <w:pPr>
        <w:rPr>
          <w:rFonts w:asciiTheme="minorHAnsi" w:hAnsiTheme="minorHAnsi"/>
          <w:sz w:val="24"/>
          <w:szCs w:val="24"/>
        </w:rPr>
      </w:pPr>
      <w:r>
        <w:rPr>
          <w:rFonts w:asciiTheme="minorHAnsi" w:hAnsiTheme="minorHAnsi"/>
          <w:sz w:val="24"/>
          <w:szCs w:val="24"/>
        </w:rPr>
        <w:t>On the DMS side (OnBase – OB) an estimate</w:t>
      </w:r>
      <w:r w:rsidR="00E81C00">
        <w:rPr>
          <w:rFonts w:asciiTheme="minorHAnsi" w:hAnsiTheme="minorHAnsi"/>
          <w:sz w:val="24"/>
          <w:szCs w:val="24"/>
        </w:rPr>
        <w:t xml:space="preserve"> for the work </w:t>
      </w:r>
      <w:r>
        <w:rPr>
          <w:rFonts w:asciiTheme="minorHAnsi" w:hAnsiTheme="minorHAnsi"/>
          <w:sz w:val="24"/>
          <w:szCs w:val="24"/>
        </w:rPr>
        <w:t xml:space="preserve">has been sent out by the ACS vendor for the e filing Project Manager’s (ACS PM) review.  </w:t>
      </w:r>
    </w:p>
    <w:p w:rsidR="00461896" w:rsidRPr="00E66452" w:rsidRDefault="00E66452" w:rsidP="00E66452">
      <w:pPr>
        <w:rPr>
          <w:rFonts w:asciiTheme="minorHAnsi" w:hAnsiTheme="minorHAnsi"/>
          <w:bCs/>
          <w:sz w:val="24"/>
          <w:szCs w:val="24"/>
        </w:rPr>
      </w:pPr>
      <w:r>
        <w:rPr>
          <w:rFonts w:asciiTheme="minorHAnsi" w:hAnsiTheme="minorHAnsi"/>
          <w:sz w:val="24"/>
          <w:szCs w:val="24"/>
        </w:rPr>
        <w:t xml:space="preserve">Brenda Axtell, ACS PM has received the estimate but needs more detail on the work/cost listed. </w:t>
      </w:r>
    </w:p>
    <w:p w:rsidR="00E66452" w:rsidRDefault="00E66452" w:rsidP="00461896">
      <w:pPr>
        <w:rPr>
          <w:rFonts w:asciiTheme="minorHAnsi" w:hAnsiTheme="minorHAnsi"/>
          <w:bCs/>
          <w:sz w:val="24"/>
          <w:szCs w:val="24"/>
        </w:rPr>
      </w:pPr>
      <w:r>
        <w:rPr>
          <w:rFonts w:asciiTheme="minorHAnsi" w:hAnsiTheme="minorHAnsi"/>
          <w:bCs/>
          <w:sz w:val="24"/>
          <w:szCs w:val="24"/>
        </w:rPr>
        <w:t xml:space="preserve">ISI explained that further work on the </w:t>
      </w:r>
      <w:r w:rsidR="00E81C00">
        <w:rPr>
          <w:rFonts w:asciiTheme="minorHAnsi" w:hAnsiTheme="minorHAnsi"/>
          <w:bCs/>
          <w:sz w:val="24"/>
          <w:szCs w:val="24"/>
        </w:rPr>
        <w:t xml:space="preserve">e </w:t>
      </w:r>
      <w:r>
        <w:rPr>
          <w:rFonts w:asciiTheme="minorHAnsi" w:hAnsiTheme="minorHAnsi"/>
          <w:bCs/>
          <w:sz w:val="24"/>
          <w:szCs w:val="24"/>
        </w:rPr>
        <w:t xml:space="preserve">form </w:t>
      </w:r>
      <w:r w:rsidR="00E81C00">
        <w:rPr>
          <w:rFonts w:asciiTheme="minorHAnsi" w:hAnsiTheme="minorHAnsi"/>
          <w:bCs/>
          <w:sz w:val="24"/>
          <w:szCs w:val="24"/>
        </w:rPr>
        <w:t xml:space="preserve">for case initiation </w:t>
      </w:r>
      <w:r>
        <w:rPr>
          <w:rFonts w:asciiTheme="minorHAnsi" w:hAnsiTheme="minorHAnsi"/>
          <w:bCs/>
          <w:sz w:val="24"/>
          <w:szCs w:val="24"/>
        </w:rPr>
        <w:t xml:space="preserve">previously shared with the ACS is underway.  Kyle from ISI will be making changes and additions based on the input ISI has received. </w:t>
      </w:r>
    </w:p>
    <w:p w:rsidR="00E66452" w:rsidRDefault="00E66452" w:rsidP="00461896">
      <w:pPr>
        <w:rPr>
          <w:rFonts w:asciiTheme="minorHAnsi" w:hAnsiTheme="minorHAnsi"/>
          <w:bCs/>
          <w:sz w:val="24"/>
          <w:szCs w:val="24"/>
        </w:rPr>
      </w:pPr>
      <w:r>
        <w:rPr>
          <w:rFonts w:asciiTheme="minorHAnsi" w:hAnsiTheme="minorHAnsi"/>
          <w:bCs/>
          <w:sz w:val="24"/>
          <w:szCs w:val="24"/>
        </w:rPr>
        <w:t xml:space="preserve">ISI technical staff have met with Product Development (PD) and Ryan Foley who worked on the proof of concept to review the </w:t>
      </w:r>
      <w:r w:rsidR="00461896" w:rsidRPr="00E66452">
        <w:rPr>
          <w:rFonts w:asciiTheme="minorHAnsi" w:hAnsiTheme="minorHAnsi"/>
          <w:bCs/>
          <w:sz w:val="24"/>
          <w:szCs w:val="24"/>
        </w:rPr>
        <w:t xml:space="preserve">data coming in and </w:t>
      </w:r>
      <w:r>
        <w:rPr>
          <w:rFonts w:asciiTheme="minorHAnsi" w:hAnsiTheme="minorHAnsi"/>
          <w:bCs/>
          <w:sz w:val="24"/>
          <w:szCs w:val="24"/>
        </w:rPr>
        <w:t xml:space="preserve">to </w:t>
      </w:r>
      <w:r w:rsidR="00461896" w:rsidRPr="00E66452">
        <w:rPr>
          <w:rFonts w:asciiTheme="minorHAnsi" w:hAnsiTheme="minorHAnsi"/>
          <w:bCs/>
          <w:sz w:val="24"/>
          <w:szCs w:val="24"/>
        </w:rPr>
        <w:t xml:space="preserve">make sure </w:t>
      </w:r>
      <w:r>
        <w:rPr>
          <w:rFonts w:asciiTheme="minorHAnsi" w:hAnsiTheme="minorHAnsi"/>
          <w:bCs/>
          <w:sz w:val="24"/>
          <w:szCs w:val="24"/>
        </w:rPr>
        <w:t xml:space="preserve">ISI </w:t>
      </w:r>
      <w:r w:rsidR="00461896" w:rsidRPr="00E66452">
        <w:rPr>
          <w:rFonts w:asciiTheme="minorHAnsi" w:hAnsiTheme="minorHAnsi"/>
          <w:bCs/>
          <w:sz w:val="24"/>
          <w:szCs w:val="24"/>
        </w:rPr>
        <w:t xml:space="preserve">can get data into OB.  </w:t>
      </w:r>
      <w:r>
        <w:rPr>
          <w:rFonts w:asciiTheme="minorHAnsi" w:hAnsiTheme="minorHAnsi"/>
          <w:bCs/>
          <w:sz w:val="24"/>
          <w:szCs w:val="24"/>
        </w:rPr>
        <w:t xml:space="preserve"> </w:t>
      </w:r>
    </w:p>
    <w:p w:rsidR="00461896" w:rsidRPr="00E66452" w:rsidRDefault="00E81C00" w:rsidP="00461896">
      <w:pPr>
        <w:rPr>
          <w:rFonts w:asciiTheme="minorHAnsi" w:hAnsiTheme="minorHAnsi"/>
          <w:bCs/>
          <w:sz w:val="24"/>
          <w:szCs w:val="24"/>
        </w:rPr>
      </w:pPr>
      <w:r>
        <w:rPr>
          <w:rFonts w:asciiTheme="minorHAnsi" w:hAnsiTheme="minorHAnsi"/>
          <w:bCs/>
          <w:sz w:val="24"/>
          <w:szCs w:val="24"/>
        </w:rPr>
        <w:t>ISI is r</w:t>
      </w:r>
      <w:r w:rsidRPr="00E66452">
        <w:rPr>
          <w:rFonts w:asciiTheme="minorHAnsi" w:hAnsiTheme="minorHAnsi"/>
          <w:bCs/>
          <w:sz w:val="24"/>
          <w:szCs w:val="24"/>
        </w:rPr>
        <w:t xml:space="preserve">eady to begin development on this.  </w:t>
      </w:r>
      <w:r>
        <w:rPr>
          <w:rFonts w:asciiTheme="minorHAnsi" w:hAnsiTheme="minorHAnsi"/>
          <w:bCs/>
          <w:sz w:val="24"/>
          <w:szCs w:val="24"/>
        </w:rPr>
        <w:t xml:space="preserve">Once the estimate is approved and the test reviewed and approved, development can begin.  </w:t>
      </w:r>
    </w:p>
    <w:p w:rsidR="00461896" w:rsidRPr="00E66452" w:rsidRDefault="00461896" w:rsidP="00461896">
      <w:pPr>
        <w:rPr>
          <w:rFonts w:asciiTheme="minorHAnsi" w:hAnsiTheme="minorHAnsi"/>
          <w:bCs/>
          <w:sz w:val="24"/>
          <w:szCs w:val="24"/>
        </w:rPr>
      </w:pPr>
    </w:p>
    <w:p w:rsidR="00E81C00" w:rsidRDefault="00E81C00" w:rsidP="00E81C00">
      <w:pPr>
        <w:rPr>
          <w:rFonts w:asciiTheme="minorHAnsi" w:hAnsiTheme="minorHAnsi"/>
          <w:bCs/>
          <w:sz w:val="24"/>
          <w:szCs w:val="24"/>
        </w:rPr>
      </w:pPr>
      <w:r>
        <w:rPr>
          <w:rFonts w:asciiTheme="minorHAnsi" w:hAnsiTheme="minorHAnsi"/>
          <w:bCs/>
          <w:sz w:val="24"/>
          <w:szCs w:val="24"/>
        </w:rPr>
        <w:t>It is estimated the work will take about 1</w:t>
      </w:r>
      <w:r w:rsidR="00461896" w:rsidRPr="00E66452">
        <w:rPr>
          <w:rFonts w:asciiTheme="minorHAnsi" w:hAnsiTheme="minorHAnsi"/>
          <w:bCs/>
          <w:sz w:val="24"/>
          <w:szCs w:val="24"/>
        </w:rPr>
        <w:t xml:space="preserve">70 hours to </w:t>
      </w:r>
      <w:r>
        <w:rPr>
          <w:rFonts w:asciiTheme="minorHAnsi" w:hAnsiTheme="minorHAnsi"/>
          <w:bCs/>
          <w:sz w:val="24"/>
          <w:szCs w:val="24"/>
        </w:rPr>
        <w:t xml:space="preserve">complete but ISI is not able to allocate </w:t>
      </w:r>
      <w:r w:rsidR="00461896" w:rsidRPr="00E66452">
        <w:rPr>
          <w:rFonts w:asciiTheme="minorHAnsi" w:hAnsiTheme="minorHAnsi"/>
          <w:bCs/>
          <w:sz w:val="24"/>
          <w:szCs w:val="24"/>
        </w:rPr>
        <w:t xml:space="preserve">100% </w:t>
      </w:r>
      <w:r>
        <w:rPr>
          <w:rFonts w:asciiTheme="minorHAnsi" w:hAnsiTheme="minorHAnsi"/>
          <w:bCs/>
          <w:sz w:val="24"/>
          <w:szCs w:val="24"/>
        </w:rPr>
        <w:t>of their time to this project yet.  ISI PM Angie Roote will provide ISI technical staff with</w:t>
      </w:r>
      <w:r w:rsidR="00461896" w:rsidRPr="00E66452">
        <w:rPr>
          <w:rFonts w:asciiTheme="minorHAnsi" w:hAnsiTheme="minorHAnsi"/>
          <w:bCs/>
          <w:sz w:val="24"/>
          <w:szCs w:val="24"/>
        </w:rPr>
        <w:t xml:space="preserve"> the timeline plan</w:t>
      </w:r>
      <w:r>
        <w:rPr>
          <w:rFonts w:asciiTheme="minorHAnsi" w:hAnsiTheme="minorHAnsi"/>
          <w:bCs/>
          <w:sz w:val="24"/>
          <w:szCs w:val="24"/>
        </w:rPr>
        <w:t xml:space="preserve"> once that is worked out</w:t>
      </w:r>
      <w:r w:rsidR="00461896" w:rsidRPr="00E66452">
        <w:rPr>
          <w:rFonts w:asciiTheme="minorHAnsi" w:hAnsiTheme="minorHAnsi"/>
          <w:bCs/>
          <w:sz w:val="24"/>
          <w:szCs w:val="24"/>
        </w:rPr>
        <w:t xml:space="preserve">. </w:t>
      </w:r>
      <w:r>
        <w:rPr>
          <w:rFonts w:asciiTheme="minorHAnsi" w:hAnsiTheme="minorHAnsi"/>
          <w:bCs/>
          <w:sz w:val="24"/>
          <w:szCs w:val="24"/>
        </w:rPr>
        <w:t xml:space="preserve">  Angie is not available this week but will be working out a timeline with the ACS.   </w:t>
      </w:r>
    </w:p>
    <w:p w:rsidR="00E81C00" w:rsidRDefault="00E81C00" w:rsidP="00E81C00">
      <w:pPr>
        <w:rPr>
          <w:rFonts w:asciiTheme="minorHAnsi" w:hAnsiTheme="minorHAnsi"/>
          <w:sz w:val="24"/>
          <w:szCs w:val="24"/>
        </w:rPr>
      </w:pPr>
    </w:p>
    <w:p w:rsidR="005C2DB5" w:rsidRDefault="00E81C00" w:rsidP="007F6CE9">
      <w:pPr>
        <w:rPr>
          <w:rFonts w:asciiTheme="minorHAnsi" w:hAnsiTheme="minorHAnsi"/>
          <w:sz w:val="24"/>
          <w:szCs w:val="24"/>
        </w:rPr>
      </w:pPr>
      <w:r w:rsidRPr="00E81C00">
        <w:rPr>
          <w:rFonts w:asciiTheme="minorHAnsi" w:hAnsiTheme="minorHAnsi"/>
          <w:b/>
          <w:sz w:val="24"/>
          <w:szCs w:val="24"/>
        </w:rPr>
        <w:t>Discussion:</w:t>
      </w:r>
      <w:r w:rsidRPr="00E81C00">
        <w:rPr>
          <w:rFonts w:asciiTheme="minorHAnsi" w:hAnsiTheme="minorHAnsi"/>
          <w:sz w:val="24"/>
          <w:szCs w:val="24"/>
        </w:rPr>
        <w:t xml:space="preserve"> </w:t>
      </w:r>
    </w:p>
    <w:p w:rsidR="007F6CE9" w:rsidRDefault="007F6CE9" w:rsidP="007F6CE9">
      <w:pPr>
        <w:rPr>
          <w:rFonts w:asciiTheme="minorHAnsi" w:hAnsiTheme="minorHAnsi"/>
          <w:bCs/>
          <w:sz w:val="24"/>
          <w:szCs w:val="24"/>
        </w:rPr>
      </w:pPr>
      <w:r>
        <w:rPr>
          <w:rFonts w:asciiTheme="minorHAnsi" w:hAnsiTheme="minorHAnsi"/>
          <w:sz w:val="24"/>
          <w:szCs w:val="24"/>
        </w:rPr>
        <w:t xml:space="preserve">Once the data comes in the idea is that it </w:t>
      </w:r>
      <w:r w:rsidR="00461896" w:rsidRPr="00E66452">
        <w:rPr>
          <w:rFonts w:asciiTheme="minorHAnsi" w:hAnsiTheme="minorHAnsi"/>
          <w:bCs/>
          <w:sz w:val="24"/>
          <w:szCs w:val="24"/>
        </w:rPr>
        <w:t xml:space="preserve">will follow processing </w:t>
      </w:r>
      <w:r>
        <w:rPr>
          <w:rFonts w:asciiTheme="minorHAnsi" w:hAnsiTheme="minorHAnsi"/>
          <w:bCs/>
          <w:sz w:val="24"/>
          <w:szCs w:val="24"/>
        </w:rPr>
        <w:t xml:space="preserve">already in place for criminal cases in TrueFiling.   This is for case initiation only and ACS, DOL and ISI will still need to work on what messages will be returned. </w:t>
      </w:r>
    </w:p>
    <w:p w:rsidR="007F6CE9" w:rsidRDefault="007F6CE9" w:rsidP="007F6CE9">
      <w:pPr>
        <w:rPr>
          <w:rFonts w:asciiTheme="minorHAnsi" w:hAnsiTheme="minorHAnsi"/>
          <w:bCs/>
          <w:sz w:val="24"/>
          <w:szCs w:val="24"/>
        </w:rPr>
      </w:pPr>
      <w:r>
        <w:rPr>
          <w:rFonts w:asciiTheme="minorHAnsi" w:hAnsiTheme="minorHAnsi"/>
          <w:bCs/>
          <w:sz w:val="24"/>
          <w:szCs w:val="24"/>
        </w:rPr>
        <w:t xml:space="preserve">The plan is to send the Notify Review Filing Complete message back.  Ryan Foley at ISI will need some time to work with the DOL vendor, PBK to integrate PBK with the ISI service.  Other third parties would need to do the same, such as AST, or MOA, if interested in this project. </w:t>
      </w:r>
    </w:p>
    <w:p w:rsidR="007F6CE9" w:rsidRDefault="007F6CE9" w:rsidP="007F6CE9">
      <w:pPr>
        <w:rPr>
          <w:rFonts w:asciiTheme="minorHAnsi" w:hAnsiTheme="minorHAnsi"/>
          <w:bCs/>
          <w:sz w:val="24"/>
          <w:szCs w:val="24"/>
        </w:rPr>
      </w:pPr>
    </w:p>
    <w:p w:rsidR="00461896" w:rsidRPr="00E66452" w:rsidRDefault="00461896" w:rsidP="00461896">
      <w:pPr>
        <w:pStyle w:val="xmsonormal"/>
        <w:rPr>
          <w:rFonts w:asciiTheme="minorHAnsi" w:hAnsiTheme="minorHAnsi"/>
          <w:bCs/>
          <w:sz w:val="24"/>
          <w:szCs w:val="24"/>
        </w:rPr>
      </w:pPr>
      <w:r w:rsidRPr="00E66452">
        <w:rPr>
          <w:rFonts w:asciiTheme="minorHAnsi" w:hAnsiTheme="minorHAnsi"/>
          <w:bCs/>
          <w:sz w:val="24"/>
          <w:szCs w:val="24"/>
        </w:rPr>
        <w:t xml:space="preserve">The guide </w:t>
      </w:r>
      <w:r w:rsidR="007F6CE9">
        <w:rPr>
          <w:rFonts w:asciiTheme="minorHAnsi" w:hAnsiTheme="minorHAnsi"/>
          <w:bCs/>
          <w:sz w:val="24"/>
          <w:szCs w:val="24"/>
        </w:rPr>
        <w:t xml:space="preserve">ISI has </w:t>
      </w:r>
      <w:r w:rsidRPr="00E66452">
        <w:rPr>
          <w:rFonts w:asciiTheme="minorHAnsi" w:hAnsiTheme="minorHAnsi"/>
          <w:bCs/>
          <w:sz w:val="24"/>
          <w:szCs w:val="24"/>
        </w:rPr>
        <w:t xml:space="preserve">provided is the input inbound review </w:t>
      </w:r>
      <w:r w:rsidR="007F6CE9">
        <w:rPr>
          <w:rFonts w:asciiTheme="minorHAnsi" w:hAnsiTheme="minorHAnsi"/>
          <w:bCs/>
          <w:sz w:val="24"/>
          <w:szCs w:val="24"/>
        </w:rPr>
        <w:t xml:space="preserve">of </w:t>
      </w:r>
      <w:r w:rsidRPr="00E66452">
        <w:rPr>
          <w:rFonts w:asciiTheme="minorHAnsi" w:hAnsiTheme="minorHAnsi"/>
          <w:bCs/>
          <w:sz w:val="24"/>
          <w:szCs w:val="24"/>
        </w:rPr>
        <w:t xml:space="preserve">filing requests to </w:t>
      </w:r>
      <w:r w:rsidR="007F6CE9">
        <w:rPr>
          <w:rFonts w:asciiTheme="minorHAnsi" w:hAnsiTheme="minorHAnsi"/>
          <w:bCs/>
          <w:sz w:val="24"/>
          <w:szCs w:val="24"/>
        </w:rPr>
        <w:t>initiate a case, and then the system would send back a N</w:t>
      </w:r>
      <w:r w:rsidRPr="00E66452">
        <w:rPr>
          <w:rFonts w:asciiTheme="minorHAnsi" w:hAnsiTheme="minorHAnsi"/>
          <w:bCs/>
          <w:sz w:val="24"/>
          <w:szCs w:val="24"/>
        </w:rPr>
        <w:t xml:space="preserve">otify </w:t>
      </w:r>
      <w:r w:rsidR="007F6CE9">
        <w:rPr>
          <w:rFonts w:asciiTheme="minorHAnsi" w:hAnsiTheme="minorHAnsi"/>
          <w:bCs/>
          <w:sz w:val="24"/>
          <w:szCs w:val="24"/>
        </w:rPr>
        <w:t>R</w:t>
      </w:r>
      <w:r w:rsidRPr="00E66452">
        <w:rPr>
          <w:rFonts w:asciiTheme="minorHAnsi" w:hAnsiTheme="minorHAnsi"/>
          <w:bCs/>
          <w:sz w:val="24"/>
          <w:szCs w:val="24"/>
        </w:rPr>
        <w:t>eview</w:t>
      </w:r>
      <w:r w:rsidR="007F6CE9">
        <w:rPr>
          <w:rFonts w:asciiTheme="minorHAnsi" w:hAnsiTheme="minorHAnsi"/>
          <w:bCs/>
          <w:sz w:val="24"/>
          <w:szCs w:val="24"/>
        </w:rPr>
        <w:t xml:space="preserve"> Fil</w:t>
      </w:r>
      <w:r w:rsidRPr="00E66452">
        <w:rPr>
          <w:rFonts w:asciiTheme="minorHAnsi" w:hAnsiTheme="minorHAnsi"/>
          <w:bCs/>
          <w:sz w:val="24"/>
          <w:szCs w:val="24"/>
        </w:rPr>
        <w:t xml:space="preserve">ing </w:t>
      </w:r>
      <w:r w:rsidR="007F6CE9">
        <w:rPr>
          <w:rFonts w:asciiTheme="minorHAnsi" w:hAnsiTheme="minorHAnsi"/>
          <w:bCs/>
          <w:sz w:val="24"/>
          <w:szCs w:val="24"/>
        </w:rPr>
        <w:t>C</w:t>
      </w:r>
      <w:r w:rsidRPr="00E66452">
        <w:rPr>
          <w:rFonts w:asciiTheme="minorHAnsi" w:hAnsiTheme="minorHAnsi"/>
          <w:bCs/>
          <w:sz w:val="24"/>
          <w:szCs w:val="24"/>
        </w:rPr>
        <w:t xml:space="preserve">omplete </w:t>
      </w:r>
      <w:r w:rsidR="007F6CE9">
        <w:rPr>
          <w:rFonts w:asciiTheme="minorHAnsi" w:hAnsiTheme="minorHAnsi"/>
          <w:bCs/>
          <w:sz w:val="24"/>
          <w:szCs w:val="24"/>
        </w:rPr>
        <w:t xml:space="preserve">message with </w:t>
      </w:r>
      <w:r w:rsidRPr="00E66452">
        <w:rPr>
          <w:rFonts w:asciiTheme="minorHAnsi" w:hAnsiTheme="minorHAnsi"/>
          <w:bCs/>
          <w:sz w:val="24"/>
          <w:szCs w:val="24"/>
        </w:rPr>
        <w:t xml:space="preserve">the case number and any response </w:t>
      </w:r>
      <w:r w:rsidR="007F6CE9">
        <w:rPr>
          <w:rFonts w:asciiTheme="minorHAnsi" w:hAnsiTheme="minorHAnsi"/>
          <w:bCs/>
          <w:sz w:val="24"/>
          <w:szCs w:val="24"/>
        </w:rPr>
        <w:t>such as whether the filing was a</w:t>
      </w:r>
      <w:r w:rsidRPr="00E66452">
        <w:rPr>
          <w:rFonts w:asciiTheme="minorHAnsi" w:hAnsiTheme="minorHAnsi"/>
          <w:bCs/>
          <w:sz w:val="24"/>
          <w:szCs w:val="24"/>
        </w:rPr>
        <w:t>ccepted</w:t>
      </w:r>
      <w:r w:rsidR="007F6CE9">
        <w:rPr>
          <w:rFonts w:asciiTheme="minorHAnsi" w:hAnsiTheme="minorHAnsi"/>
          <w:bCs/>
          <w:sz w:val="24"/>
          <w:szCs w:val="24"/>
        </w:rPr>
        <w:t xml:space="preserve"> or </w:t>
      </w:r>
      <w:r w:rsidRPr="00E66452">
        <w:rPr>
          <w:rFonts w:asciiTheme="minorHAnsi" w:hAnsiTheme="minorHAnsi"/>
          <w:bCs/>
          <w:sz w:val="24"/>
          <w:szCs w:val="24"/>
        </w:rPr>
        <w:t xml:space="preserve">rejected.  Step one is to review that </w:t>
      </w:r>
      <w:r w:rsidR="007F6CE9">
        <w:rPr>
          <w:rFonts w:asciiTheme="minorHAnsi" w:hAnsiTheme="minorHAnsi"/>
          <w:bCs/>
          <w:sz w:val="24"/>
          <w:szCs w:val="24"/>
        </w:rPr>
        <w:t xml:space="preserve">messaging </w:t>
      </w:r>
      <w:r w:rsidRPr="00E66452">
        <w:rPr>
          <w:rFonts w:asciiTheme="minorHAnsi" w:hAnsiTheme="minorHAnsi"/>
          <w:bCs/>
          <w:sz w:val="24"/>
          <w:szCs w:val="24"/>
        </w:rPr>
        <w:t xml:space="preserve">and how that functions and then step </w:t>
      </w:r>
      <w:r w:rsidR="007F6CE9">
        <w:rPr>
          <w:rFonts w:asciiTheme="minorHAnsi" w:hAnsiTheme="minorHAnsi"/>
          <w:bCs/>
          <w:sz w:val="24"/>
          <w:szCs w:val="24"/>
        </w:rPr>
        <w:t>two</w:t>
      </w:r>
      <w:r w:rsidRPr="00E66452">
        <w:rPr>
          <w:rFonts w:asciiTheme="minorHAnsi" w:hAnsiTheme="minorHAnsi"/>
          <w:bCs/>
          <w:sz w:val="24"/>
          <w:szCs w:val="24"/>
        </w:rPr>
        <w:t xml:space="preserve"> is after approval </w:t>
      </w:r>
      <w:r w:rsidR="007F6CE9">
        <w:rPr>
          <w:rFonts w:asciiTheme="minorHAnsi" w:hAnsiTheme="minorHAnsi"/>
          <w:bCs/>
          <w:sz w:val="24"/>
          <w:szCs w:val="24"/>
        </w:rPr>
        <w:t xml:space="preserve">ISI </w:t>
      </w:r>
      <w:r w:rsidRPr="00E66452">
        <w:rPr>
          <w:rFonts w:asciiTheme="minorHAnsi" w:hAnsiTheme="minorHAnsi"/>
          <w:bCs/>
          <w:sz w:val="24"/>
          <w:szCs w:val="24"/>
        </w:rPr>
        <w:t>would engage with PBK to work out</w:t>
      </w:r>
      <w:r w:rsidR="007F6CE9">
        <w:rPr>
          <w:rFonts w:asciiTheme="minorHAnsi" w:hAnsiTheme="minorHAnsi"/>
          <w:bCs/>
          <w:sz w:val="24"/>
          <w:szCs w:val="24"/>
        </w:rPr>
        <w:t xml:space="preserve"> the</w:t>
      </w:r>
      <w:r w:rsidRPr="00E66452">
        <w:rPr>
          <w:rFonts w:asciiTheme="minorHAnsi" w:hAnsiTheme="minorHAnsi"/>
          <w:bCs/>
          <w:sz w:val="24"/>
          <w:szCs w:val="24"/>
        </w:rPr>
        <w:t xml:space="preserve"> integration.  For now</w:t>
      </w:r>
      <w:r w:rsidR="007F6CE9">
        <w:rPr>
          <w:rFonts w:asciiTheme="minorHAnsi" w:hAnsiTheme="minorHAnsi"/>
          <w:bCs/>
          <w:sz w:val="24"/>
          <w:szCs w:val="24"/>
        </w:rPr>
        <w:t xml:space="preserve">, ISI is </w:t>
      </w:r>
      <w:r w:rsidRPr="00E66452">
        <w:rPr>
          <w:rFonts w:asciiTheme="minorHAnsi" w:hAnsiTheme="minorHAnsi"/>
          <w:bCs/>
          <w:sz w:val="24"/>
          <w:szCs w:val="24"/>
        </w:rPr>
        <w:t>just bui</w:t>
      </w:r>
      <w:r w:rsidR="007F6CE9">
        <w:rPr>
          <w:rFonts w:asciiTheme="minorHAnsi" w:hAnsiTheme="minorHAnsi"/>
          <w:bCs/>
          <w:sz w:val="24"/>
          <w:szCs w:val="24"/>
        </w:rPr>
        <w:t>l</w:t>
      </w:r>
      <w:r w:rsidRPr="00E66452">
        <w:rPr>
          <w:rFonts w:asciiTheme="minorHAnsi" w:hAnsiTheme="minorHAnsi"/>
          <w:bCs/>
          <w:sz w:val="24"/>
          <w:szCs w:val="24"/>
        </w:rPr>
        <w:t xml:space="preserve">ding the requests and responses.  </w:t>
      </w:r>
    </w:p>
    <w:p w:rsidR="00461896" w:rsidRPr="00E66452" w:rsidRDefault="00461896" w:rsidP="00461896">
      <w:pPr>
        <w:pStyle w:val="xmsonormal"/>
        <w:rPr>
          <w:rFonts w:asciiTheme="minorHAnsi" w:hAnsiTheme="minorHAnsi"/>
          <w:bCs/>
          <w:sz w:val="24"/>
          <w:szCs w:val="24"/>
        </w:rPr>
      </w:pPr>
    </w:p>
    <w:p w:rsidR="00461896" w:rsidRPr="00E66452" w:rsidRDefault="007F6CE9" w:rsidP="00461896">
      <w:pPr>
        <w:pStyle w:val="xmsonormal"/>
        <w:rPr>
          <w:rFonts w:asciiTheme="minorHAnsi" w:hAnsiTheme="minorHAnsi"/>
          <w:bCs/>
          <w:sz w:val="24"/>
          <w:szCs w:val="24"/>
        </w:rPr>
      </w:pPr>
      <w:r>
        <w:rPr>
          <w:rFonts w:asciiTheme="minorHAnsi" w:hAnsiTheme="minorHAnsi"/>
          <w:bCs/>
          <w:sz w:val="24"/>
          <w:szCs w:val="24"/>
        </w:rPr>
        <w:lastRenderedPageBreak/>
        <w:t xml:space="preserve">DOL’s </w:t>
      </w:r>
      <w:r w:rsidR="00461896" w:rsidRPr="00E66452">
        <w:rPr>
          <w:rFonts w:asciiTheme="minorHAnsi" w:hAnsiTheme="minorHAnsi"/>
          <w:bCs/>
          <w:sz w:val="24"/>
          <w:szCs w:val="24"/>
        </w:rPr>
        <w:t>Michal</w:t>
      </w:r>
      <w:r>
        <w:rPr>
          <w:rFonts w:asciiTheme="minorHAnsi" w:hAnsiTheme="minorHAnsi"/>
          <w:bCs/>
          <w:sz w:val="24"/>
          <w:szCs w:val="24"/>
        </w:rPr>
        <w:t xml:space="preserve"> asked if a test for sending the data has been done yet?  </w:t>
      </w:r>
      <w:r w:rsidR="00461896" w:rsidRPr="00E66452">
        <w:rPr>
          <w:rFonts w:asciiTheme="minorHAnsi" w:hAnsiTheme="minorHAnsi"/>
          <w:bCs/>
          <w:sz w:val="24"/>
          <w:szCs w:val="24"/>
        </w:rPr>
        <w:t xml:space="preserve">  </w:t>
      </w:r>
    </w:p>
    <w:p w:rsidR="00461896" w:rsidRPr="00E66452" w:rsidRDefault="007F6CE9" w:rsidP="00461896">
      <w:pPr>
        <w:pStyle w:val="xmsonormal"/>
        <w:rPr>
          <w:rFonts w:asciiTheme="minorHAnsi" w:hAnsiTheme="minorHAnsi"/>
          <w:bCs/>
          <w:sz w:val="24"/>
          <w:szCs w:val="24"/>
        </w:rPr>
      </w:pPr>
      <w:r>
        <w:rPr>
          <w:rFonts w:asciiTheme="minorHAnsi" w:hAnsiTheme="minorHAnsi"/>
          <w:bCs/>
          <w:sz w:val="24"/>
          <w:szCs w:val="24"/>
        </w:rPr>
        <w:t xml:space="preserve">Ryan confirmed that a test was done about a year ago and the only thing that is changing is that we are using the OB </w:t>
      </w:r>
      <w:r w:rsidR="00461896" w:rsidRPr="00E66452">
        <w:rPr>
          <w:rFonts w:asciiTheme="minorHAnsi" w:hAnsiTheme="minorHAnsi"/>
          <w:bCs/>
          <w:sz w:val="24"/>
          <w:szCs w:val="24"/>
        </w:rPr>
        <w:t xml:space="preserve">environment.  All </w:t>
      </w:r>
      <w:r>
        <w:rPr>
          <w:rFonts w:asciiTheme="minorHAnsi" w:hAnsiTheme="minorHAnsi"/>
          <w:bCs/>
          <w:sz w:val="24"/>
          <w:szCs w:val="24"/>
        </w:rPr>
        <w:t xml:space="preserve">ISI tested before was the </w:t>
      </w:r>
      <w:r w:rsidR="00461896" w:rsidRPr="00E66452">
        <w:rPr>
          <w:rFonts w:asciiTheme="minorHAnsi" w:hAnsiTheme="minorHAnsi"/>
          <w:bCs/>
          <w:sz w:val="24"/>
          <w:szCs w:val="24"/>
        </w:rPr>
        <w:t xml:space="preserve">existing messaging with </w:t>
      </w:r>
      <w:r w:rsidR="005120EA">
        <w:rPr>
          <w:rFonts w:asciiTheme="minorHAnsi" w:hAnsiTheme="minorHAnsi"/>
          <w:bCs/>
          <w:sz w:val="24"/>
          <w:szCs w:val="24"/>
        </w:rPr>
        <w:t xml:space="preserve">the </w:t>
      </w:r>
      <w:r w:rsidR="00461896" w:rsidRPr="00E66452">
        <w:rPr>
          <w:rFonts w:asciiTheme="minorHAnsi" w:hAnsiTheme="minorHAnsi"/>
          <w:bCs/>
          <w:sz w:val="24"/>
          <w:szCs w:val="24"/>
        </w:rPr>
        <w:t xml:space="preserve">schema </w:t>
      </w:r>
      <w:r w:rsidR="005120EA">
        <w:rPr>
          <w:rFonts w:asciiTheme="minorHAnsi" w:hAnsiTheme="minorHAnsi"/>
          <w:bCs/>
          <w:sz w:val="24"/>
          <w:szCs w:val="24"/>
        </w:rPr>
        <w:t xml:space="preserve">to show the messages were </w:t>
      </w:r>
      <w:r w:rsidR="00461896" w:rsidRPr="00E66452">
        <w:rPr>
          <w:rFonts w:asciiTheme="minorHAnsi" w:hAnsiTheme="minorHAnsi"/>
          <w:bCs/>
          <w:sz w:val="24"/>
          <w:szCs w:val="24"/>
        </w:rPr>
        <w:t xml:space="preserve">received. </w:t>
      </w:r>
    </w:p>
    <w:p w:rsidR="00461896" w:rsidRPr="00E66452" w:rsidRDefault="00461896" w:rsidP="00461896">
      <w:pPr>
        <w:pStyle w:val="xmsonormal"/>
        <w:rPr>
          <w:rFonts w:asciiTheme="minorHAnsi" w:hAnsiTheme="minorHAnsi"/>
          <w:bCs/>
          <w:sz w:val="24"/>
          <w:szCs w:val="24"/>
        </w:rPr>
      </w:pPr>
      <w:r w:rsidRPr="00E66452">
        <w:rPr>
          <w:rFonts w:asciiTheme="minorHAnsi" w:hAnsiTheme="minorHAnsi"/>
          <w:bCs/>
          <w:sz w:val="24"/>
          <w:szCs w:val="24"/>
        </w:rPr>
        <w:t xml:space="preserve">PBK hasn’t tested yet, but ISI was doing </w:t>
      </w:r>
      <w:r w:rsidR="005120EA">
        <w:rPr>
          <w:rFonts w:asciiTheme="minorHAnsi" w:hAnsiTheme="minorHAnsi"/>
          <w:bCs/>
          <w:sz w:val="24"/>
          <w:szCs w:val="24"/>
        </w:rPr>
        <w:t xml:space="preserve">the </w:t>
      </w:r>
      <w:r w:rsidRPr="00E66452">
        <w:rPr>
          <w:rFonts w:asciiTheme="minorHAnsi" w:hAnsiTheme="minorHAnsi"/>
          <w:bCs/>
          <w:sz w:val="24"/>
          <w:szCs w:val="24"/>
        </w:rPr>
        <w:t>testing using the web service a</w:t>
      </w:r>
      <w:r w:rsidR="005120EA">
        <w:rPr>
          <w:rFonts w:asciiTheme="minorHAnsi" w:hAnsiTheme="minorHAnsi"/>
          <w:bCs/>
          <w:sz w:val="24"/>
          <w:szCs w:val="24"/>
        </w:rPr>
        <w:t>bout a</w:t>
      </w:r>
      <w:r w:rsidRPr="00E66452">
        <w:rPr>
          <w:rFonts w:asciiTheme="minorHAnsi" w:hAnsiTheme="minorHAnsi"/>
          <w:bCs/>
          <w:sz w:val="24"/>
          <w:szCs w:val="24"/>
        </w:rPr>
        <w:t xml:space="preserve"> year ago.</w:t>
      </w:r>
    </w:p>
    <w:p w:rsidR="00461896" w:rsidRDefault="005120EA" w:rsidP="00461896">
      <w:pPr>
        <w:pStyle w:val="xmsonormal"/>
        <w:rPr>
          <w:rFonts w:asciiTheme="minorHAnsi" w:hAnsiTheme="minorHAnsi"/>
          <w:bCs/>
          <w:sz w:val="24"/>
          <w:szCs w:val="24"/>
        </w:rPr>
      </w:pPr>
      <w:r>
        <w:rPr>
          <w:rFonts w:asciiTheme="minorHAnsi" w:hAnsiTheme="minorHAnsi"/>
          <w:bCs/>
          <w:sz w:val="24"/>
          <w:szCs w:val="24"/>
        </w:rPr>
        <w:t>That was not done with PBK yet.  A guide for all the message schemas that are approved for the endpoint were sent to DOL, and DOL forwarded that information to PBK.</w:t>
      </w:r>
    </w:p>
    <w:p w:rsidR="005120EA" w:rsidRDefault="005120EA" w:rsidP="00461896">
      <w:pPr>
        <w:pStyle w:val="xmsonormal"/>
        <w:rPr>
          <w:rFonts w:asciiTheme="minorHAnsi" w:hAnsiTheme="minorHAnsi"/>
          <w:bCs/>
          <w:sz w:val="24"/>
          <w:szCs w:val="24"/>
        </w:rPr>
      </w:pPr>
      <w:r>
        <w:rPr>
          <w:rFonts w:asciiTheme="minorHAnsi" w:hAnsiTheme="minorHAnsi"/>
          <w:bCs/>
          <w:sz w:val="24"/>
          <w:szCs w:val="24"/>
        </w:rPr>
        <w:t xml:space="preserve">PBK needs to talk to ISI on what they need to look at in the documentation sent and what integration tasks are needed.   Ryan will schedule a more focused smaller technical group meeting with PBK, ISI and the ACS once ISI has approval for the work.  </w:t>
      </w:r>
    </w:p>
    <w:p w:rsidR="005120EA" w:rsidRDefault="005120EA" w:rsidP="00461896">
      <w:pPr>
        <w:pStyle w:val="xmsonormal"/>
        <w:rPr>
          <w:rFonts w:asciiTheme="minorHAnsi" w:hAnsiTheme="minorHAnsi"/>
          <w:bCs/>
          <w:sz w:val="24"/>
          <w:szCs w:val="24"/>
        </w:rPr>
      </w:pPr>
    </w:p>
    <w:p w:rsidR="00461896" w:rsidRPr="005C2DB5" w:rsidRDefault="00461896" w:rsidP="00461896">
      <w:pPr>
        <w:pStyle w:val="xmsonormal"/>
        <w:rPr>
          <w:rFonts w:asciiTheme="minorHAnsi" w:hAnsiTheme="minorHAnsi"/>
          <w:b/>
          <w:bCs/>
          <w:sz w:val="24"/>
          <w:szCs w:val="24"/>
        </w:rPr>
      </w:pPr>
      <w:r w:rsidRPr="005120EA">
        <w:rPr>
          <w:rFonts w:asciiTheme="minorHAnsi" w:hAnsiTheme="minorHAnsi"/>
          <w:b/>
          <w:bCs/>
          <w:sz w:val="24"/>
          <w:szCs w:val="24"/>
        </w:rPr>
        <w:t>Action Items</w:t>
      </w:r>
      <w:r w:rsidR="005C2DB5">
        <w:rPr>
          <w:rFonts w:asciiTheme="minorHAnsi" w:hAnsiTheme="minorHAnsi"/>
          <w:b/>
          <w:bCs/>
          <w:sz w:val="24"/>
          <w:szCs w:val="24"/>
        </w:rPr>
        <w:t>:</w:t>
      </w:r>
    </w:p>
    <w:p w:rsidR="005120EA" w:rsidRDefault="00461896" w:rsidP="00461896">
      <w:pPr>
        <w:pStyle w:val="xmsonormal"/>
        <w:rPr>
          <w:rFonts w:asciiTheme="minorHAnsi" w:hAnsiTheme="minorHAnsi"/>
          <w:bCs/>
          <w:sz w:val="24"/>
          <w:szCs w:val="24"/>
        </w:rPr>
      </w:pPr>
      <w:r w:rsidRPr="00E66452">
        <w:rPr>
          <w:rFonts w:asciiTheme="minorHAnsi" w:hAnsiTheme="minorHAnsi"/>
          <w:bCs/>
          <w:sz w:val="24"/>
          <w:szCs w:val="24"/>
        </w:rPr>
        <w:t xml:space="preserve">Brenda needs to approve the </w:t>
      </w:r>
      <w:r w:rsidR="005120EA">
        <w:rPr>
          <w:rFonts w:asciiTheme="minorHAnsi" w:hAnsiTheme="minorHAnsi"/>
          <w:bCs/>
          <w:sz w:val="24"/>
          <w:szCs w:val="24"/>
        </w:rPr>
        <w:t xml:space="preserve">work estimate and schedule when it will occur with Angie </w:t>
      </w:r>
    </w:p>
    <w:p w:rsidR="00461896" w:rsidRDefault="005120EA" w:rsidP="00461896">
      <w:pPr>
        <w:pStyle w:val="xmsonormal"/>
        <w:rPr>
          <w:rFonts w:asciiTheme="minorHAnsi" w:hAnsiTheme="minorHAnsi"/>
          <w:bCs/>
          <w:sz w:val="24"/>
          <w:szCs w:val="24"/>
        </w:rPr>
      </w:pPr>
      <w:r>
        <w:rPr>
          <w:rFonts w:asciiTheme="minorHAnsi" w:hAnsiTheme="minorHAnsi"/>
          <w:bCs/>
          <w:sz w:val="24"/>
          <w:szCs w:val="24"/>
        </w:rPr>
        <w:t xml:space="preserve">Brenda will let ISI know who needs to be involved in technical meetings from PBK and the ACS. </w:t>
      </w:r>
    </w:p>
    <w:p w:rsidR="00FF4AC7" w:rsidRDefault="005120EA" w:rsidP="00461896">
      <w:pPr>
        <w:pStyle w:val="xmsonormal"/>
        <w:rPr>
          <w:rFonts w:asciiTheme="minorHAnsi" w:hAnsiTheme="minorHAnsi"/>
          <w:bCs/>
          <w:sz w:val="24"/>
          <w:szCs w:val="24"/>
        </w:rPr>
      </w:pPr>
      <w:r>
        <w:rPr>
          <w:rFonts w:asciiTheme="minorHAnsi" w:hAnsiTheme="minorHAnsi"/>
          <w:bCs/>
          <w:sz w:val="24"/>
          <w:szCs w:val="24"/>
        </w:rPr>
        <w:t xml:space="preserve">ISI will </w:t>
      </w:r>
      <w:r w:rsidR="00461896" w:rsidRPr="00E66452">
        <w:rPr>
          <w:rFonts w:asciiTheme="minorHAnsi" w:hAnsiTheme="minorHAnsi"/>
          <w:bCs/>
          <w:sz w:val="24"/>
          <w:szCs w:val="24"/>
        </w:rPr>
        <w:t>break down tasks further for Brenda</w:t>
      </w:r>
      <w:r>
        <w:rPr>
          <w:rFonts w:asciiTheme="minorHAnsi" w:hAnsiTheme="minorHAnsi"/>
          <w:bCs/>
          <w:sz w:val="24"/>
          <w:szCs w:val="24"/>
        </w:rPr>
        <w:t xml:space="preserve"> and sent detail out. </w:t>
      </w:r>
    </w:p>
    <w:p w:rsidR="00FF4AC7" w:rsidRDefault="00FF4AC7">
      <w:pPr>
        <w:rPr>
          <w:rFonts w:asciiTheme="minorHAnsi" w:eastAsiaTheme="minorHAnsi" w:hAnsiTheme="minorHAnsi" w:cs="Calibri"/>
          <w:bCs/>
          <w:sz w:val="24"/>
          <w:szCs w:val="24"/>
        </w:rPr>
      </w:pPr>
      <w:r>
        <w:rPr>
          <w:rFonts w:asciiTheme="minorHAnsi" w:hAnsiTheme="minorHAnsi"/>
          <w:bCs/>
          <w:sz w:val="24"/>
          <w:szCs w:val="24"/>
        </w:rPr>
        <w:br w:type="page"/>
      </w:r>
    </w:p>
    <w:p w:rsidR="00461896" w:rsidRPr="00E66452" w:rsidRDefault="00461896" w:rsidP="00461896">
      <w:pPr>
        <w:pStyle w:val="xmsonormal"/>
        <w:rPr>
          <w:rFonts w:asciiTheme="minorHAnsi" w:hAnsiTheme="minorHAnsi"/>
          <w:bCs/>
          <w:sz w:val="24"/>
          <w:szCs w:val="24"/>
        </w:rPr>
      </w:pPr>
    </w:p>
    <w:p w:rsidR="00FF4AC7" w:rsidRPr="003846C4" w:rsidRDefault="00FF4AC7" w:rsidP="00FF4AC7">
      <w:pPr>
        <w:pStyle w:val="Heading1"/>
      </w:pPr>
      <w:bookmarkStart w:id="6" w:name="_Toc90032199"/>
      <w:r>
        <w:t>September 2, 2021</w:t>
      </w:r>
      <w:bookmarkEnd w:id="6"/>
      <w:r w:rsidRPr="003846C4">
        <w:t xml:space="preserve">   </w:t>
      </w:r>
    </w:p>
    <w:p w:rsidR="00FF4AC7" w:rsidRPr="00920A29" w:rsidRDefault="00FF4AC7" w:rsidP="00FF4AC7">
      <w:pPr>
        <w:pStyle w:val="xmsonormal"/>
        <w:rPr>
          <w:bCs/>
          <w:sz w:val="24"/>
          <w:szCs w:val="24"/>
        </w:rPr>
      </w:pPr>
    </w:p>
    <w:p w:rsidR="00FF4AC7" w:rsidRDefault="00FF4AC7" w:rsidP="00FF4AC7">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FF4AC7" w:rsidRPr="003846C4" w:rsidTr="00FF4AC7">
        <w:tc>
          <w:tcPr>
            <w:tcW w:w="912" w:type="dxa"/>
          </w:tcPr>
          <w:p w:rsidR="00FF4AC7" w:rsidRPr="005E0A1F" w:rsidRDefault="00FF4AC7" w:rsidP="00FF4AC7">
            <w:pPr>
              <w:pStyle w:val="ListParagraph"/>
              <w:ind w:left="0"/>
              <w:rPr>
                <w:rFonts w:asciiTheme="minorHAnsi" w:hAnsiTheme="minorHAnsi"/>
                <w:b/>
              </w:rPr>
            </w:pPr>
          </w:p>
        </w:tc>
        <w:tc>
          <w:tcPr>
            <w:tcW w:w="1896" w:type="dxa"/>
          </w:tcPr>
          <w:p w:rsidR="00FF4AC7" w:rsidRPr="003846C4" w:rsidRDefault="00FF4AC7" w:rsidP="00FF4AC7">
            <w:pPr>
              <w:pStyle w:val="ListParagraph"/>
              <w:ind w:left="0"/>
              <w:rPr>
                <w:rFonts w:asciiTheme="minorHAnsi" w:hAnsiTheme="minorHAnsi"/>
              </w:rPr>
            </w:pPr>
            <w:r w:rsidRPr="003846C4">
              <w:rPr>
                <w:rFonts w:asciiTheme="minorHAnsi" w:hAnsiTheme="minorHAnsi"/>
              </w:rPr>
              <w:t>Helen Sharratt</w:t>
            </w:r>
          </w:p>
        </w:tc>
        <w:tc>
          <w:tcPr>
            <w:tcW w:w="2878" w:type="dxa"/>
          </w:tcPr>
          <w:p w:rsidR="00FF4AC7" w:rsidRPr="003846C4" w:rsidRDefault="00FF4AC7" w:rsidP="00FF4AC7">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Alaska Court System</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sidRPr="003846C4">
              <w:rPr>
                <w:rFonts w:asciiTheme="minorHAnsi" w:hAnsiTheme="minorHAnsi"/>
              </w:rPr>
              <w:t>Shannon Tetlow</w:t>
            </w:r>
          </w:p>
        </w:tc>
        <w:tc>
          <w:tcPr>
            <w:tcW w:w="2878" w:type="dxa"/>
          </w:tcPr>
          <w:p w:rsidR="00FF4AC7" w:rsidRPr="003846C4" w:rsidRDefault="00FF4AC7" w:rsidP="00FF4AC7">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Alaska Dept. of Admin, Public Defender</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Dr. Troy Payne</w:t>
            </w:r>
          </w:p>
        </w:tc>
        <w:tc>
          <w:tcPr>
            <w:tcW w:w="2878" w:type="dxa"/>
          </w:tcPr>
          <w:p w:rsidR="00FF4AC7" w:rsidRPr="003846C4" w:rsidRDefault="00FF4AC7" w:rsidP="00FF4AC7">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sidRPr="003846C4">
              <w:rPr>
                <w:rFonts w:asciiTheme="minorHAnsi" w:hAnsiTheme="minorHAnsi"/>
              </w:rPr>
              <w:t>Angie Rosales</w:t>
            </w:r>
          </w:p>
        </w:tc>
        <w:tc>
          <w:tcPr>
            <w:tcW w:w="2878" w:type="dxa"/>
          </w:tcPr>
          <w:p w:rsidR="00FF4AC7" w:rsidRPr="003846C4" w:rsidRDefault="00FF4AC7" w:rsidP="00FF4AC7">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Anchorage Municipal Prosecutor’s Office</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Josiah Jones</w:t>
            </w:r>
          </w:p>
        </w:tc>
        <w:tc>
          <w:tcPr>
            <w:tcW w:w="2878" w:type="dxa"/>
          </w:tcPr>
          <w:p w:rsidR="00FF4AC7" w:rsidRPr="003846C4" w:rsidRDefault="00FF4AC7" w:rsidP="00FF4AC7">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Anchorage Police Department</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Brian Brossmer</w:t>
            </w:r>
          </w:p>
        </w:tc>
        <w:tc>
          <w:tcPr>
            <w:tcW w:w="2878" w:type="dxa"/>
          </w:tcPr>
          <w:p w:rsidR="00FF4AC7" w:rsidRPr="003846C4" w:rsidRDefault="00FF4AC7" w:rsidP="00FF4AC7">
            <w:pPr>
              <w:pStyle w:val="ListParagraph"/>
              <w:ind w:left="0"/>
              <w:rPr>
                <w:rFonts w:asciiTheme="minorHAnsi" w:hAnsiTheme="minorHAnsi"/>
              </w:rPr>
            </w:pPr>
            <w:r>
              <w:rPr>
                <w:rFonts w:asciiTheme="minorHAnsi" w:hAnsiTheme="minorHAnsi"/>
              </w:rPr>
              <w:t>Research Analyst</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Alaska Judicial Council</w:t>
            </w:r>
          </w:p>
        </w:tc>
      </w:tr>
      <w:tr w:rsidR="00FF4AC7" w:rsidRPr="003846C4" w:rsidTr="00FF4AC7">
        <w:tc>
          <w:tcPr>
            <w:tcW w:w="912" w:type="dxa"/>
          </w:tcPr>
          <w:p w:rsidR="00FF4AC7" w:rsidRPr="005E0A1F" w:rsidRDefault="00FF4AC7" w:rsidP="00FF4AC7">
            <w:pPr>
              <w:pStyle w:val="ListParagraph"/>
              <w:ind w:left="0"/>
              <w:rPr>
                <w:rFonts w:asciiTheme="minorHAnsi" w:hAnsiTheme="minorHAnsi"/>
                <w:b/>
              </w:rPr>
            </w:pPr>
            <w:r w:rsidRPr="005E0A1F">
              <w:rPr>
                <w:rFonts w:asciiTheme="minorHAnsi" w:hAnsiTheme="minorHAnsi"/>
                <w:b/>
              </w:rPr>
              <w:t>√</w:t>
            </w: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Michal Bowers</w:t>
            </w:r>
          </w:p>
        </w:tc>
        <w:tc>
          <w:tcPr>
            <w:tcW w:w="2878" w:type="dxa"/>
          </w:tcPr>
          <w:p w:rsidR="00FF4AC7" w:rsidRPr="003846C4" w:rsidRDefault="00FF4AC7" w:rsidP="00FF4AC7">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Alaska Dept. of Law</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VACANT</w:t>
            </w:r>
          </w:p>
        </w:tc>
        <w:tc>
          <w:tcPr>
            <w:tcW w:w="2878" w:type="dxa"/>
          </w:tcPr>
          <w:p w:rsidR="00FF4AC7" w:rsidRPr="003846C4" w:rsidRDefault="00FF4AC7" w:rsidP="00FF4AC7">
            <w:pPr>
              <w:pStyle w:val="ListParagraph"/>
              <w:ind w:left="0"/>
              <w:rPr>
                <w:rFonts w:asciiTheme="minorHAnsi" w:hAnsiTheme="minorHAnsi"/>
              </w:rPr>
            </w:pP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Alaska DOT, Program Development</w:t>
            </w:r>
          </w:p>
        </w:tc>
      </w:tr>
      <w:tr w:rsidR="00FF4AC7" w:rsidRPr="003846C4" w:rsidTr="00FF4AC7">
        <w:tc>
          <w:tcPr>
            <w:tcW w:w="912" w:type="dxa"/>
          </w:tcPr>
          <w:p w:rsidR="00FF4AC7" w:rsidRPr="005E0A1F" w:rsidRDefault="00FF4AC7" w:rsidP="00FF4AC7">
            <w:pPr>
              <w:pStyle w:val="ListParagraph"/>
              <w:ind w:left="0"/>
              <w:rPr>
                <w:rFonts w:asciiTheme="minorHAnsi" w:hAnsiTheme="minorHAnsi"/>
                <w:b/>
              </w:rPr>
            </w:pP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Chief Peter Mlynarik</w:t>
            </w:r>
          </w:p>
        </w:tc>
        <w:tc>
          <w:tcPr>
            <w:tcW w:w="2878" w:type="dxa"/>
          </w:tcPr>
          <w:p w:rsidR="00FF4AC7" w:rsidRPr="003846C4" w:rsidRDefault="00FF4AC7" w:rsidP="00FF4AC7">
            <w:pPr>
              <w:pStyle w:val="ListParagraph"/>
              <w:ind w:left="0"/>
              <w:rPr>
                <w:rFonts w:asciiTheme="minorHAnsi" w:hAnsiTheme="minorHAnsi"/>
              </w:rPr>
            </w:pPr>
            <w:r>
              <w:rPr>
                <w:rFonts w:asciiTheme="minorHAnsi" w:hAnsiTheme="minorHAnsi"/>
              </w:rPr>
              <w:t>Chief, Soldotna PD</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Alaska Association of Chiefs of Police (AACOP)</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James Dabbs-Ashworth</w:t>
            </w:r>
          </w:p>
        </w:tc>
        <w:tc>
          <w:tcPr>
            <w:tcW w:w="2878" w:type="dxa"/>
          </w:tcPr>
          <w:p w:rsidR="00FF4AC7" w:rsidRPr="003846C4" w:rsidRDefault="00FF4AC7" w:rsidP="00FF4AC7">
            <w:pPr>
              <w:pStyle w:val="ListParagraph"/>
              <w:ind w:left="0"/>
              <w:rPr>
                <w:rFonts w:asciiTheme="minorHAnsi" w:hAnsiTheme="minorHAnsi"/>
              </w:rPr>
            </w:pPr>
            <w:r>
              <w:rPr>
                <w:rFonts w:asciiTheme="minorHAnsi" w:hAnsiTheme="minorHAnsi"/>
              </w:rPr>
              <w:t>Acting DP Manager</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Alaska Dept. of Corrections</w:t>
            </w:r>
          </w:p>
        </w:tc>
      </w:tr>
      <w:tr w:rsidR="00FF4AC7" w:rsidRPr="003846C4" w:rsidTr="00FF4AC7">
        <w:trPr>
          <w:trHeight w:val="273"/>
        </w:trPr>
        <w:tc>
          <w:tcPr>
            <w:tcW w:w="912" w:type="dxa"/>
          </w:tcPr>
          <w:p w:rsidR="00FF4AC7" w:rsidRPr="00603492" w:rsidRDefault="00FF4AC7" w:rsidP="00FF4AC7">
            <w:pPr>
              <w:rPr>
                <w:rFonts w:asciiTheme="minorHAnsi" w:hAnsiTheme="minorHAnsi"/>
                <w:b/>
              </w:rPr>
            </w:pPr>
          </w:p>
        </w:tc>
        <w:tc>
          <w:tcPr>
            <w:tcW w:w="1896" w:type="dxa"/>
          </w:tcPr>
          <w:p w:rsidR="00FF4AC7" w:rsidRDefault="00FF4AC7" w:rsidP="00FF4AC7">
            <w:pPr>
              <w:pStyle w:val="ListParagraph"/>
              <w:ind w:left="-822" w:firstLine="822"/>
              <w:rPr>
                <w:rFonts w:asciiTheme="minorHAnsi" w:hAnsiTheme="minorHAnsi"/>
              </w:rPr>
            </w:pPr>
            <w:r>
              <w:rPr>
                <w:rFonts w:asciiTheme="minorHAnsi" w:hAnsiTheme="minorHAnsi"/>
              </w:rPr>
              <w:t>Lauren Whiteside</w:t>
            </w:r>
          </w:p>
          <w:p w:rsidR="00FF4AC7" w:rsidRPr="003846C4" w:rsidRDefault="00FF4AC7" w:rsidP="00FF4AC7">
            <w:pPr>
              <w:pStyle w:val="ListParagraph"/>
              <w:ind w:left="-822" w:firstLine="822"/>
              <w:rPr>
                <w:rFonts w:asciiTheme="minorHAnsi" w:hAnsiTheme="minorHAnsi"/>
              </w:rPr>
            </w:pPr>
            <w:r>
              <w:rPr>
                <w:rFonts w:asciiTheme="minorHAnsi" w:hAnsiTheme="minorHAnsi"/>
              </w:rPr>
              <w:t>Mina Peters</w:t>
            </w:r>
          </w:p>
        </w:tc>
        <w:tc>
          <w:tcPr>
            <w:tcW w:w="2878" w:type="dxa"/>
          </w:tcPr>
          <w:p w:rsidR="00FF4AC7" w:rsidRDefault="00FF4AC7" w:rsidP="00FF4AC7">
            <w:pPr>
              <w:pStyle w:val="ListParagraph"/>
              <w:ind w:left="0"/>
              <w:rPr>
                <w:rFonts w:asciiTheme="minorHAnsi" w:hAnsiTheme="minorHAnsi"/>
              </w:rPr>
            </w:pPr>
            <w:r>
              <w:rPr>
                <w:rFonts w:asciiTheme="minorHAnsi" w:hAnsiTheme="minorHAnsi"/>
              </w:rPr>
              <w:t>Driver’s Services</w:t>
            </w:r>
          </w:p>
          <w:p w:rsidR="00FF4AC7" w:rsidRPr="003846C4" w:rsidRDefault="00FF4AC7" w:rsidP="00FF4AC7">
            <w:pPr>
              <w:pStyle w:val="ListParagraph"/>
              <w:ind w:left="0"/>
              <w:rPr>
                <w:rFonts w:asciiTheme="minorHAnsi" w:hAnsiTheme="minorHAnsi"/>
              </w:rPr>
            </w:pPr>
            <w:r>
              <w:rPr>
                <w:rFonts w:asciiTheme="minorHAnsi" w:hAnsiTheme="minorHAnsi"/>
              </w:rPr>
              <w:t>IT</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Alaska DOA/Division of Motor Vehicles</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sidRPr="003846C4">
              <w:rPr>
                <w:rFonts w:asciiTheme="minorHAnsi" w:hAnsiTheme="minorHAnsi"/>
              </w:rPr>
              <w:t>Tony Piper</w:t>
            </w:r>
          </w:p>
        </w:tc>
        <w:tc>
          <w:tcPr>
            <w:tcW w:w="2878" w:type="dxa"/>
          </w:tcPr>
          <w:p w:rsidR="00FF4AC7" w:rsidRPr="003846C4" w:rsidRDefault="00FF4AC7" w:rsidP="00FF4AC7">
            <w:pPr>
              <w:pStyle w:val="ListParagraph"/>
              <w:ind w:left="0"/>
              <w:rPr>
                <w:rFonts w:asciiTheme="minorHAnsi" w:hAnsiTheme="minorHAnsi"/>
              </w:rPr>
            </w:pPr>
            <w:r w:rsidRPr="003846C4">
              <w:rPr>
                <w:rFonts w:asciiTheme="minorHAnsi" w:hAnsiTheme="minorHAnsi"/>
              </w:rPr>
              <w:t>ASAP Program Manager</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AK DHSS/Alcohol Safety Action Program (ASAP)</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VACANT</w:t>
            </w:r>
          </w:p>
        </w:tc>
        <w:tc>
          <w:tcPr>
            <w:tcW w:w="2878" w:type="dxa"/>
          </w:tcPr>
          <w:p w:rsidR="00FF4AC7" w:rsidRPr="003846C4" w:rsidRDefault="00FF4AC7" w:rsidP="00FF4AC7">
            <w:pPr>
              <w:pStyle w:val="ListParagraph"/>
              <w:ind w:left="0"/>
              <w:rPr>
                <w:rFonts w:asciiTheme="minorHAnsi" w:hAnsiTheme="minorHAnsi"/>
              </w:rPr>
            </w:pPr>
            <w:r w:rsidRPr="003846C4">
              <w:rPr>
                <w:rFonts w:asciiTheme="minorHAnsi" w:hAnsiTheme="minorHAnsi"/>
              </w:rPr>
              <w:t>JOMIS Manager</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Alaska DHSS/Division of Juvenile Justice</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FF4AC7" w:rsidRPr="003846C4" w:rsidRDefault="00FF4AC7" w:rsidP="00FF4AC7">
            <w:pPr>
              <w:pStyle w:val="ListParagraph"/>
              <w:ind w:left="0"/>
              <w:rPr>
                <w:rFonts w:asciiTheme="minorHAnsi" w:hAnsiTheme="minorHAnsi"/>
              </w:rPr>
            </w:pPr>
            <w:r>
              <w:rPr>
                <w:rFonts w:asciiTheme="minorHAnsi" w:hAnsiTheme="minorHAnsi"/>
              </w:rPr>
              <w:t>Program Coordinator</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AK DHSS, Division of Health Care Services, Background Check Unit</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Scott Stair</w:t>
            </w:r>
          </w:p>
        </w:tc>
        <w:tc>
          <w:tcPr>
            <w:tcW w:w="2878" w:type="dxa"/>
          </w:tcPr>
          <w:p w:rsidR="00FF4AC7" w:rsidRPr="003846C4" w:rsidRDefault="00FF4AC7" w:rsidP="00FF4AC7">
            <w:pPr>
              <w:pStyle w:val="ListParagraph"/>
              <w:ind w:left="0"/>
              <w:rPr>
                <w:rFonts w:asciiTheme="minorHAnsi" w:hAnsiTheme="minorHAnsi"/>
              </w:rPr>
            </w:pPr>
            <w:r w:rsidRPr="003846C4">
              <w:rPr>
                <w:rFonts w:asciiTheme="minorHAnsi" w:hAnsiTheme="minorHAnsi"/>
              </w:rPr>
              <w:t>Investigator</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Alaska Dept., of Revenue, CIU</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Desiree Downey</w:t>
            </w:r>
          </w:p>
        </w:tc>
        <w:tc>
          <w:tcPr>
            <w:tcW w:w="2878" w:type="dxa"/>
          </w:tcPr>
          <w:p w:rsidR="00FF4AC7" w:rsidRPr="003846C4" w:rsidRDefault="00FF4AC7" w:rsidP="00FF4AC7">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Alaska DOT, AK Highway Safety</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Rick Roberts</w:t>
            </w:r>
          </w:p>
        </w:tc>
        <w:tc>
          <w:tcPr>
            <w:tcW w:w="2878" w:type="dxa"/>
          </w:tcPr>
          <w:p w:rsidR="00FF4AC7" w:rsidRPr="003846C4" w:rsidRDefault="00FF4AC7" w:rsidP="00FF4AC7">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Alaska Dept. of Public Safety, AST</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Jeremy Johnson</w:t>
            </w:r>
          </w:p>
        </w:tc>
        <w:tc>
          <w:tcPr>
            <w:tcW w:w="2878" w:type="dxa"/>
          </w:tcPr>
          <w:p w:rsidR="00FF4AC7" w:rsidRPr="003846C4" w:rsidRDefault="00FF4AC7" w:rsidP="00FF4AC7">
            <w:pPr>
              <w:pStyle w:val="ListParagraph"/>
              <w:ind w:left="0"/>
              <w:rPr>
                <w:rFonts w:asciiTheme="minorHAnsi" w:hAnsiTheme="minorHAnsi"/>
              </w:rPr>
            </w:pPr>
            <w:r>
              <w:rPr>
                <w:rFonts w:asciiTheme="minorHAnsi" w:hAnsiTheme="minorHAnsi"/>
              </w:rPr>
              <w:t>Region III Elections Supervisor</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Alaska Division of Elections</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Nicole Lebo</w:t>
            </w:r>
          </w:p>
        </w:tc>
        <w:tc>
          <w:tcPr>
            <w:tcW w:w="2878" w:type="dxa"/>
          </w:tcPr>
          <w:p w:rsidR="00FF4AC7" w:rsidRPr="003846C4" w:rsidRDefault="00FF4AC7" w:rsidP="00FF4AC7">
            <w:pPr>
              <w:pStyle w:val="ListParagraph"/>
              <w:ind w:left="0"/>
              <w:rPr>
                <w:rFonts w:asciiTheme="minorHAnsi" w:hAnsiTheme="minorHAnsi"/>
              </w:rPr>
            </w:pP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Municipality of Anchorage (DHHS)</w:t>
            </w:r>
          </w:p>
        </w:tc>
      </w:tr>
      <w:tr w:rsidR="00FF4AC7" w:rsidRPr="003846C4" w:rsidTr="00FF4AC7">
        <w:trPr>
          <w:trHeight w:val="70"/>
        </w:trPr>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sidRPr="003846C4">
              <w:rPr>
                <w:rFonts w:asciiTheme="minorHAnsi" w:hAnsiTheme="minorHAnsi"/>
              </w:rPr>
              <w:t>Rick Calcote</w:t>
            </w:r>
          </w:p>
        </w:tc>
        <w:tc>
          <w:tcPr>
            <w:tcW w:w="2878" w:type="dxa"/>
          </w:tcPr>
          <w:p w:rsidR="00FF4AC7" w:rsidRPr="003846C4" w:rsidRDefault="00FF4AC7" w:rsidP="00FF4AC7">
            <w:pPr>
              <w:pStyle w:val="ListParagraph"/>
              <w:ind w:left="0"/>
              <w:rPr>
                <w:rFonts w:asciiTheme="minorHAnsi" w:hAnsiTheme="minorHAnsi"/>
              </w:rPr>
            </w:pPr>
            <w:r w:rsidRPr="003846C4">
              <w:rPr>
                <w:rFonts w:asciiTheme="minorHAnsi" w:hAnsiTheme="minorHAnsi"/>
              </w:rPr>
              <w:t>Policy and Planning</w:t>
            </w:r>
          </w:p>
        </w:tc>
        <w:tc>
          <w:tcPr>
            <w:tcW w:w="4412" w:type="dxa"/>
          </w:tcPr>
          <w:p w:rsidR="00FF4AC7" w:rsidRPr="003846C4" w:rsidRDefault="00FF4AC7" w:rsidP="00FF4AC7">
            <w:pPr>
              <w:pStyle w:val="ListParagraph"/>
              <w:numPr>
                <w:ilvl w:val="0"/>
                <w:numId w:val="44"/>
              </w:numPr>
              <w:rPr>
                <w:rFonts w:asciiTheme="minorHAnsi" w:hAnsiTheme="minorHAnsi"/>
              </w:rPr>
            </w:pPr>
            <w:r w:rsidRPr="003846C4">
              <w:rPr>
                <w:rFonts w:asciiTheme="minorHAnsi" w:hAnsiTheme="minorHAnsi"/>
              </w:rPr>
              <w:t>DHSS, Division of Behavioral Health</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sidRPr="003846C4">
              <w:rPr>
                <w:rFonts w:asciiTheme="minorHAnsi" w:hAnsiTheme="minorHAnsi"/>
              </w:rPr>
              <w:t>Karolina Bednarska</w:t>
            </w:r>
          </w:p>
        </w:tc>
        <w:tc>
          <w:tcPr>
            <w:tcW w:w="2878" w:type="dxa"/>
          </w:tcPr>
          <w:p w:rsidR="00FF4AC7" w:rsidRPr="003846C4" w:rsidRDefault="00FF4AC7" w:rsidP="00FF4AC7">
            <w:pPr>
              <w:pStyle w:val="ListParagraph"/>
              <w:ind w:left="0"/>
              <w:rPr>
                <w:rFonts w:asciiTheme="minorHAnsi" w:hAnsiTheme="minorHAnsi"/>
              </w:rPr>
            </w:pPr>
            <w:r>
              <w:rPr>
                <w:rFonts w:asciiTheme="minorHAnsi" w:hAnsiTheme="minorHAnsi"/>
              </w:rPr>
              <w:t>Development Manager</w:t>
            </w:r>
          </w:p>
        </w:tc>
        <w:tc>
          <w:tcPr>
            <w:tcW w:w="4412" w:type="dxa"/>
          </w:tcPr>
          <w:p w:rsidR="00FF4AC7" w:rsidRPr="003846C4" w:rsidRDefault="00FF4AC7" w:rsidP="00FF4AC7">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Glen Klinkhart</w:t>
            </w:r>
          </w:p>
        </w:tc>
        <w:tc>
          <w:tcPr>
            <w:tcW w:w="2878" w:type="dxa"/>
          </w:tcPr>
          <w:p w:rsidR="00FF4AC7" w:rsidRPr="003846C4" w:rsidRDefault="00FF4AC7" w:rsidP="00FF4AC7">
            <w:pPr>
              <w:pStyle w:val="ListParagraph"/>
              <w:ind w:left="0"/>
              <w:rPr>
                <w:rFonts w:asciiTheme="minorHAnsi" w:hAnsiTheme="minorHAnsi"/>
              </w:rPr>
            </w:pPr>
            <w:r>
              <w:rPr>
                <w:rFonts w:asciiTheme="minorHAnsi" w:hAnsiTheme="minorHAnsi"/>
              </w:rPr>
              <w:t>Director</w:t>
            </w:r>
          </w:p>
        </w:tc>
        <w:tc>
          <w:tcPr>
            <w:tcW w:w="4412" w:type="dxa"/>
          </w:tcPr>
          <w:p w:rsidR="00FF4AC7" w:rsidRPr="003846C4" w:rsidRDefault="00FF4AC7" w:rsidP="00FF4AC7">
            <w:pPr>
              <w:rPr>
                <w:rFonts w:asciiTheme="minorHAnsi" w:hAnsiTheme="minorHAnsi"/>
              </w:rPr>
            </w:pPr>
            <w:r w:rsidRPr="003846C4">
              <w:rPr>
                <w:rFonts w:asciiTheme="minorHAnsi" w:hAnsiTheme="minorHAnsi"/>
              </w:rPr>
              <w:t>22.  Alcohol Beverage Control Board</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Deb Senn</w:t>
            </w:r>
          </w:p>
        </w:tc>
        <w:tc>
          <w:tcPr>
            <w:tcW w:w="2878" w:type="dxa"/>
          </w:tcPr>
          <w:p w:rsidR="00FF4AC7" w:rsidRPr="003846C4" w:rsidRDefault="00FF4AC7" w:rsidP="00FF4AC7">
            <w:pPr>
              <w:pStyle w:val="ListParagraph"/>
              <w:ind w:left="0"/>
              <w:rPr>
                <w:rFonts w:asciiTheme="minorHAnsi" w:hAnsiTheme="minorHAnsi"/>
              </w:rPr>
            </w:pPr>
            <w:r>
              <w:rPr>
                <w:rFonts w:asciiTheme="minorHAnsi" w:hAnsiTheme="minorHAnsi"/>
              </w:rPr>
              <w:t>Office Manager, CBJ Law Dept</w:t>
            </w:r>
          </w:p>
        </w:tc>
        <w:tc>
          <w:tcPr>
            <w:tcW w:w="4412" w:type="dxa"/>
          </w:tcPr>
          <w:p w:rsidR="00FF4AC7" w:rsidRPr="003846C4" w:rsidRDefault="00FF4AC7" w:rsidP="00FF4AC7">
            <w:pPr>
              <w:rPr>
                <w:rFonts w:asciiTheme="minorHAnsi" w:hAnsiTheme="minorHAnsi"/>
              </w:rPr>
            </w:pPr>
            <w:r>
              <w:rPr>
                <w:rFonts w:asciiTheme="minorHAnsi" w:hAnsiTheme="minorHAnsi"/>
              </w:rPr>
              <w:t>23. City &amp; Borough of Juneau – Dept. of Law</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Default="00FF4AC7" w:rsidP="00FF4AC7">
            <w:pPr>
              <w:pStyle w:val="ListParagraph"/>
              <w:ind w:left="0"/>
              <w:rPr>
                <w:rFonts w:asciiTheme="minorHAnsi" w:hAnsiTheme="minorHAnsi"/>
              </w:rPr>
            </w:pPr>
            <w:r>
              <w:rPr>
                <w:rFonts w:asciiTheme="minorHAnsi" w:hAnsiTheme="minorHAnsi"/>
              </w:rPr>
              <w:t xml:space="preserve">Dee Enoch </w:t>
            </w:r>
          </w:p>
        </w:tc>
        <w:tc>
          <w:tcPr>
            <w:tcW w:w="2878" w:type="dxa"/>
          </w:tcPr>
          <w:p w:rsidR="00FF4AC7" w:rsidRDefault="00FF4AC7" w:rsidP="00FF4AC7">
            <w:pPr>
              <w:pStyle w:val="ListParagraph"/>
              <w:ind w:left="0"/>
              <w:rPr>
                <w:rFonts w:asciiTheme="minorHAnsi" w:hAnsiTheme="minorHAnsi"/>
              </w:rPr>
            </w:pPr>
            <w:r>
              <w:rPr>
                <w:rFonts w:asciiTheme="minorHAnsi" w:hAnsiTheme="minorHAnsi"/>
              </w:rPr>
              <w:t>Database Specialist</w:t>
            </w:r>
          </w:p>
        </w:tc>
        <w:tc>
          <w:tcPr>
            <w:tcW w:w="4412" w:type="dxa"/>
          </w:tcPr>
          <w:p w:rsidR="00FF4AC7" w:rsidRDefault="00FF4AC7" w:rsidP="00FF4AC7">
            <w:pPr>
              <w:rPr>
                <w:rFonts w:asciiTheme="minorHAnsi" w:hAnsiTheme="minorHAnsi"/>
              </w:rPr>
            </w:pPr>
            <w:r>
              <w:rPr>
                <w:rFonts w:asciiTheme="minorHAnsi" w:hAnsiTheme="minorHAnsi"/>
              </w:rPr>
              <w:t>24. Juneau Police Department</w:t>
            </w:r>
          </w:p>
        </w:tc>
      </w:tr>
      <w:tr w:rsidR="00FF4AC7" w:rsidRPr="003846C4" w:rsidTr="00FF4AC7">
        <w:trPr>
          <w:trHeight w:val="237"/>
        </w:trPr>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Default="00FF4AC7" w:rsidP="00FF4AC7">
            <w:pPr>
              <w:pStyle w:val="ListParagraph"/>
              <w:ind w:left="0"/>
              <w:rPr>
                <w:rFonts w:asciiTheme="minorHAnsi" w:hAnsiTheme="minorHAnsi"/>
              </w:rPr>
            </w:pPr>
            <w:r>
              <w:rPr>
                <w:rFonts w:asciiTheme="minorHAnsi" w:hAnsiTheme="minorHAnsi"/>
              </w:rPr>
              <w:t>Demara Crim</w:t>
            </w:r>
          </w:p>
          <w:p w:rsidR="00FF4AC7" w:rsidRPr="005E0A1F" w:rsidRDefault="00FF4AC7" w:rsidP="00FF4AC7">
            <w:pPr>
              <w:pStyle w:val="ListParagraph"/>
              <w:ind w:left="0"/>
              <w:rPr>
                <w:rFonts w:asciiTheme="minorHAnsi" w:hAnsiTheme="minorHAnsi"/>
              </w:rPr>
            </w:pPr>
            <w:r>
              <w:rPr>
                <w:rFonts w:asciiTheme="minorHAnsi" w:hAnsiTheme="minorHAnsi"/>
              </w:rPr>
              <w:t>Miriam Freas</w:t>
            </w:r>
          </w:p>
        </w:tc>
        <w:tc>
          <w:tcPr>
            <w:tcW w:w="2878" w:type="dxa"/>
          </w:tcPr>
          <w:p w:rsidR="00FF4AC7" w:rsidRPr="003846C4" w:rsidRDefault="00FF4AC7" w:rsidP="00FF4AC7">
            <w:pPr>
              <w:pStyle w:val="ListParagraph"/>
              <w:ind w:left="0"/>
              <w:rPr>
                <w:rFonts w:asciiTheme="minorHAnsi" w:hAnsiTheme="minorHAnsi"/>
              </w:rPr>
            </w:pPr>
            <w:r>
              <w:rPr>
                <w:rFonts w:asciiTheme="minorHAnsi" w:hAnsiTheme="minorHAnsi"/>
              </w:rPr>
              <w:t>Business Analyst ORCA</w:t>
            </w:r>
          </w:p>
        </w:tc>
        <w:tc>
          <w:tcPr>
            <w:tcW w:w="4412" w:type="dxa"/>
          </w:tcPr>
          <w:p w:rsidR="00FF4AC7" w:rsidRPr="00BA5308" w:rsidRDefault="00FF4AC7" w:rsidP="00FF4AC7">
            <w:pPr>
              <w:rPr>
                <w:rFonts w:asciiTheme="minorHAnsi" w:hAnsiTheme="minorHAnsi"/>
              </w:rPr>
            </w:pPr>
            <w:r>
              <w:rPr>
                <w:rFonts w:asciiTheme="minorHAnsi" w:hAnsiTheme="minorHAnsi"/>
              </w:rPr>
              <w:t>25. Alaska DHSS/Office of Children’s Services</w:t>
            </w:r>
          </w:p>
        </w:tc>
      </w:tr>
      <w:tr w:rsidR="00FF4AC7" w:rsidRPr="003846C4" w:rsidTr="00FF4AC7">
        <w:trPr>
          <w:trHeight w:val="237"/>
        </w:trPr>
        <w:tc>
          <w:tcPr>
            <w:tcW w:w="912" w:type="dxa"/>
          </w:tcPr>
          <w:p w:rsidR="00FF4AC7" w:rsidRPr="005E0A1F" w:rsidRDefault="00FF4AC7" w:rsidP="00FF4AC7">
            <w:pPr>
              <w:pStyle w:val="ListParagraph"/>
              <w:ind w:left="0"/>
              <w:rPr>
                <w:rFonts w:asciiTheme="minorHAnsi" w:hAnsiTheme="minorHAnsi"/>
              </w:rPr>
            </w:pPr>
          </w:p>
        </w:tc>
        <w:tc>
          <w:tcPr>
            <w:tcW w:w="1896" w:type="dxa"/>
          </w:tcPr>
          <w:p w:rsidR="00FF4AC7" w:rsidRPr="001F2182" w:rsidRDefault="00FF4AC7" w:rsidP="00FF4AC7">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FF4AC7" w:rsidRPr="003846C4" w:rsidRDefault="00FF4AC7" w:rsidP="00FF4AC7">
            <w:pPr>
              <w:pStyle w:val="ListParagraph"/>
              <w:ind w:left="0"/>
              <w:rPr>
                <w:rFonts w:asciiTheme="minorHAnsi" w:hAnsiTheme="minorHAnsi"/>
              </w:rPr>
            </w:pPr>
            <w:r>
              <w:rPr>
                <w:rFonts w:asciiTheme="minorHAnsi" w:hAnsiTheme="minorHAnsi"/>
              </w:rPr>
              <w:t>Deputy Directors</w:t>
            </w:r>
          </w:p>
        </w:tc>
        <w:tc>
          <w:tcPr>
            <w:tcW w:w="4412" w:type="dxa"/>
          </w:tcPr>
          <w:p w:rsidR="00FF4AC7" w:rsidRPr="003846C4" w:rsidRDefault="00FF4AC7" w:rsidP="00FF4AC7">
            <w:pPr>
              <w:pStyle w:val="ListParagraph"/>
              <w:ind w:left="0"/>
              <w:rPr>
                <w:rFonts w:asciiTheme="minorHAnsi" w:hAnsiTheme="minorHAnsi"/>
              </w:rPr>
            </w:pPr>
            <w:r>
              <w:rPr>
                <w:rFonts w:asciiTheme="minorHAnsi" w:hAnsiTheme="minorHAnsi"/>
              </w:rPr>
              <w:t>26. Alaska DOA/Office of Public Advocacy</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EB3163" w:rsidRDefault="00FF4AC7" w:rsidP="00FF4AC7">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FF4AC7" w:rsidRPr="003846C4" w:rsidRDefault="00FF4AC7" w:rsidP="00FF4AC7">
            <w:pPr>
              <w:rPr>
                <w:rFonts w:asciiTheme="minorHAnsi" w:hAnsiTheme="minorHAnsi"/>
              </w:rPr>
            </w:pPr>
          </w:p>
        </w:tc>
        <w:tc>
          <w:tcPr>
            <w:tcW w:w="4412" w:type="dxa"/>
          </w:tcPr>
          <w:p w:rsidR="00FF4AC7" w:rsidRPr="003846C4" w:rsidRDefault="00FF4AC7" w:rsidP="00FF4AC7">
            <w:pPr>
              <w:rPr>
                <w:rFonts w:asciiTheme="minorHAnsi" w:hAnsiTheme="minorHAnsi"/>
              </w:rPr>
            </w:pP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p>
        </w:tc>
        <w:tc>
          <w:tcPr>
            <w:tcW w:w="2878" w:type="dxa"/>
          </w:tcPr>
          <w:p w:rsidR="00FF4AC7" w:rsidRPr="003846C4" w:rsidRDefault="005132C9" w:rsidP="00FF4AC7">
            <w:pPr>
              <w:pStyle w:val="ListParagraph"/>
              <w:ind w:left="0"/>
              <w:rPr>
                <w:rFonts w:asciiTheme="minorHAnsi" w:hAnsiTheme="minorHAnsi"/>
              </w:rPr>
            </w:pPr>
            <w:r>
              <w:rPr>
                <w:rFonts w:asciiTheme="minorHAnsi" w:hAnsiTheme="minorHAnsi"/>
              </w:rPr>
              <w:t>Angie Roote ISI</w:t>
            </w:r>
          </w:p>
        </w:tc>
        <w:tc>
          <w:tcPr>
            <w:tcW w:w="4412" w:type="dxa"/>
          </w:tcPr>
          <w:p w:rsidR="00FF4AC7" w:rsidRPr="003846C4" w:rsidRDefault="005132C9" w:rsidP="00FF4AC7">
            <w:pPr>
              <w:pStyle w:val="ListParagraph"/>
              <w:ind w:left="0"/>
              <w:rPr>
                <w:rFonts w:asciiTheme="minorHAnsi" w:hAnsiTheme="minorHAnsi"/>
              </w:rPr>
            </w:pPr>
            <w:r>
              <w:rPr>
                <w:rFonts w:asciiTheme="minorHAnsi" w:hAnsiTheme="minorHAnsi"/>
              </w:rPr>
              <w:t>Sherry Trigg, ACS</w:t>
            </w:r>
          </w:p>
        </w:tc>
      </w:tr>
      <w:tr w:rsidR="00FF4AC7" w:rsidRPr="003846C4" w:rsidTr="00FF4AC7">
        <w:trPr>
          <w:trHeight w:val="192"/>
        </w:trPr>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5132C9" w:rsidP="00FF4AC7">
            <w:pPr>
              <w:pStyle w:val="ListParagraph"/>
              <w:ind w:left="0"/>
              <w:rPr>
                <w:rFonts w:asciiTheme="minorHAnsi" w:hAnsiTheme="minorHAnsi"/>
              </w:rPr>
            </w:pPr>
            <w:r>
              <w:rPr>
                <w:rFonts w:asciiTheme="minorHAnsi" w:hAnsiTheme="minorHAnsi"/>
              </w:rPr>
              <w:t>Alan Stroop, Equivant</w:t>
            </w:r>
          </w:p>
        </w:tc>
        <w:tc>
          <w:tcPr>
            <w:tcW w:w="2878" w:type="dxa"/>
          </w:tcPr>
          <w:p w:rsidR="00FF4AC7" w:rsidRPr="003846C4" w:rsidRDefault="00FF4AC7" w:rsidP="00FF4AC7">
            <w:pPr>
              <w:pStyle w:val="ListParagraph"/>
              <w:ind w:left="0"/>
              <w:rPr>
                <w:rFonts w:asciiTheme="minorHAnsi" w:hAnsiTheme="minorHAnsi"/>
              </w:rPr>
            </w:pPr>
            <w:r>
              <w:rPr>
                <w:rFonts w:asciiTheme="minorHAnsi" w:hAnsiTheme="minorHAnsi"/>
              </w:rPr>
              <w:t>Anne Fajardo ACS</w:t>
            </w:r>
          </w:p>
        </w:tc>
        <w:tc>
          <w:tcPr>
            <w:tcW w:w="4412" w:type="dxa"/>
          </w:tcPr>
          <w:p w:rsidR="00FF4AC7" w:rsidRPr="003846C4" w:rsidRDefault="00FF4AC7" w:rsidP="00FF4AC7">
            <w:pPr>
              <w:pStyle w:val="ListParagraph"/>
              <w:ind w:left="0"/>
              <w:rPr>
                <w:rFonts w:asciiTheme="minorHAnsi" w:hAnsiTheme="minorHAnsi"/>
              </w:rPr>
            </w:pPr>
            <w:r>
              <w:rPr>
                <w:rFonts w:asciiTheme="minorHAnsi" w:hAnsiTheme="minorHAnsi"/>
              </w:rPr>
              <w:t xml:space="preserve">Sharon Chen ACS              </w:t>
            </w:r>
          </w:p>
        </w:tc>
      </w:tr>
      <w:tr w:rsidR="00FF4AC7" w:rsidRPr="003846C4" w:rsidTr="00FF4AC7">
        <w:trPr>
          <w:trHeight w:val="282"/>
        </w:trPr>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Brenda Axtell ACS</w:t>
            </w:r>
          </w:p>
        </w:tc>
        <w:tc>
          <w:tcPr>
            <w:tcW w:w="2878" w:type="dxa"/>
          </w:tcPr>
          <w:p w:rsidR="00FF4AC7" w:rsidRPr="003846C4" w:rsidRDefault="00FF4AC7" w:rsidP="00FF4AC7">
            <w:pPr>
              <w:pStyle w:val="ListParagraph"/>
              <w:ind w:left="0"/>
              <w:rPr>
                <w:rFonts w:asciiTheme="minorHAnsi" w:hAnsiTheme="minorHAnsi"/>
              </w:rPr>
            </w:pPr>
            <w:r>
              <w:rPr>
                <w:rFonts w:asciiTheme="minorHAnsi" w:hAnsiTheme="minorHAnsi"/>
              </w:rPr>
              <w:t>Jordan Demientieff ACS</w:t>
            </w:r>
          </w:p>
        </w:tc>
        <w:tc>
          <w:tcPr>
            <w:tcW w:w="4412" w:type="dxa"/>
          </w:tcPr>
          <w:p w:rsidR="00FF4AC7" w:rsidRPr="003846C4" w:rsidRDefault="00FF4AC7" w:rsidP="00FF4AC7">
            <w:pPr>
              <w:rPr>
                <w:rFonts w:asciiTheme="minorHAnsi" w:hAnsiTheme="minorHAnsi"/>
              </w:rPr>
            </w:pPr>
            <w:r>
              <w:rPr>
                <w:rFonts w:asciiTheme="minorHAnsi" w:hAnsiTheme="minorHAnsi"/>
              </w:rPr>
              <w:t>Gina Turnbull ACS</w:t>
            </w:r>
          </w:p>
        </w:tc>
      </w:tr>
      <w:tr w:rsidR="00FF4AC7" w:rsidRPr="003846C4" w:rsidTr="00FF4AC7">
        <w:trPr>
          <w:trHeight w:val="183"/>
        </w:trPr>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Tracey Buie ACS</w:t>
            </w:r>
          </w:p>
        </w:tc>
        <w:tc>
          <w:tcPr>
            <w:tcW w:w="2878" w:type="dxa"/>
          </w:tcPr>
          <w:p w:rsidR="00FF4AC7" w:rsidRPr="003846C4" w:rsidRDefault="00FF4AC7" w:rsidP="00FF4AC7">
            <w:pPr>
              <w:pStyle w:val="ListParagraph"/>
              <w:ind w:left="0"/>
              <w:rPr>
                <w:rFonts w:asciiTheme="minorHAnsi" w:hAnsiTheme="minorHAnsi"/>
              </w:rPr>
            </w:pPr>
            <w:r>
              <w:rPr>
                <w:rFonts w:asciiTheme="minorHAnsi" w:hAnsiTheme="minorHAnsi"/>
              </w:rPr>
              <w:t>Bonnie Hough ACS</w:t>
            </w:r>
          </w:p>
        </w:tc>
        <w:tc>
          <w:tcPr>
            <w:tcW w:w="4412" w:type="dxa"/>
          </w:tcPr>
          <w:p w:rsidR="00FF4AC7" w:rsidRPr="003846C4" w:rsidRDefault="00FF4AC7" w:rsidP="00FF4AC7">
            <w:pPr>
              <w:rPr>
                <w:rFonts w:asciiTheme="minorHAnsi" w:hAnsiTheme="minorHAnsi"/>
              </w:rPr>
            </w:pPr>
            <w:r>
              <w:rPr>
                <w:rFonts w:asciiTheme="minorHAnsi" w:hAnsiTheme="minorHAnsi"/>
              </w:rPr>
              <w:t xml:space="preserve">Andrew Dougherty ACS   </w:t>
            </w:r>
          </w:p>
        </w:tc>
      </w:tr>
      <w:tr w:rsidR="00FF4AC7" w:rsidRPr="003846C4" w:rsidTr="00FF4AC7">
        <w:tc>
          <w:tcPr>
            <w:tcW w:w="912" w:type="dxa"/>
          </w:tcPr>
          <w:p w:rsidR="00FF4AC7" w:rsidRPr="003846C4" w:rsidRDefault="00FF4AC7" w:rsidP="00FF4AC7">
            <w:pPr>
              <w:pStyle w:val="ListParagraph"/>
              <w:ind w:left="0"/>
              <w:rPr>
                <w:rFonts w:asciiTheme="minorHAnsi" w:hAnsiTheme="minorHAnsi"/>
              </w:rPr>
            </w:pPr>
          </w:p>
        </w:tc>
        <w:tc>
          <w:tcPr>
            <w:tcW w:w="1896" w:type="dxa"/>
          </w:tcPr>
          <w:p w:rsidR="00FF4AC7" w:rsidRPr="003846C4" w:rsidRDefault="00FF4AC7" w:rsidP="00FF4AC7">
            <w:pPr>
              <w:pStyle w:val="ListParagraph"/>
              <w:ind w:left="0"/>
              <w:rPr>
                <w:rFonts w:asciiTheme="minorHAnsi" w:hAnsiTheme="minorHAnsi"/>
              </w:rPr>
            </w:pPr>
            <w:r>
              <w:rPr>
                <w:rFonts w:asciiTheme="minorHAnsi" w:hAnsiTheme="minorHAnsi"/>
              </w:rPr>
              <w:t>Carlos Lopez ISI</w:t>
            </w:r>
          </w:p>
        </w:tc>
        <w:tc>
          <w:tcPr>
            <w:tcW w:w="2878" w:type="dxa"/>
          </w:tcPr>
          <w:p w:rsidR="00FF4AC7" w:rsidRPr="003846C4" w:rsidRDefault="00FF4AC7" w:rsidP="00FF4AC7">
            <w:pPr>
              <w:pStyle w:val="ListParagraph"/>
              <w:ind w:left="0"/>
              <w:rPr>
                <w:rFonts w:asciiTheme="minorHAnsi" w:hAnsiTheme="minorHAnsi"/>
              </w:rPr>
            </w:pPr>
            <w:r>
              <w:rPr>
                <w:rFonts w:asciiTheme="minorHAnsi" w:hAnsiTheme="minorHAnsi"/>
              </w:rPr>
              <w:t>Ryan Foley ISI</w:t>
            </w:r>
          </w:p>
        </w:tc>
        <w:tc>
          <w:tcPr>
            <w:tcW w:w="4412" w:type="dxa"/>
          </w:tcPr>
          <w:p w:rsidR="00FF4AC7" w:rsidRPr="003846C4" w:rsidRDefault="00FF4AC7" w:rsidP="00FF4AC7">
            <w:pPr>
              <w:rPr>
                <w:rFonts w:asciiTheme="minorHAnsi" w:hAnsiTheme="minorHAnsi"/>
              </w:rPr>
            </w:pPr>
            <w:r>
              <w:rPr>
                <w:rFonts w:asciiTheme="minorHAnsi" w:hAnsiTheme="minorHAnsi"/>
              </w:rPr>
              <w:t xml:space="preserve">Carol Scoles ACS </w:t>
            </w:r>
          </w:p>
        </w:tc>
      </w:tr>
      <w:tr w:rsidR="00FF4AC7" w:rsidRPr="003846C4" w:rsidTr="00FF4AC7">
        <w:tc>
          <w:tcPr>
            <w:tcW w:w="912" w:type="dxa"/>
            <w:tcBorders>
              <w:bottom w:val="single" w:sz="4" w:space="0" w:color="auto"/>
            </w:tcBorders>
          </w:tcPr>
          <w:p w:rsidR="00FF4AC7" w:rsidRPr="003846C4" w:rsidRDefault="00FF4AC7" w:rsidP="00FF4AC7">
            <w:pPr>
              <w:pStyle w:val="ListParagraph"/>
              <w:ind w:left="0"/>
              <w:rPr>
                <w:rFonts w:asciiTheme="minorHAnsi" w:hAnsiTheme="minorHAnsi"/>
              </w:rPr>
            </w:pPr>
          </w:p>
        </w:tc>
        <w:tc>
          <w:tcPr>
            <w:tcW w:w="1896" w:type="dxa"/>
            <w:tcBorders>
              <w:bottom w:val="single" w:sz="4" w:space="0" w:color="auto"/>
            </w:tcBorders>
          </w:tcPr>
          <w:p w:rsidR="00FF4AC7" w:rsidRPr="003846C4" w:rsidRDefault="00FF4AC7" w:rsidP="00FF4AC7">
            <w:pPr>
              <w:pStyle w:val="ListParagraph"/>
              <w:ind w:left="0"/>
              <w:rPr>
                <w:rFonts w:asciiTheme="minorHAnsi" w:hAnsiTheme="minorHAnsi"/>
              </w:rPr>
            </w:pPr>
            <w:r>
              <w:rPr>
                <w:rFonts w:asciiTheme="minorHAnsi" w:hAnsiTheme="minorHAnsi"/>
              </w:rPr>
              <w:t>Sonja Ahern ACS</w:t>
            </w:r>
          </w:p>
        </w:tc>
        <w:tc>
          <w:tcPr>
            <w:tcW w:w="2878" w:type="dxa"/>
            <w:tcBorders>
              <w:bottom w:val="single" w:sz="4" w:space="0" w:color="auto"/>
            </w:tcBorders>
          </w:tcPr>
          <w:p w:rsidR="00FF4AC7" w:rsidRPr="003846C4" w:rsidRDefault="00FF4AC7" w:rsidP="00FF4AC7">
            <w:pPr>
              <w:pStyle w:val="ListParagraph"/>
              <w:ind w:left="0"/>
              <w:rPr>
                <w:rFonts w:asciiTheme="minorHAnsi" w:hAnsiTheme="minorHAnsi"/>
              </w:rPr>
            </w:pPr>
          </w:p>
        </w:tc>
        <w:tc>
          <w:tcPr>
            <w:tcW w:w="4412" w:type="dxa"/>
            <w:tcBorders>
              <w:bottom w:val="single" w:sz="4" w:space="0" w:color="auto"/>
            </w:tcBorders>
          </w:tcPr>
          <w:p w:rsidR="00FF4AC7" w:rsidRPr="00441F62" w:rsidRDefault="00FF4AC7" w:rsidP="00FF4AC7">
            <w:pPr>
              <w:rPr>
                <w:rFonts w:asciiTheme="minorHAnsi" w:hAnsiTheme="minorHAnsi"/>
              </w:rPr>
            </w:pPr>
            <w:r>
              <w:rPr>
                <w:rFonts w:asciiTheme="minorHAnsi" w:hAnsiTheme="minorHAnsi"/>
              </w:rPr>
              <w:t>Kyle Kranda ISI</w:t>
            </w:r>
          </w:p>
        </w:tc>
      </w:tr>
      <w:tr w:rsidR="00FF4AC7" w:rsidRPr="003846C4" w:rsidTr="00FF4AC7">
        <w:tc>
          <w:tcPr>
            <w:tcW w:w="912" w:type="dxa"/>
            <w:tcBorders>
              <w:bottom w:val="single" w:sz="4" w:space="0" w:color="auto"/>
            </w:tcBorders>
          </w:tcPr>
          <w:p w:rsidR="00FF4AC7" w:rsidRPr="003846C4" w:rsidRDefault="00FF4AC7" w:rsidP="00FF4AC7">
            <w:pPr>
              <w:pStyle w:val="ListParagraph"/>
              <w:ind w:left="0"/>
              <w:rPr>
                <w:rFonts w:asciiTheme="minorHAnsi" w:hAnsiTheme="minorHAnsi"/>
              </w:rPr>
            </w:pPr>
          </w:p>
        </w:tc>
        <w:tc>
          <w:tcPr>
            <w:tcW w:w="1896" w:type="dxa"/>
            <w:tcBorders>
              <w:bottom w:val="single" w:sz="4" w:space="0" w:color="auto"/>
            </w:tcBorders>
          </w:tcPr>
          <w:p w:rsidR="00FF4AC7" w:rsidRPr="00E66452" w:rsidRDefault="00FF4AC7" w:rsidP="00FF4AC7">
            <w:pPr>
              <w:pStyle w:val="ListParagraph"/>
              <w:ind w:left="0"/>
              <w:rPr>
                <w:rFonts w:asciiTheme="minorHAnsi" w:hAnsiTheme="minorHAnsi"/>
                <w:b/>
              </w:rPr>
            </w:pPr>
            <w:r w:rsidRPr="00E66452">
              <w:rPr>
                <w:rFonts w:asciiTheme="minorHAnsi" w:hAnsiTheme="minorHAnsi"/>
                <w:b/>
              </w:rPr>
              <w:t>LOCATION</w:t>
            </w:r>
          </w:p>
        </w:tc>
        <w:tc>
          <w:tcPr>
            <w:tcW w:w="2878" w:type="dxa"/>
            <w:tcBorders>
              <w:bottom w:val="single" w:sz="4" w:space="0" w:color="auto"/>
            </w:tcBorders>
          </w:tcPr>
          <w:p w:rsidR="00FF4AC7" w:rsidRPr="00E66452" w:rsidRDefault="00FF4AC7" w:rsidP="00FF4AC7">
            <w:pPr>
              <w:pStyle w:val="ListParagraph"/>
              <w:ind w:left="0"/>
              <w:rPr>
                <w:rFonts w:asciiTheme="minorHAnsi" w:hAnsiTheme="minorHAnsi"/>
                <w:b/>
              </w:rPr>
            </w:pPr>
            <w:r w:rsidRPr="00E66452">
              <w:rPr>
                <w:rFonts w:asciiTheme="minorHAnsi" w:hAnsiTheme="minorHAnsi"/>
                <w:b/>
              </w:rPr>
              <w:t>Teleconference</w:t>
            </w:r>
          </w:p>
        </w:tc>
        <w:tc>
          <w:tcPr>
            <w:tcW w:w="4412" w:type="dxa"/>
            <w:tcBorders>
              <w:bottom w:val="single" w:sz="4" w:space="0" w:color="auto"/>
            </w:tcBorders>
          </w:tcPr>
          <w:p w:rsidR="00FF4AC7" w:rsidRPr="0031021C" w:rsidRDefault="00FF4AC7" w:rsidP="00FF4AC7">
            <w:pPr>
              <w:rPr>
                <w:rFonts w:asciiTheme="minorHAnsi" w:hAnsiTheme="minorHAnsi"/>
              </w:rPr>
            </w:pPr>
          </w:p>
        </w:tc>
      </w:tr>
    </w:tbl>
    <w:p w:rsidR="00461896" w:rsidRPr="00E66452" w:rsidRDefault="00461896" w:rsidP="00461896">
      <w:pPr>
        <w:pStyle w:val="xmsonormal"/>
        <w:rPr>
          <w:rFonts w:asciiTheme="minorHAnsi" w:hAnsiTheme="minorHAnsi"/>
          <w:bCs/>
          <w:sz w:val="24"/>
          <w:szCs w:val="24"/>
        </w:rPr>
      </w:pPr>
    </w:p>
    <w:p w:rsidR="00461896" w:rsidRPr="00E66452" w:rsidRDefault="00461896" w:rsidP="00461896">
      <w:pPr>
        <w:pStyle w:val="xmsonormal"/>
        <w:rPr>
          <w:rFonts w:asciiTheme="minorHAnsi" w:hAnsiTheme="minorHAnsi"/>
          <w:bCs/>
          <w:sz w:val="24"/>
          <w:szCs w:val="24"/>
        </w:rPr>
      </w:pPr>
    </w:p>
    <w:p w:rsidR="00461896" w:rsidRPr="00E66452" w:rsidRDefault="00461896" w:rsidP="00461896">
      <w:pPr>
        <w:pStyle w:val="xmsonormal"/>
        <w:rPr>
          <w:rFonts w:asciiTheme="minorHAnsi" w:hAnsiTheme="minorHAnsi"/>
          <w:bCs/>
          <w:sz w:val="24"/>
          <w:szCs w:val="24"/>
        </w:rPr>
      </w:pPr>
    </w:p>
    <w:p w:rsidR="0023304D" w:rsidRDefault="0023304D" w:rsidP="0023304D">
      <w:pPr>
        <w:rPr>
          <w:sz w:val="24"/>
          <w:szCs w:val="24"/>
        </w:rPr>
      </w:pPr>
    </w:p>
    <w:p w:rsidR="005132C9" w:rsidRPr="00461896" w:rsidRDefault="005132C9" w:rsidP="005132C9">
      <w:pPr>
        <w:pStyle w:val="xmsoautosig"/>
      </w:pPr>
      <w:r w:rsidRPr="00461896">
        <w:rPr>
          <w:b/>
          <w:bCs/>
          <w:sz w:val="26"/>
          <w:szCs w:val="26"/>
        </w:rPr>
        <w:t xml:space="preserve">11 a.m. to noon  </w:t>
      </w:r>
    </w:p>
    <w:p w:rsidR="005132C9" w:rsidRDefault="005132C9" w:rsidP="005132C9">
      <w:pPr>
        <w:pStyle w:val="xmsonormal"/>
      </w:pPr>
      <w:r>
        <w:rPr>
          <w:b/>
          <w:bCs/>
          <w:color w:val="1F497D"/>
          <w:sz w:val="24"/>
          <w:szCs w:val="24"/>
        </w:rPr>
        <w:t> </w:t>
      </w:r>
    </w:p>
    <w:p w:rsidR="005132C9" w:rsidRDefault="005132C9" w:rsidP="005132C9">
      <w:pPr>
        <w:pStyle w:val="xmsonormal"/>
        <w:rPr>
          <w:sz w:val="24"/>
          <w:szCs w:val="24"/>
        </w:rPr>
      </w:pPr>
      <w:r>
        <w:rPr>
          <w:b/>
          <w:bCs/>
          <w:sz w:val="24"/>
          <w:szCs w:val="24"/>
        </w:rPr>
        <w:t xml:space="preserve">Electronic Charging Document Project (eCDP).  </w:t>
      </w:r>
      <w:r>
        <w:rPr>
          <w:sz w:val="24"/>
          <w:szCs w:val="24"/>
        </w:rPr>
        <w:t>The Alaska Court System and Department of Law project teams discussed project status and next steps:</w:t>
      </w:r>
    </w:p>
    <w:p w:rsidR="005132C9" w:rsidRDefault="005132C9" w:rsidP="005132C9">
      <w:pPr>
        <w:pStyle w:val="xmsonormal"/>
        <w:rPr>
          <w:sz w:val="24"/>
          <w:szCs w:val="24"/>
        </w:rPr>
      </w:pPr>
      <w:r>
        <w:rPr>
          <w:sz w:val="24"/>
          <w:szCs w:val="24"/>
        </w:rPr>
        <w:t xml:space="preserve">  </w:t>
      </w:r>
    </w:p>
    <w:p w:rsidR="005132C9" w:rsidRDefault="005132C9" w:rsidP="005132C9">
      <w:pPr>
        <w:pStyle w:val="xmsonormal"/>
        <w:numPr>
          <w:ilvl w:val="0"/>
          <w:numId w:val="46"/>
        </w:numPr>
        <w:rPr>
          <w:rFonts w:eastAsia="Times New Roman"/>
          <w:sz w:val="24"/>
          <w:szCs w:val="24"/>
        </w:rPr>
      </w:pPr>
      <w:r>
        <w:rPr>
          <w:rFonts w:eastAsia="Times New Roman"/>
          <w:sz w:val="24"/>
          <w:szCs w:val="24"/>
        </w:rPr>
        <w:t>Efforts needed</w:t>
      </w:r>
    </w:p>
    <w:p w:rsidR="005132C9" w:rsidRDefault="005132C9" w:rsidP="005132C9">
      <w:pPr>
        <w:pStyle w:val="xmsonormal"/>
        <w:numPr>
          <w:ilvl w:val="0"/>
          <w:numId w:val="46"/>
        </w:numPr>
        <w:rPr>
          <w:rFonts w:eastAsia="Times New Roman"/>
          <w:sz w:val="24"/>
          <w:szCs w:val="24"/>
        </w:rPr>
      </w:pPr>
      <w:r>
        <w:rPr>
          <w:rFonts w:eastAsia="Times New Roman"/>
          <w:sz w:val="24"/>
          <w:szCs w:val="24"/>
        </w:rPr>
        <w:t xml:space="preserve">Timeline </w:t>
      </w:r>
    </w:p>
    <w:p w:rsidR="005132C9" w:rsidRPr="00673618" w:rsidRDefault="005132C9" w:rsidP="005132C9">
      <w:pPr>
        <w:pStyle w:val="xmsonormal"/>
        <w:numPr>
          <w:ilvl w:val="0"/>
          <w:numId w:val="46"/>
        </w:numPr>
        <w:rPr>
          <w:rFonts w:eastAsia="Times New Roman"/>
          <w:sz w:val="24"/>
          <w:szCs w:val="24"/>
        </w:rPr>
      </w:pPr>
      <w:r>
        <w:rPr>
          <w:rFonts w:eastAsia="Times New Roman"/>
          <w:sz w:val="24"/>
          <w:szCs w:val="24"/>
        </w:rPr>
        <w:t>Next steps for the team</w:t>
      </w:r>
    </w:p>
    <w:p w:rsidR="005132C9" w:rsidRDefault="005132C9" w:rsidP="005132C9">
      <w:pPr>
        <w:pStyle w:val="xmsonormal"/>
      </w:pPr>
    </w:p>
    <w:p w:rsidR="00673618" w:rsidRDefault="005132C9" w:rsidP="0023304D">
      <w:pPr>
        <w:rPr>
          <w:rFonts w:asciiTheme="minorHAnsi" w:hAnsiTheme="minorHAnsi" w:cstheme="minorHAnsi"/>
          <w:sz w:val="24"/>
          <w:szCs w:val="24"/>
        </w:rPr>
      </w:pPr>
      <w:r>
        <w:rPr>
          <w:rFonts w:asciiTheme="minorHAnsi" w:hAnsiTheme="minorHAnsi" w:cstheme="minorHAnsi"/>
          <w:sz w:val="24"/>
          <w:szCs w:val="24"/>
        </w:rPr>
        <w:t>Project Manager Angie Roote, I</w:t>
      </w:r>
      <w:r w:rsidR="008F2682">
        <w:rPr>
          <w:rFonts w:asciiTheme="minorHAnsi" w:hAnsiTheme="minorHAnsi" w:cstheme="minorHAnsi"/>
          <w:sz w:val="24"/>
          <w:szCs w:val="24"/>
        </w:rPr>
        <w:t xml:space="preserve">mageSoft (ISI) </w:t>
      </w:r>
      <w:r>
        <w:rPr>
          <w:rFonts w:asciiTheme="minorHAnsi" w:hAnsiTheme="minorHAnsi" w:cstheme="minorHAnsi"/>
          <w:sz w:val="24"/>
          <w:szCs w:val="24"/>
        </w:rPr>
        <w:t xml:space="preserve">has put together an initial project plan and is looking for feedback.  </w:t>
      </w:r>
      <w:r w:rsidR="00673618">
        <w:rPr>
          <w:rFonts w:asciiTheme="minorHAnsi" w:hAnsiTheme="minorHAnsi" w:cstheme="minorHAnsi"/>
          <w:sz w:val="24"/>
          <w:szCs w:val="24"/>
        </w:rPr>
        <w:t xml:space="preserve">Angie reviewed the plan with the group.  </w:t>
      </w:r>
      <w:r>
        <w:rPr>
          <w:rFonts w:asciiTheme="minorHAnsi" w:hAnsiTheme="minorHAnsi" w:cstheme="minorHAnsi"/>
          <w:sz w:val="24"/>
          <w:szCs w:val="24"/>
        </w:rPr>
        <w:t>The plan breaks the project into p</w:t>
      </w:r>
      <w:r w:rsidR="0023304D" w:rsidRPr="005132C9">
        <w:rPr>
          <w:rFonts w:asciiTheme="minorHAnsi" w:hAnsiTheme="minorHAnsi" w:cstheme="minorHAnsi"/>
          <w:sz w:val="24"/>
          <w:szCs w:val="24"/>
        </w:rPr>
        <w:t xml:space="preserve">hases. </w:t>
      </w:r>
      <w:r>
        <w:rPr>
          <w:rFonts w:asciiTheme="minorHAnsi" w:hAnsiTheme="minorHAnsi" w:cstheme="minorHAnsi"/>
          <w:sz w:val="24"/>
          <w:szCs w:val="24"/>
        </w:rPr>
        <w:t xml:space="preserve"> </w:t>
      </w:r>
    </w:p>
    <w:p w:rsidR="00673618" w:rsidRDefault="00673618" w:rsidP="0023304D">
      <w:pPr>
        <w:rPr>
          <w:rFonts w:asciiTheme="minorHAnsi" w:hAnsiTheme="minorHAnsi" w:cstheme="minorHAnsi"/>
          <w:sz w:val="24"/>
          <w:szCs w:val="24"/>
        </w:rPr>
      </w:pPr>
    </w:p>
    <w:p w:rsidR="0023304D" w:rsidRPr="005132C9" w:rsidRDefault="005132C9" w:rsidP="0023304D">
      <w:pPr>
        <w:rPr>
          <w:rFonts w:asciiTheme="minorHAnsi" w:hAnsiTheme="minorHAnsi" w:cstheme="minorHAnsi"/>
          <w:sz w:val="24"/>
          <w:szCs w:val="24"/>
        </w:rPr>
      </w:pPr>
      <w:r>
        <w:rPr>
          <w:rFonts w:asciiTheme="minorHAnsi" w:hAnsiTheme="minorHAnsi" w:cstheme="minorHAnsi"/>
          <w:sz w:val="24"/>
          <w:szCs w:val="24"/>
        </w:rPr>
        <w:t>The first phase is c</w:t>
      </w:r>
      <w:r w:rsidR="0023304D" w:rsidRPr="005132C9">
        <w:rPr>
          <w:rFonts w:asciiTheme="minorHAnsi" w:hAnsiTheme="minorHAnsi" w:cstheme="minorHAnsi"/>
          <w:sz w:val="24"/>
          <w:szCs w:val="24"/>
        </w:rPr>
        <w:t xml:space="preserve">ase </w:t>
      </w:r>
      <w:r>
        <w:rPr>
          <w:rFonts w:asciiTheme="minorHAnsi" w:hAnsiTheme="minorHAnsi" w:cstheme="minorHAnsi"/>
          <w:sz w:val="24"/>
          <w:szCs w:val="24"/>
        </w:rPr>
        <w:t>i</w:t>
      </w:r>
      <w:r w:rsidR="0023304D" w:rsidRPr="005132C9">
        <w:rPr>
          <w:rFonts w:asciiTheme="minorHAnsi" w:hAnsiTheme="minorHAnsi" w:cstheme="minorHAnsi"/>
          <w:sz w:val="24"/>
          <w:szCs w:val="24"/>
        </w:rPr>
        <w:t>nitiation</w:t>
      </w:r>
      <w:r>
        <w:rPr>
          <w:rFonts w:asciiTheme="minorHAnsi" w:hAnsiTheme="minorHAnsi" w:cstheme="minorHAnsi"/>
          <w:sz w:val="24"/>
          <w:szCs w:val="24"/>
        </w:rPr>
        <w:t>.  S</w:t>
      </w:r>
      <w:r w:rsidR="0023304D" w:rsidRPr="005132C9">
        <w:rPr>
          <w:rFonts w:asciiTheme="minorHAnsi" w:hAnsiTheme="minorHAnsi" w:cstheme="minorHAnsi"/>
          <w:sz w:val="24"/>
          <w:szCs w:val="24"/>
        </w:rPr>
        <w:t>ubsequent filings</w:t>
      </w:r>
      <w:r>
        <w:rPr>
          <w:rFonts w:asciiTheme="minorHAnsi" w:hAnsiTheme="minorHAnsi" w:cstheme="minorHAnsi"/>
          <w:sz w:val="24"/>
          <w:szCs w:val="24"/>
        </w:rPr>
        <w:t xml:space="preserve"> will be a later phase.  </w:t>
      </w:r>
      <w:r w:rsidR="008F2682">
        <w:rPr>
          <w:rFonts w:asciiTheme="minorHAnsi" w:hAnsiTheme="minorHAnsi" w:cstheme="minorHAnsi"/>
          <w:sz w:val="24"/>
          <w:szCs w:val="24"/>
        </w:rPr>
        <w:t>For each phase there are tasks to be accomplished before the project moves o</w:t>
      </w:r>
      <w:r w:rsidR="00673618">
        <w:rPr>
          <w:rFonts w:asciiTheme="minorHAnsi" w:hAnsiTheme="minorHAnsi" w:cstheme="minorHAnsi"/>
          <w:sz w:val="24"/>
          <w:szCs w:val="24"/>
        </w:rPr>
        <w:t xml:space="preserve">n.  Tasks include </w:t>
      </w:r>
      <w:r w:rsidR="0023304D" w:rsidRPr="005132C9">
        <w:rPr>
          <w:rFonts w:asciiTheme="minorHAnsi" w:hAnsiTheme="minorHAnsi" w:cstheme="minorHAnsi"/>
          <w:sz w:val="24"/>
          <w:szCs w:val="24"/>
        </w:rPr>
        <w:t xml:space="preserve">build work </w:t>
      </w:r>
      <w:r w:rsidR="008F2682">
        <w:rPr>
          <w:rFonts w:asciiTheme="minorHAnsi" w:hAnsiTheme="minorHAnsi" w:cstheme="minorHAnsi"/>
          <w:sz w:val="24"/>
          <w:szCs w:val="24"/>
        </w:rPr>
        <w:t xml:space="preserve">and </w:t>
      </w:r>
      <w:r w:rsidR="0023304D" w:rsidRPr="005132C9">
        <w:rPr>
          <w:rFonts w:asciiTheme="minorHAnsi" w:hAnsiTheme="minorHAnsi" w:cstheme="minorHAnsi"/>
          <w:sz w:val="24"/>
          <w:szCs w:val="24"/>
        </w:rPr>
        <w:t xml:space="preserve">internal testing. </w:t>
      </w:r>
      <w:r w:rsidR="008F2682">
        <w:rPr>
          <w:rFonts w:asciiTheme="minorHAnsi" w:hAnsiTheme="minorHAnsi" w:cstheme="minorHAnsi"/>
          <w:sz w:val="24"/>
          <w:szCs w:val="24"/>
        </w:rPr>
        <w:t xml:space="preserve"> ISI needs to </w:t>
      </w:r>
      <w:r w:rsidR="0023304D" w:rsidRPr="005132C9">
        <w:rPr>
          <w:rFonts w:asciiTheme="minorHAnsi" w:hAnsiTheme="minorHAnsi" w:cstheme="minorHAnsi"/>
          <w:sz w:val="24"/>
          <w:szCs w:val="24"/>
        </w:rPr>
        <w:t xml:space="preserve">schedule and hold work sessions with different </w:t>
      </w:r>
      <w:r w:rsidR="008F2682">
        <w:rPr>
          <w:rFonts w:asciiTheme="minorHAnsi" w:hAnsiTheme="minorHAnsi" w:cstheme="minorHAnsi"/>
          <w:sz w:val="24"/>
          <w:szCs w:val="24"/>
        </w:rPr>
        <w:t>stakeholders</w:t>
      </w:r>
      <w:r w:rsidR="00794E53">
        <w:rPr>
          <w:rFonts w:asciiTheme="minorHAnsi" w:hAnsiTheme="minorHAnsi" w:cstheme="minorHAnsi"/>
          <w:sz w:val="24"/>
          <w:szCs w:val="24"/>
        </w:rPr>
        <w:t xml:space="preserve"> as needed - </w:t>
      </w:r>
      <w:r w:rsidR="008F2682">
        <w:rPr>
          <w:rFonts w:asciiTheme="minorHAnsi" w:hAnsiTheme="minorHAnsi" w:cstheme="minorHAnsi"/>
          <w:sz w:val="24"/>
          <w:szCs w:val="24"/>
        </w:rPr>
        <w:t xml:space="preserve">ACS, DOL, </w:t>
      </w:r>
      <w:r w:rsidR="0023304D" w:rsidRPr="005132C9">
        <w:rPr>
          <w:rFonts w:asciiTheme="minorHAnsi" w:hAnsiTheme="minorHAnsi" w:cstheme="minorHAnsi"/>
          <w:sz w:val="24"/>
          <w:szCs w:val="24"/>
        </w:rPr>
        <w:t xml:space="preserve">Equivant, or PBK. </w:t>
      </w:r>
      <w:r w:rsidR="008F2682">
        <w:rPr>
          <w:rFonts w:asciiTheme="minorHAnsi" w:hAnsiTheme="minorHAnsi" w:cstheme="minorHAnsi"/>
          <w:sz w:val="24"/>
          <w:szCs w:val="24"/>
        </w:rPr>
        <w:t xml:space="preserve"> </w:t>
      </w:r>
      <w:r w:rsidR="0023304D" w:rsidRPr="005132C9">
        <w:rPr>
          <w:rFonts w:asciiTheme="minorHAnsi" w:hAnsiTheme="minorHAnsi" w:cstheme="minorHAnsi"/>
          <w:sz w:val="24"/>
          <w:szCs w:val="24"/>
        </w:rPr>
        <w:t xml:space="preserve">Once </w:t>
      </w:r>
      <w:r w:rsidR="008F2682">
        <w:rPr>
          <w:rFonts w:asciiTheme="minorHAnsi" w:hAnsiTheme="minorHAnsi" w:cstheme="minorHAnsi"/>
          <w:sz w:val="24"/>
          <w:szCs w:val="24"/>
        </w:rPr>
        <w:t xml:space="preserve">a </w:t>
      </w:r>
      <w:r w:rsidR="0023304D" w:rsidRPr="005132C9">
        <w:rPr>
          <w:rFonts w:asciiTheme="minorHAnsi" w:hAnsiTheme="minorHAnsi" w:cstheme="minorHAnsi"/>
          <w:sz w:val="24"/>
          <w:szCs w:val="24"/>
        </w:rPr>
        <w:t xml:space="preserve">submission </w:t>
      </w:r>
      <w:r w:rsidR="008F2682">
        <w:rPr>
          <w:rFonts w:asciiTheme="minorHAnsi" w:hAnsiTheme="minorHAnsi" w:cstheme="minorHAnsi"/>
          <w:sz w:val="24"/>
          <w:szCs w:val="24"/>
        </w:rPr>
        <w:t xml:space="preserve">is successfully received ISI </w:t>
      </w:r>
      <w:r w:rsidR="0023304D" w:rsidRPr="005132C9">
        <w:rPr>
          <w:rFonts w:asciiTheme="minorHAnsi" w:hAnsiTheme="minorHAnsi" w:cstheme="minorHAnsi"/>
          <w:sz w:val="24"/>
          <w:szCs w:val="24"/>
        </w:rPr>
        <w:t xml:space="preserve">will update </w:t>
      </w:r>
      <w:r w:rsidR="008F2682">
        <w:rPr>
          <w:rFonts w:asciiTheme="minorHAnsi" w:hAnsiTheme="minorHAnsi" w:cstheme="minorHAnsi"/>
          <w:sz w:val="24"/>
          <w:szCs w:val="24"/>
        </w:rPr>
        <w:t xml:space="preserve">the system and make updates in the docket management system as </w:t>
      </w:r>
      <w:r w:rsidR="0023304D" w:rsidRPr="005132C9">
        <w:rPr>
          <w:rFonts w:asciiTheme="minorHAnsi" w:hAnsiTheme="minorHAnsi" w:cstheme="minorHAnsi"/>
          <w:sz w:val="24"/>
          <w:szCs w:val="24"/>
        </w:rPr>
        <w:t xml:space="preserve">necessary for case initiation. </w:t>
      </w:r>
      <w:r w:rsidR="008F2682">
        <w:rPr>
          <w:rFonts w:asciiTheme="minorHAnsi" w:hAnsiTheme="minorHAnsi" w:cstheme="minorHAnsi"/>
          <w:sz w:val="24"/>
          <w:szCs w:val="24"/>
        </w:rPr>
        <w:t xml:space="preserve">  </w:t>
      </w:r>
      <w:r w:rsidR="0023304D" w:rsidRPr="005132C9">
        <w:rPr>
          <w:rFonts w:asciiTheme="minorHAnsi" w:hAnsiTheme="minorHAnsi" w:cstheme="minorHAnsi"/>
          <w:sz w:val="24"/>
          <w:szCs w:val="24"/>
        </w:rPr>
        <w:t xml:space="preserve">Once that whole process </w:t>
      </w:r>
      <w:r w:rsidR="008F2682">
        <w:rPr>
          <w:rFonts w:asciiTheme="minorHAnsi" w:hAnsiTheme="minorHAnsi" w:cstheme="minorHAnsi"/>
          <w:sz w:val="24"/>
          <w:szCs w:val="24"/>
        </w:rPr>
        <w:t xml:space="preserve">is </w:t>
      </w:r>
      <w:r w:rsidR="0023304D" w:rsidRPr="005132C9">
        <w:rPr>
          <w:rFonts w:asciiTheme="minorHAnsi" w:hAnsiTheme="minorHAnsi" w:cstheme="minorHAnsi"/>
          <w:sz w:val="24"/>
          <w:szCs w:val="24"/>
        </w:rPr>
        <w:t xml:space="preserve">complete from </w:t>
      </w:r>
      <w:r w:rsidR="008F2682">
        <w:rPr>
          <w:rFonts w:asciiTheme="minorHAnsi" w:hAnsiTheme="minorHAnsi" w:cstheme="minorHAnsi"/>
          <w:sz w:val="24"/>
          <w:szCs w:val="24"/>
        </w:rPr>
        <w:t>the TrueFiling s</w:t>
      </w:r>
      <w:r w:rsidR="0023304D" w:rsidRPr="005132C9">
        <w:rPr>
          <w:rFonts w:asciiTheme="minorHAnsi" w:hAnsiTheme="minorHAnsi" w:cstheme="minorHAnsi"/>
          <w:sz w:val="24"/>
          <w:szCs w:val="24"/>
        </w:rPr>
        <w:t xml:space="preserve">ide as well as secondary and tertiary side, then </w:t>
      </w:r>
      <w:r w:rsidR="008F2682">
        <w:rPr>
          <w:rFonts w:asciiTheme="minorHAnsi" w:hAnsiTheme="minorHAnsi" w:cstheme="minorHAnsi"/>
          <w:sz w:val="24"/>
          <w:szCs w:val="24"/>
        </w:rPr>
        <w:t xml:space="preserve">IS will do internal testing. After that the solution (each phase) will be migrated to the test </w:t>
      </w:r>
      <w:r w:rsidR="0023304D" w:rsidRPr="005132C9">
        <w:rPr>
          <w:rFonts w:asciiTheme="minorHAnsi" w:hAnsiTheme="minorHAnsi" w:cstheme="minorHAnsi"/>
          <w:sz w:val="24"/>
          <w:szCs w:val="24"/>
        </w:rPr>
        <w:t>environment</w:t>
      </w:r>
      <w:r w:rsidR="00794E53">
        <w:rPr>
          <w:rFonts w:asciiTheme="minorHAnsi" w:hAnsiTheme="minorHAnsi" w:cstheme="minorHAnsi"/>
          <w:sz w:val="24"/>
          <w:szCs w:val="24"/>
        </w:rPr>
        <w:t xml:space="preserve"> where </w:t>
      </w:r>
      <w:r w:rsidR="008F2682">
        <w:rPr>
          <w:rFonts w:asciiTheme="minorHAnsi" w:hAnsiTheme="minorHAnsi" w:cstheme="minorHAnsi"/>
          <w:sz w:val="24"/>
          <w:szCs w:val="24"/>
        </w:rPr>
        <w:t xml:space="preserve">the ACS will perform the UAT (User Acceptance Testing).  ISI has scheduled a week and a </w:t>
      </w:r>
      <w:r w:rsidR="0023304D" w:rsidRPr="005132C9">
        <w:rPr>
          <w:rFonts w:asciiTheme="minorHAnsi" w:hAnsiTheme="minorHAnsi" w:cstheme="minorHAnsi"/>
          <w:sz w:val="24"/>
          <w:szCs w:val="24"/>
        </w:rPr>
        <w:t xml:space="preserve">half for UAT. </w:t>
      </w:r>
      <w:r w:rsidR="008F2682">
        <w:rPr>
          <w:rFonts w:asciiTheme="minorHAnsi" w:hAnsiTheme="minorHAnsi" w:cstheme="minorHAnsi"/>
          <w:sz w:val="24"/>
          <w:szCs w:val="24"/>
        </w:rPr>
        <w:t xml:space="preserve"> In total,</w:t>
      </w:r>
      <w:r w:rsidR="00794E53">
        <w:rPr>
          <w:rFonts w:asciiTheme="minorHAnsi" w:hAnsiTheme="minorHAnsi" w:cstheme="minorHAnsi"/>
          <w:sz w:val="24"/>
          <w:szCs w:val="24"/>
        </w:rPr>
        <w:t xml:space="preserve"> it will probably take </w:t>
      </w:r>
      <w:r w:rsidR="0023304D" w:rsidRPr="005132C9">
        <w:rPr>
          <w:rFonts w:asciiTheme="minorHAnsi" w:hAnsiTheme="minorHAnsi" w:cstheme="minorHAnsi"/>
          <w:sz w:val="24"/>
          <w:szCs w:val="24"/>
        </w:rPr>
        <w:t xml:space="preserve">50 business days from start to finish for </w:t>
      </w:r>
      <w:r w:rsidR="008F2682">
        <w:rPr>
          <w:rFonts w:asciiTheme="minorHAnsi" w:hAnsiTheme="minorHAnsi" w:cstheme="minorHAnsi"/>
          <w:sz w:val="24"/>
          <w:szCs w:val="24"/>
        </w:rPr>
        <w:t>each integration</w:t>
      </w:r>
      <w:r w:rsidR="00794E53">
        <w:rPr>
          <w:rFonts w:asciiTheme="minorHAnsi" w:hAnsiTheme="minorHAnsi" w:cstheme="minorHAnsi"/>
          <w:sz w:val="24"/>
          <w:szCs w:val="24"/>
        </w:rPr>
        <w:t>.</w:t>
      </w:r>
    </w:p>
    <w:p w:rsidR="0023304D" w:rsidRPr="005132C9" w:rsidRDefault="0023304D" w:rsidP="0023304D">
      <w:pPr>
        <w:rPr>
          <w:rFonts w:asciiTheme="minorHAnsi" w:hAnsiTheme="minorHAnsi" w:cstheme="minorHAnsi"/>
          <w:sz w:val="24"/>
          <w:szCs w:val="24"/>
        </w:rPr>
      </w:pPr>
    </w:p>
    <w:p w:rsidR="0023304D" w:rsidRPr="005132C9" w:rsidRDefault="0023304D" w:rsidP="0023304D">
      <w:pPr>
        <w:rPr>
          <w:rFonts w:asciiTheme="minorHAnsi" w:hAnsiTheme="minorHAnsi" w:cstheme="minorHAnsi"/>
          <w:sz w:val="24"/>
          <w:szCs w:val="24"/>
        </w:rPr>
      </w:pPr>
      <w:r w:rsidRPr="005132C9">
        <w:rPr>
          <w:rFonts w:asciiTheme="minorHAnsi" w:hAnsiTheme="minorHAnsi" w:cstheme="minorHAnsi"/>
          <w:sz w:val="24"/>
          <w:szCs w:val="24"/>
        </w:rPr>
        <w:t>Ryan</w:t>
      </w:r>
      <w:r w:rsidR="008F2682">
        <w:rPr>
          <w:rFonts w:asciiTheme="minorHAnsi" w:hAnsiTheme="minorHAnsi" w:cstheme="minorHAnsi"/>
          <w:sz w:val="24"/>
          <w:szCs w:val="24"/>
        </w:rPr>
        <w:t xml:space="preserve"> Foley, ISI explained that the way the project plan is laid out is dependent on being able to schedule meetings with </w:t>
      </w:r>
      <w:r w:rsidRPr="005132C9">
        <w:rPr>
          <w:rFonts w:asciiTheme="minorHAnsi" w:hAnsiTheme="minorHAnsi" w:cstheme="minorHAnsi"/>
          <w:sz w:val="24"/>
          <w:szCs w:val="24"/>
        </w:rPr>
        <w:t xml:space="preserve">multiple </w:t>
      </w:r>
      <w:r w:rsidR="008F2682">
        <w:rPr>
          <w:rFonts w:asciiTheme="minorHAnsi" w:hAnsiTheme="minorHAnsi" w:cstheme="minorHAnsi"/>
          <w:sz w:val="24"/>
          <w:szCs w:val="24"/>
        </w:rPr>
        <w:t>stakeholders.  The process is broken down into s</w:t>
      </w:r>
      <w:r w:rsidRPr="005132C9">
        <w:rPr>
          <w:rFonts w:asciiTheme="minorHAnsi" w:hAnsiTheme="minorHAnsi" w:cstheme="minorHAnsi"/>
          <w:sz w:val="24"/>
          <w:szCs w:val="24"/>
        </w:rPr>
        <w:t>ubmission first, and then acceptance</w:t>
      </w:r>
      <w:r w:rsidR="008F2682">
        <w:rPr>
          <w:rFonts w:asciiTheme="minorHAnsi" w:hAnsiTheme="minorHAnsi" w:cstheme="minorHAnsi"/>
          <w:sz w:val="24"/>
          <w:szCs w:val="24"/>
        </w:rPr>
        <w:t>,</w:t>
      </w:r>
      <w:r w:rsidRPr="005132C9">
        <w:rPr>
          <w:rFonts w:asciiTheme="minorHAnsi" w:hAnsiTheme="minorHAnsi" w:cstheme="minorHAnsi"/>
          <w:sz w:val="24"/>
          <w:szCs w:val="24"/>
        </w:rPr>
        <w:t xml:space="preserve"> or rejection.</w:t>
      </w:r>
    </w:p>
    <w:p w:rsidR="0023304D" w:rsidRPr="005132C9" w:rsidRDefault="0023304D" w:rsidP="0023304D">
      <w:pPr>
        <w:rPr>
          <w:rFonts w:asciiTheme="minorHAnsi" w:hAnsiTheme="minorHAnsi" w:cstheme="minorHAnsi"/>
          <w:sz w:val="24"/>
          <w:szCs w:val="24"/>
        </w:rPr>
      </w:pPr>
    </w:p>
    <w:p w:rsidR="00A020F0" w:rsidRDefault="008F2682" w:rsidP="0023304D">
      <w:pPr>
        <w:rPr>
          <w:rFonts w:asciiTheme="minorHAnsi" w:hAnsiTheme="minorHAnsi" w:cstheme="minorHAnsi"/>
          <w:sz w:val="24"/>
          <w:szCs w:val="24"/>
        </w:rPr>
      </w:pPr>
      <w:r>
        <w:rPr>
          <w:rFonts w:asciiTheme="minorHAnsi" w:hAnsiTheme="minorHAnsi" w:cstheme="minorHAnsi"/>
          <w:sz w:val="24"/>
          <w:szCs w:val="24"/>
        </w:rPr>
        <w:t>P</w:t>
      </w:r>
      <w:r w:rsidR="0023304D" w:rsidRPr="005132C9">
        <w:rPr>
          <w:rFonts w:asciiTheme="minorHAnsi" w:hAnsiTheme="minorHAnsi" w:cstheme="minorHAnsi"/>
          <w:sz w:val="24"/>
          <w:szCs w:val="24"/>
        </w:rPr>
        <w:t>hase</w:t>
      </w:r>
      <w:r>
        <w:rPr>
          <w:rFonts w:asciiTheme="minorHAnsi" w:hAnsiTheme="minorHAnsi" w:cstheme="minorHAnsi"/>
          <w:sz w:val="24"/>
          <w:szCs w:val="24"/>
        </w:rPr>
        <w:t>s</w:t>
      </w:r>
      <w:r w:rsidR="0023304D" w:rsidRPr="005132C9">
        <w:rPr>
          <w:rFonts w:asciiTheme="minorHAnsi" w:hAnsiTheme="minorHAnsi" w:cstheme="minorHAnsi"/>
          <w:sz w:val="24"/>
          <w:szCs w:val="24"/>
        </w:rPr>
        <w:t xml:space="preserve"> 2 and 4 are </w:t>
      </w:r>
      <w:r w:rsidR="00A020F0">
        <w:rPr>
          <w:rFonts w:asciiTheme="minorHAnsi" w:hAnsiTheme="minorHAnsi" w:cstheme="minorHAnsi"/>
          <w:sz w:val="24"/>
          <w:szCs w:val="24"/>
        </w:rPr>
        <w:t>modeled on</w:t>
      </w:r>
      <w:r w:rsidR="0023304D" w:rsidRPr="005132C9">
        <w:rPr>
          <w:rFonts w:asciiTheme="minorHAnsi" w:hAnsiTheme="minorHAnsi" w:cstheme="minorHAnsi"/>
          <w:sz w:val="24"/>
          <w:szCs w:val="24"/>
        </w:rPr>
        <w:t xml:space="preserve"> </w:t>
      </w:r>
      <w:r w:rsidR="00A020F0">
        <w:rPr>
          <w:rFonts w:asciiTheme="minorHAnsi" w:hAnsiTheme="minorHAnsi" w:cstheme="minorHAnsi"/>
          <w:sz w:val="24"/>
          <w:szCs w:val="24"/>
        </w:rPr>
        <w:t>P</w:t>
      </w:r>
      <w:r w:rsidR="0023304D" w:rsidRPr="005132C9">
        <w:rPr>
          <w:rFonts w:asciiTheme="minorHAnsi" w:hAnsiTheme="minorHAnsi" w:cstheme="minorHAnsi"/>
          <w:sz w:val="24"/>
          <w:szCs w:val="24"/>
        </w:rPr>
        <w:t xml:space="preserve">hase 1 but </w:t>
      </w:r>
      <w:r w:rsidR="00A020F0">
        <w:rPr>
          <w:rFonts w:asciiTheme="minorHAnsi" w:hAnsiTheme="minorHAnsi" w:cstheme="minorHAnsi"/>
          <w:sz w:val="24"/>
          <w:szCs w:val="24"/>
        </w:rPr>
        <w:t xml:space="preserve">for </w:t>
      </w:r>
      <w:r w:rsidR="0023304D" w:rsidRPr="005132C9">
        <w:rPr>
          <w:rFonts w:asciiTheme="minorHAnsi" w:hAnsiTheme="minorHAnsi" w:cstheme="minorHAnsi"/>
          <w:sz w:val="24"/>
          <w:szCs w:val="24"/>
        </w:rPr>
        <w:t xml:space="preserve">subsequent filings. </w:t>
      </w:r>
      <w:r w:rsidR="00A020F0">
        <w:rPr>
          <w:rFonts w:asciiTheme="minorHAnsi" w:hAnsiTheme="minorHAnsi" w:cstheme="minorHAnsi"/>
          <w:sz w:val="24"/>
          <w:szCs w:val="24"/>
        </w:rPr>
        <w:t xml:space="preserve"> Angie would like to schedule a recurring hour for meetings each week. </w:t>
      </w:r>
    </w:p>
    <w:p w:rsidR="0023304D" w:rsidRPr="005132C9" w:rsidRDefault="0023304D" w:rsidP="0023304D">
      <w:pPr>
        <w:rPr>
          <w:rFonts w:asciiTheme="minorHAnsi" w:hAnsiTheme="minorHAnsi" w:cstheme="minorHAnsi"/>
          <w:sz w:val="24"/>
          <w:szCs w:val="24"/>
        </w:rPr>
      </w:pPr>
    </w:p>
    <w:p w:rsidR="0023304D" w:rsidRPr="005132C9" w:rsidRDefault="00794E53" w:rsidP="0023304D">
      <w:pPr>
        <w:rPr>
          <w:rFonts w:asciiTheme="minorHAnsi" w:hAnsiTheme="minorHAnsi" w:cstheme="minorHAnsi"/>
          <w:sz w:val="24"/>
          <w:szCs w:val="24"/>
        </w:rPr>
      </w:pPr>
      <w:r>
        <w:rPr>
          <w:rFonts w:asciiTheme="minorHAnsi" w:hAnsiTheme="minorHAnsi" w:cstheme="minorHAnsi"/>
          <w:sz w:val="24"/>
          <w:szCs w:val="24"/>
        </w:rPr>
        <w:t xml:space="preserve">ACS and </w:t>
      </w:r>
      <w:r w:rsidR="0023304D" w:rsidRPr="005132C9">
        <w:rPr>
          <w:rFonts w:asciiTheme="minorHAnsi" w:hAnsiTheme="minorHAnsi" w:cstheme="minorHAnsi"/>
          <w:sz w:val="24"/>
          <w:szCs w:val="24"/>
        </w:rPr>
        <w:t>Equivant agree with that schedule.</w:t>
      </w:r>
    </w:p>
    <w:p w:rsidR="0023304D" w:rsidRPr="005132C9" w:rsidRDefault="0023304D" w:rsidP="0023304D">
      <w:pPr>
        <w:rPr>
          <w:rFonts w:asciiTheme="minorHAnsi" w:hAnsiTheme="minorHAnsi" w:cstheme="minorHAnsi"/>
          <w:sz w:val="24"/>
          <w:szCs w:val="24"/>
        </w:rPr>
      </w:pPr>
    </w:p>
    <w:p w:rsidR="0023304D" w:rsidRPr="005132C9" w:rsidRDefault="0023304D" w:rsidP="0023304D">
      <w:pPr>
        <w:rPr>
          <w:rFonts w:asciiTheme="minorHAnsi" w:hAnsiTheme="minorHAnsi" w:cstheme="minorHAnsi"/>
          <w:sz w:val="24"/>
          <w:szCs w:val="24"/>
        </w:rPr>
      </w:pPr>
      <w:r w:rsidRPr="005132C9">
        <w:rPr>
          <w:rFonts w:asciiTheme="minorHAnsi" w:hAnsiTheme="minorHAnsi" w:cstheme="minorHAnsi"/>
          <w:sz w:val="24"/>
          <w:szCs w:val="24"/>
        </w:rPr>
        <w:t xml:space="preserve">Michal </w:t>
      </w:r>
      <w:r w:rsidR="00A020F0">
        <w:rPr>
          <w:rFonts w:asciiTheme="minorHAnsi" w:hAnsiTheme="minorHAnsi" w:cstheme="minorHAnsi"/>
          <w:sz w:val="24"/>
          <w:szCs w:val="24"/>
        </w:rPr>
        <w:t xml:space="preserve">Bowers, DOL is not sure </w:t>
      </w:r>
      <w:r w:rsidR="00794E53">
        <w:rPr>
          <w:rFonts w:asciiTheme="minorHAnsi" w:hAnsiTheme="minorHAnsi" w:cstheme="minorHAnsi"/>
          <w:sz w:val="24"/>
          <w:szCs w:val="24"/>
        </w:rPr>
        <w:t>of the</w:t>
      </w:r>
      <w:r w:rsidR="00A020F0">
        <w:rPr>
          <w:rFonts w:asciiTheme="minorHAnsi" w:hAnsiTheme="minorHAnsi" w:cstheme="minorHAnsi"/>
          <w:sz w:val="24"/>
          <w:szCs w:val="24"/>
        </w:rPr>
        <w:t xml:space="preserve"> av</w:t>
      </w:r>
      <w:r w:rsidRPr="005132C9">
        <w:rPr>
          <w:rFonts w:asciiTheme="minorHAnsi" w:hAnsiTheme="minorHAnsi" w:cstheme="minorHAnsi"/>
          <w:sz w:val="24"/>
          <w:szCs w:val="24"/>
        </w:rPr>
        <w:t xml:space="preserve">ailability </w:t>
      </w:r>
      <w:r w:rsidR="00794E53">
        <w:rPr>
          <w:rFonts w:asciiTheme="minorHAnsi" w:hAnsiTheme="minorHAnsi" w:cstheme="minorHAnsi"/>
          <w:sz w:val="24"/>
          <w:szCs w:val="24"/>
        </w:rPr>
        <w:t xml:space="preserve">of DOL employees </w:t>
      </w:r>
      <w:r w:rsidR="00A020F0">
        <w:rPr>
          <w:rFonts w:asciiTheme="minorHAnsi" w:hAnsiTheme="minorHAnsi" w:cstheme="minorHAnsi"/>
          <w:sz w:val="24"/>
          <w:szCs w:val="24"/>
        </w:rPr>
        <w:t xml:space="preserve">to do the testing.  </w:t>
      </w:r>
    </w:p>
    <w:p w:rsidR="0023304D" w:rsidRPr="005132C9" w:rsidRDefault="0023304D" w:rsidP="0023304D">
      <w:pPr>
        <w:rPr>
          <w:rFonts w:asciiTheme="minorHAnsi" w:hAnsiTheme="minorHAnsi" w:cstheme="minorHAnsi"/>
          <w:sz w:val="24"/>
          <w:szCs w:val="24"/>
        </w:rPr>
      </w:pPr>
    </w:p>
    <w:p w:rsidR="0023304D" w:rsidRPr="005132C9" w:rsidRDefault="0023304D" w:rsidP="0023304D">
      <w:pPr>
        <w:rPr>
          <w:rFonts w:asciiTheme="minorHAnsi" w:hAnsiTheme="minorHAnsi" w:cstheme="minorHAnsi"/>
          <w:sz w:val="24"/>
          <w:szCs w:val="24"/>
        </w:rPr>
      </w:pPr>
      <w:r w:rsidRPr="005132C9">
        <w:rPr>
          <w:rFonts w:asciiTheme="minorHAnsi" w:hAnsiTheme="minorHAnsi" w:cstheme="minorHAnsi"/>
          <w:sz w:val="24"/>
          <w:szCs w:val="24"/>
        </w:rPr>
        <w:t xml:space="preserve">Ryan </w:t>
      </w:r>
      <w:r w:rsidR="00A020F0">
        <w:rPr>
          <w:rFonts w:asciiTheme="minorHAnsi" w:hAnsiTheme="minorHAnsi" w:cstheme="minorHAnsi"/>
          <w:sz w:val="24"/>
          <w:szCs w:val="24"/>
        </w:rPr>
        <w:t xml:space="preserve">explained that the </w:t>
      </w:r>
      <w:r w:rsidRPr="005132C9">
        <w:rPr>
          <w:rFonts w:asciiTheme="minorHAnsi" w:hAnsiTheme="minorHAnsi" w:cstheme="minorHAnsi"/>
          <w:sz w:val="24"/>
          <w:szCs w:val="24"/>
        </w:rPr>
        <w:t xml:space="preserve">first step </w:t>
      </w:r>
      <w:r w:rsidR="00A020F0">
        <w:rPr>
          <w:rFonts w:asciiTheme="minorHAnsi" w:hAnsiTheme="minorHAnsi" w:cstheme="minorHAnsi"/>
          <w:sz w:val="24"/>
          <w:szCs w:val="24"/>
        </w:rPr>
        <w:t>is just to have a</w:t>
      </w:r>
      <w:r w:rsidRPr="005132C9">
        <w:rPr>
          <w:rFonts w:asciiTheme="minorHAnsi" w:hAnsiTheme="minorHAnsi" w:cstheme="minorHAnsi"/>
          <w:sz w:val="24"/>
          <w:szCs w:val="24"/>
        </w:rPr>
        <w:t xml:space="preserve"> conversation with </w:t>
      </w:r>
      <w:r w:rsidR="00A020F0">
        <w:rPr>
          <w:rFonts w:asciiTheme="minorHAnsi" w:hAnsiTheme="minorHAnsi" w:cstheme="minorHAnsi"/>
          <w:sz w:val="24"/>
          <w:szCs w:val="24"/>
        </w:rPr>
        <w:t xml:space="preserve">the </w:t>
      </w:r>
      <w:r w:rsidRPr="005132C9">
        <w:rPr>
          <w:rFonts w:asciiTheme="minorHAnsi" w:hAnsiTheme="minorHAnsi" w:cstheme="minorHAnsi"/>
          <w:sz w:val="24"/>
          <w:szCs w:val="24"/>
        </w:rPr>
        <w:t xml:space="preserve">parties involved - PBK, Equivant, </w:t>
      </w:r>
      <w:r w:rsidR="00A020F0">
        <w:rPr>
          <w:rFonts w:asciiTheme="minorHAnsi" w:hAnsiTheme="minorHAnsi" w:cstheme="minorHAnsi"/>
          <w:sz w:val="24"/>
          <w:szCs w:val="24"/>
        </w:rPr>
        <w:t xml:space="preserve">ACS, ISI.  Pulling together a group of users to test the solution </w:t>
      </w:r>
      <w:r w:rsidR="00794E53">
        <w:rPr>
          <w:rFonts w:asciiTheme="minorHAnsi" w:hAnsiTheme="minorHAnsi" w:cstheme="minorHAnsi"/>
          <w:sz w:val="24"/>
          <w:szCs w:val="24"/>
        </w:rPr>
        <w:t xml:space="preserve">will </w:t>
      </w:r>
      <w:r w:rsidR="00A020F0">
        <w:rPr>
          <w:rFonts w:asciiTheme="minorHAnsi" w:hAnsiTheme="minorHAnsi" w:cstheme="minorHAnsi"/>
          <w:sz w:val="24"/>
          <w:szCs w:val="24"/>
        </w:rPr>
        <w:t xml:space="preserve">not be needed until it is worked out and set. </w:t>
      </w:r>
      <w:r w:rsidRPr="005132C9">
        <w:rPr>
          <w:rFonts w:asciiTheme="minorHAnsi" w:hAnsiTheme="minorHAnsi" w:cstheme="minorHAnsi"/>
          <w:sz w:val="24"/>
          <w:szCs w:val="24"/>
        </w:rPr>
        <w:t xml:space="preserve"> </w:t>
      </w:r>
    </w:p>
    <w:p w:rsidR="0023304D" w:rsidRPr="005132C9" w:rsidRDefault="0023304D" w:rsidP="0023304D">
      <w:pPr>
        <w:rPr>
          <w:rFonts w:asciiTheme="minorHAnsi" w:hAnsiTheme="minorHAnsi" w:cstheme="minorHAnsi"/>
          <w:sz w:val="24"/>
          <w:szCs w:val="24"/>
        </w:rPr>
      </w:pPr>
    </w:p>
    <w:p w:rsidR="00A020F0" w:rsidRDefault="0023304D" w:rsidP="0023304D">
      <w:pPr>
        <w:rPr>
          <w:rFonts w:asciiTheme="minorHAnsi" w:hAnsiTheme="minorHAnsi" w:cstheme="minorHAnsi"/>
          <w:sz w:val="24"/>
          <w:szCs w:val="24"/>
        </w:rPr>
      </w:pPr>
      <w:r w:rsidRPr="005132C9">
        <w:rPr>
          <w:rFonts w:asciiTheme="minorHAnsi" w:hAnsiTheme="minorHAnsi" w:cstheme="minorHAnsi"/>
          <w:sz w:val="24"/>
          <w:szCs w:val="24"/>
        </w:rPr>
        <w:t xml:space="preserve">Michal </w:t>
      </w:r>
      <w:r w:rsidR="00A020F0">
        <w:rPr>
          <w:rFonts w:asciiTheme="minorHAnsi" w:hAnsiTheme="minorHAnsi" w:cstheme="minorHAnsi"/>
          <w:sz w:val="24"/>
          <w:szCs w:val="24"/>
        </w:rPr>
        <w:t xml:space="preserve">is </w:t>
      </w:r>
      <w:r w:rsidRPr="005132C9">
        <w:rPr>
          <w:rFonts w:asciiTheme="minorHAnsi" w:hAnsiTheme="minorHAnsi" w:cstheme="minorHAnsi"/>
          <w:sz w:val="24"/>
          <w:szCs w:val="24"/>
        </w:rPr>
        <w:t>available</w:t>
      </w:r>
      <w:r w:rsidR="00A020F0">
        <w:rPr>
          <w:rFonts w:asciiTheme="minorHAnsi" w:hAnsiTheme="minorHAnsi" w:cstheme="minorHAnsi"/>
          <w:sz w:val="24"/>
          <w:szCs w:val="24"/>
        </w:rPr>
        <w:t xml:space="preserve"> for one or two hours at a regular weekly meeting, but there may be scheduling conflicts as things move along.   ISI understands this and will adapt.</w:t>
      </w:r>
    </w:p>
    <w:p w:rsidR="00A020F0" w:rsidRDefault="00A020F0" w:rsidP="0023304D">
      <w:pPr>
        <w:rPr>
          <w:rFonts w:asciiTheme="minorHAnsi" w:hAnsiTheme="minorHAnsi" w:cstheme="minorHAnsi"/>
          <w:sz w:val="24"/>
          <w:szCs w:val="24"/>
        </w:rPr>
      </w:pPr>
    </w:p>
    <w:p w:rsidR="00A020F0" w:rsidRDefault="00A020F0" w:rsidP="0023304D">
      <w:pPr>
        <w:rPr>
          <w:rFonts w:asciiTheme="minorHAnsi" w:hAnsiTheme="minorHAnsi" w:cstheme="minorHAnsi"/>
          <w:sz w:val="24"/>
          <w:szCs w:val="24"/>
        </w:rPr>
      </w:pPr>
    </w:p>
    <w:p w:rsidR="00A020F0" w:rsidRDefault="00A020F0" w:rsidP="0023304D">
      <w:pPr>
        <w:rPr>
          <w:rFonts w:asciiTheme="minorHAnsi" w:hAnsiTheme="minorHAnsi" w:cstheme="minorHAnsi"/>
          <w:sz w:val="24"/>
          <w:szCs w:val="24"/>
        </w:rPr>
      </w:pPr>
    </w:p>
    <w:p w:rsidR="0023304D" w:rsidRPr="005132C9" w:rsidRDefault="00A020F0" w:rsidP="0023304D">
      <w:pPr>
        <w:rPr>
          <w:rFonts w:asciiTheme="minorHAnsi" w:hAnsiTheme="minorHAnsi" w:cstheme="minorHAnsi"/>
          <w:sz w:val="24"/>
          <w:szCs w:val="24"/>
        </w:rPr>
      </w:pPr>
      <w:r>
        <w:rPr>
          <w:rFonts w:asciiTheme="minorHAnsi" w:hAnsiTheme="minorHAnsi" w:cstheme="minorHAnsi"/>
          <w:sz w:val="24"/>
          <w:szCs w:val="24"/>
        </w:rPr>
        <w:lastRenderedPageBreak/>
        <w:t xml:space="preserve">ACS e filing Project Manager Brenda Axtell wanted to know if the subsequent filing phase has the same </w:t>
      </w:r>
      <w:r w:rsidR="0023304D" w:rsidRPr="005132C9">
        <w:rPr>
          <w:rFonts w:asciiTheme="minorHAnsi" w:hAnsiTheme="minorHAnsi" w:cstheme="minorHAnsi"/>
          <w:sz w:val="24"/>
          <w:szCs w:val="24"/>
        </w:rPr>
        <w:t xml:space="preserve">messaging and submission </w:t>
      </w:r>
      <w:r>
        <w:rPr>
          <w:rFonts w:asciiTheme="minorHAnsi" w:hAnsiTheme="minorHAnsi" w:cstheme="minorHAnsi"/>
          <w:sz w:val="24"/>
          <w:szCs w:val="24"/>
        </w:rPr>
        <w:t xml:space="preserve">processes.  </w:t>
      </w:r>
      <w:r w:rsidR="0023304D" w:rsidRPr="005132C9">
        <w:rPr>
          <w:rFonts w:asciiTheme="minorHAnsi" w:hAnsiTheme="minorHAnsi" w:cstheme="minorHAnsi"/>
          <w:sz w:val="24"/>
          <w:szCs w:val="24"/>
        </w:rPr>
        <w:t xml:space="preserve"> Angie </w:t>
      </w:r>
      <w:r>
        <w:rPr>
          <w:rFonts w:asciiTheme="minorHAnsi" w:hAnsiTheme="minorHAnsi" w:cstheme="minorHAnsi"/>
          <w:sz w:val="24"/>
          <w:szCs w:val="24"/>
        </w:rPr>
        <w:t>explained that basically p</w:t>
      </w:r>
      <w:r w:rsidR="0023304D" w:rsidRPr="005132C9">
        <w:rPr>
          <w:rFonts w:asciiTheme="minorHAnsi" w:hAnsiTheme="minorHAnsi" w:cstheme="minorHAnsi"/>
          <w:sz w:val="24"/>
          <w:szCs w:val="24"/>
        </w:rPr>
        <w:t>hase 1 case initiation</w:t>
      </w:r>
      <w:r>
        <w:rPr>
          <w:rFonts w:asciiTheme="minorHAnsi" w:hAnsiTheme="minorHAnsi" w:cstheme="minorHAnsi"/>
          <w:sz w:val="24"/>
          <w:szCs w:val="24"/>
        </w:rPr>
        <w:t xml:space="preserve"> is the same process for p</w:t>
      </w:r>
      <w:r w:rsidR="0023304D" w:rsidRPr="005132C9">
        <w:rPr>
          <w:rFonts w:asciiTheme="minorHAnsi" w:hAnsiTheme="minorHAnsi" w:cstheme="minorHAnsi"/>
          <w:sz w:val="24"/>
          <w:szCs w:val="24"/>
        </w:rPr>
        <w:t>hase 2</w:t>
      </w:r>
      <w:r>
        <w:rPr>
          <w:rFonts w:asciiTheme="minorHAnsi" w:hAnsiTheme="minorHAnsi" w:cstheme="minorHAnsi"/>
          <w:sz w:val="24"/>
          <w:szCs w:val="24"/>
        </w:rPr>
        <w:t xml:space="preserve">. </w:t>
      </w:r>
      <w:r w:rsidR="00794E53">
        <w:rPr>
          <w:rFonts w:asciiTheme="minorHAnsi" w:hAnsiTheme="minorHAnsi" w:cstheme="minorHAnsi"/>
          <w:sz w:val="24"/>
          <w:szCs w:val="24"/>
        </w:rPr>
        <w:t xml:space="preserve"> </w:t>
      </w:r>
      <w:r>
        <w:rPr>
          <w:rFonts w:asciiTheme="minorHAnsi" w:hAnsiTheme="minorHAnsi" w:cstheme="minorHAnsi"/>
          <w:sz w:val="24"/>
          <w:szCs w:val="24"/>
        </w:rPr>
        <w:t>Ryan added that for s</w:t>
      </w:r>
      <w:r w:rsidR="0023304D" w:rsidRPr="005132C9">
        <w:rPr>
          <w:rFonts w:asciiTheme="minorHAnsi" w:hAnsiTheme="minorHAnsi" w:cstheme="minorHAnsi"/>
          <w:sz w:val="24"/>
          <w:szCs w:val="24"/>
        </w:rPr>
        <w:t xml:space="preserve">ubsequent phases, </w:t>
      </w:r>
      <w:r>
        <w:rPr>
          <w:rFonts w:asciiTheme="minorHAnsi" w:hAnsiTheme="minorHAnsi" w:cstheme="minorHAnsi"/>
          <w:sz w:val="24"/>
          <w:szCs w:val="24"/>
        </w:rPr>
        <w:t xml:space="preserve">a large amount of the initial overhead may be eliminated, but it is also possible there might be more to add or change. </w:t>
      </w:r>
      <w:r w:rsidR="00794E53">
        <w:rPr>
          <w:rFonts w:asciiTheme="minorHAnsi" w:hAnsiTheme="minorHAnsi" w:cstheme="minorHAnsi"/>
          <w:sz w:val="24"/>
          <w:szCs w:val="24"/>
        </w:rPr>
        <w:t xml:space="preserve">ISI is </w:t>
      </w:r>
      <w:r>
        <w:rPr>
          <w:rFonts w:asciiTheme="minorHAnsi" w:hAnsiTheme="minorHAnsi" w:cstheme="minorHAnsi"/>
          <w:sz w:val="24"/>
          <w:szCs w:val="24"/>
        </w:rPr>
        <w:t xml:space="preserve">taking a </w:t>
      </w:r>
      <w:r w:rsidR="0023304D" w:rsidRPr="005132C9">
        <w:rPr>
          <w:rFonts w:asciiTheme="minorHAnsi" w:hAnsiTheme="minorHAnsi" w:cstheme="minorHAnsi"/>
          <w:sz w:val="24"/>
          <w:szCs w:val="24"/>
        </w:rPr>
        <w:t xml:space="preserve">phased approach because </w:t>
      </w:r>
      <w:r>
        <w:rPr>
          <w:rFonts w:asciiTheme="minorHAnsi" w:hAnsiTheme="minorHAnsi" w:cstheme="minorHAnsi"/>
          <w:sz w:val="24"/>
          <w:szCs w:val="24"/>
        </w:rPr>
        <w:t xml:space="preserve">there are </w:t>
      </w:r>
      <w:r w:rsidR="0023304D" w:rsidRPr="005132C9">
        <w:rPr>
          <w:rFonts w:asciiTheme="minorHAnsi" w:hAnsiTheme="minorHAnsi" w:cstheme="minorHAnsi"/>
          <w:sz w:val="24"/>
          <w:szCs w:val="24"/>
        </w:rPr>
        <w:t xml:space="preserve">concerns with complexity. </w:t>
      </w:r>
    </w:p>
    <w:p w:rsidR="0023304D" w:rsidRPr="005132C9" w:rsidRDefault="0023304D" w:rsidP="0023304D">
      <w:pPr>
        <w:rPr>
          <w:rFonts w:asciiTheme="minorHAnsi" w:hAnsiTheme="minorHAnsi" w:cstheme="minorHAnsi"/>
          <w:sz w:val="24"/>
          <w:szCs w:val="24"/>
        </w:rPr>
      </w:pPr>
    </w:p>
    <w:p w:rsidR="00A020F0" w:rsidRDefault="00A020F0" w:rsidP="0023304D">
      <w:pPr>
        <w:rPr>
          <w:rFonts w:asciiTheme="minorHAnsi" w:hAnsiTheme="minorHAnsi" w:cstheme="minorHAnsi"/>
          <w:sz w:val="24"/>
          <w:szCs w:val="24"/>
        </w:rPr>
      </w:pPr>
      <w:r>
        <w:rPr>
          <w:rFonts w:asciiTheme="minorHAnsi" w:hAnsiTheme="minorHAnsi" w:cstheme="minorHAnsi"/>
          <w:sz w:val="24"/>
          <w:szCs w:val="24"/>
        </w:rPr>
        <w:t xml:space="preserve">Equivant’s Alan Stroop asked if </w:t>
      </w:r>
      <w:r w:rsidR="0023304D" w:rsidRPr="005132C9">
        <w:rPr>
          <w:rFonts w:asciiTheme="minorHAnsi" w:hAnsiTheme="minorHAnsi" w:cstheme="minorHAnsi"/>
          <w:sz w:val="24"/>
          <w:szCs w:val="24"/>
        </w:rPr>
        <w:t>subsequent</w:t>
      </w:r>
      <w:r>
        <w:rPr>
          <w:rFonts w:asciiTheme="minorHAnsi" w:hAnsiTheme="minorHAnsi" w:cstheme="minorHAnsi"/>
          <w:sz w:val="24"/>
          <w:szCs w:val="24"/>
        </w:rPr>
        <w:t xml:space="preserve"> filings </w:t>
      </w:r>
      <w:r w:rsidR="00A052C2">
        <w:rPr>
          <w:rFonts w:asciiTheme="minorHAnsi" w:hAnsiTheme="minorHAnsi" w:cstheme="minorHAnsi"/>
          <w:sz w:val="24"/>
          <w:szCs w:val="24"/>
        </w:rPr>
        <w:t>are</w:t>
      </w:r>
      <w:r>
        <w:rPr>
          <w:rFonts w:asciiTheme="minorHAnsi" w:hAnsiTheme="minorHAnsi" w:cstheme="minorHAnsi"/>
          <w:sz w:val="24"/>
          <w:szCs w:val="24"/>
        </w:rPr>
        <w:t xml:space="preserve"> already part of the project. </w:t>
      </w:r>
      <w:r w:rsidR="00794E53">
        <w:rPr>
          <w:rFonts w:asciiTheme="minorHAnsi" w:hAnsiTheme="minorHAnsi" w:cstheme="minorHAnsi"/>
          <w:sz w:val="24"/>
          <w:szCs w:val="24"/>
        </w:rPr>
        <w:t xml:space="preserve"> </w:t>
      </w:r>
      <w:r>
        <w:rPr>
          <w:rFonts w:asciiTheme="minorHAnsi" w:hAnsiTheme="minorHAnsi" w:cstheme="minorHAnsi"/>
          <w:sz w:val="24"/>
          <w:szCs w:val="24"/>
        </w:rPr>
        <w:t xml:space="preserve">Ryan explained that ISI Is first going live with the case initiation.  There is a concern with the volume </w:t>
      </w:r>
      <w:r w:rsidR="0023304D" w:rsidRPr="005132C9">
        <w:rPr>
          <w:rFonts w:asciiTheme="minorHAnsi" w:hAnsiTheme="minorHAnsi" w:cstheme="minorHAnsi"/>
          <w:sz w:val="24"/>
          <w:szCs w:val="24"/>
        </w:rPr>
        <w:t>of testing.</w:t>
      </w:r>
      <w:r>
        <w:rPr>
          <w:rFonts w:asciiTheme="minorHAnsi" w:hAnsiTheme="minorHAnsi" w:cstheme="minorHAnsi"/>
          <w:sz w:val="24"/>
          <w:szCs w:val="24"/>
        </w:rPr>
        <w:t xml:space="preserve">  It is not so much a </w:t>
      </w:r>
      <w:r w:rsidR="0023304D" w:rsidRPr="005132C9">
        <w:rPr>
          <w:rFonts w:asciiTheme="minorHAnsi" w:hAnsiTheme="minorHAnsi" w:cstheme="minorHAnsi"/>
          <w:sz w:val="24"/>
          <w:szCs w:val="24"/>
        </w:rPr>
        <w:t xml:space="preserve">technical challenge </w:t>
      </w:r>
      <w:r>
        <w:rPr>
          <w:rFonts w:asciiTheme="minorHAnsi" w:hAnsiTheme="minorHAnsi" w:cstheme="minorHAnsi"/>
          <w:sz w:val="24"/>
          <w:szCs w:val="24"/>
        </w:rPr>
        <w:t xml:space="preserve">as it is a challenge for testing </w:t>
      </w:r>
      <w:r w:rsidR="00794E53">
        <w:rPr>
          <w:rFonts w:asciiTheme="minorHAnsi" w:hAnsiTheme="minorHAnsi" w:cstheme="minorHAnsi"/>
          <w:sz w:val="24"/>
          <w:szCs w:val="24"/>
        </w:rPr>
        <w:t xml:space="preserve">all </w:t>
      </w:r>
      <w:r>
        <w:rPr>
          <w:rFonts w:asciiTheme="minorHAnsi" w:hAnsiTheme="minorHAnsi" w:cstheme="minorHAnsi"/>
          <w:sz w:val="24"/>
          <w:szCs w:val="24"/>
        </w:rPr>
        <w:t xml:space="preserve">the business use cases. </w:t>
      </w:r>
    </w:p>
    <w:p w:rsidR="0023304D" w:rsidRPr="005132C9" w:rsidRDefault="0023304D" w:rsidP="0023304D">
      <w:pPr>
        <w:rPr>
          <w:rFonts w:asciiTheme="minorHAnsi" w:hAnsiTheme="minorHAnsi" w:cstheme="minorHAnsi"/>
          <w:sz w:val="24"/>
          <w:szCs w:val="24"/>
        </w:rPr>
      </w:pPr>
      <w:r w:rsidRPr="005132C9">
        <w:rPr>
          <w:rFonts w:asciiTheme="minorHAnsi" w:hAnsiTheme="minorHAnsi" w:cstheme="minorHAnsi"/>
          <w:sz w:val="24"/>
          <w:szCs w:val="24"/>
        </w:rPr>
        <w:t xml:space="preserve"> </w:t>
      </w:r>
    </w:p>
    <w:p w:rsidR="0023304D" w:rsidRPr="005132C9" w:rsidRDefault="00A020F0" w:rsidP="0023304D">
      <w:pPr>
        <w:rPr>
          <w:rFonts w:asciiTheme="minorHAnsi" w:hAnsiTheme="minorHAnsi" w:cstheme="minorHAnsi"/>
          <w:sz w:val="24"/>
          <w:szCs w:val="24"/>
        </w:rPr>
      </w:pPr>
      <w:r>
        <w:rPr>
          <w:rFonts w:asciiTheme="minorHAnsi" w:hAnsiTheme="minorHAnsi" w:cstheme="minorHAnsi"/>
          <w:sz w:val="24"/>
          <w:szCs w:val="24"/>
        </w:rPr>
        <w:t xml:space="preserve">ISI would like to get started the week of </w:t>
      </w:r>
      <w:r w:rsidR="0023304D" w:rsidRPr="005132C9">
        <w:rPr>
          <w:rFonts w:asciiTheme="minorHAnsi" w:hAnsiTheme="minorHAnsi" w:cstheme="minorHAnsi"/>
          <w:sz w:val="24"/>
          <w:szCs w:val="24"/>
        </w:rPr>
        <w:t>09/13/2021.</w:t>
      </w:r>
      <w:r w:rsidR="00A052C2">
        <w:rPr>
          <w:rFonts w:asciiTheme="minorHAnsi" w:hAnsiTheme="minorHAnsi" w:cstheme="minorHAnsi"/>
          <w:sz w:val="24"/>
          <w:szCs w:val="24"/>
        </w:rPr>
        <w:t xml:space="preserve">  </w:t>
      </w:r>
      <w:r w:rsidR="00794E53">
        <w:rPr>
          <w:rFonts w:asciiTheme="minorHAnsi" w:hAnsiTheme="minorHAnsi" w:cstheme="minorHAnsi"/>
          <w:sz w:val="24"/>
          <w:szCs w:val="24"/>
        </w:rPr>
        <w:t xml:space="preserve">Angie will </w:t>
      </w:r>
      <w:r w:rsidR="00A052C2">
        <w:rPr>
          <w:rFonts w:asciiTheme="minorHAnsi" w:hAnsiTheme="minorHAnsi" w:cstheme="minorHAnsi"/>
          <w:sz w:val="24"/>
          <w:szCs w:val="24"/>
        </w:rPr>
        <w:t xml:space="preserve">work with Brenda on finding a time when all stakeholders could be available on a recurring basis, as they are needed.  </w:t>
      </w:r>
      <w:r w:rsidR="00794E53">
        <w:rPr>
          <w:rFonts w:asciiTheme="minorHAnsi" w:hAnsiTheme="minorHAnsi" w:cstheme="minorHAnsi"/>
          <w:sz w:val="24"/>
          <w:szCs w:val="24"/>
        </w:rPr>
        <w:t xml:space="preserve"> </w:t>
      </w:r>
      <w:r w:rsidR="00A052C2">
        <w:rPr>
          <w:rFonts w:asciiTheme="minorHAnsi" w:hAnsiTheme="minorHAnsi" w:cstheme="minorHAnsi"/>
          <w:sz w:val="24"/>
          <w:szCs w:val="24"/>
        </w:rPr>
        <w:t>Not everyone needs to be at the first meeting.  Ryan thinks it probably needs to be ACS, PBK and ISI.  From there the plan is to co</w:t>
      </w:r>
      <w:r w:rsidR="0023304D" w:rsidRPr="005132C9">
        <w:rPr>
          <w:rFonts w:asciiTheme="minorHAnsi" w:hAnsiTheme="minorHAnsi" w:cstheme="minorHAnsi"/>
          <w:sz w:val="24"/>
          <w:szCs w:val="24"/>
        </w:rPr>
        <w:t xml:space="preserve">me up with </w:t>
      </w:r>
      <w:r w:rsidR="00A052C2">
        <w:rPr>
          <w:rFonts w:asciiTheme="minorHAnsi" w:hAnsiTheme="minorHAnsi" w:cstheme="minorHAnsi"/>
          <w:sz w:val="24"/>
          <w:szCs w:val="24"/>
        </w:rPr>
        <w:t xml:space="preserve">an </w:t>
      </w:r>
      <w:r w:rsidR="0023304D" w:rsidRPr="005132C9">
        <w:rPr>
          <w:rFonts w:asciiTheme="minorHAnsi" w:hAnsiTheme="minorHAnsi" w:cstheme="minorHAnsi"/>
          <w:sz w:val="24"/>
          <w:szCs w:val="24"/>
        </w:rPr>
        <w:t xml:space="preserve">agenda for </w:t>
      </w:r>
      <w:r w:rsidR="00A052C2">
        <w:rPr>
          <w:rFonts w:asciiTheme="minorHAnsi" w:hAnsiTheme="minorHAnsi" w:cstheme="minorHAnsi"/>
          <w:sz w:val="24"/>
          <w:szCs w:val="24"/>
        </w:rPr>
        <w:t xml:space="preserve">each </w:t>
      </w:r>
      <w:r w:rsidR="0023304D" w:rsidRPr="005132C9">
        <w:rPr>
          <w:rFonts w:asciiTheme="minorHAnsi" w:hAnsiTheme="minorHAnsi" w:cstheme="minorHAnsi"/>
          <w:sz w:val="24"/>
          <w:szCs w:val="24"/>
        </w:rPr>
        <w:t xml:space="preserve">subsequent </w:t>
      </w:r>
      <w:r w:rsidR="00A052C2">
        <w:rPr>
          <w:rFonts w:asciiTheme="minorHAnsi" w:hAnsiTheme="minorHAnsi" w:cstheme="minorHAnsi"/>
          <w:sz w:val="24"/>
          <w:szCs w:val="24"/>
        </w:rPr>
        <w:t xml:space="preserve">meeting and work session with other stakeholders.  </w:t>
      </w:r>
    </w:p>
    <w:p w:rsidR="0023304D" w:rsidRPr="005132C9" w:rsidRDefault="0023304D" w:rsidP="0023304D">
      <w:pPr>
        <w:rPr>
          <w:rFonts w:asciiTheme="minorHAnsi" w:hAnsiTheme="minorHAnsi" w:cstheme="minorHAnsi"/>
          <w:sz w:val="24"/>
          <w:szCs w:val="24"/>
        </w:rPr>
      </w:pPr>
    </w:p>
    <w:p w:rsidR="0023304D" w:rsidRPr="005132C9" w:rsidRDefault="0023304D" w:rsidP="0023304D">
      <w:pPr>
        <w:rPr>
          <w:rFonts w:asciiTheme="minorHAnsi" w:hAnsiTheme="minorHAnsi" w:cstheme="minorHAnsi"/>
          <w:sz w:val="24"/>
          <w:szCs w:val="24"/>
        </w:rPr>
      </w:pPr>
      <w:r w:rsidRPr="005132C9">
        <w:rPr>
          <w:rFonts w:asciiTheme="minorHAnsi" w:hAnsiTheme="minorHAnsi" w:cstheme="minorHAnsi"/>
          <w:sz w:val="24"/>
          <w:szCs w:val="24"/>
        </w:rPr>
        <w:t xml:space="preserve">Michal </w:t>
      </w:r>
      <w:r w:rsidR="00A052C2">
        <w:rPr>
          <w:rFonts w:asciiTheme="minorHAnsi" w:hAnsiTheme="minorHAnsi" w:cstheme="minorHAnsi"/>
          <w:sz w:val="24"/>
          <w:szCs w:val="24"/>
        </w:rPr>
        <w:t xml:space="preserve">has not heard from PBK on their </w:t>
      </w:r>
      <w:r w:rsidRPr="005132C9">
        <w:rPr>
          <w:rFonts w:asciiTheme="minorHAnsi" w:hAnsiTheme="minorHAnsi" w:cstheme="minorHAnsi"/>
          <w:sz w:val="24"/>
          <w:szCs w:val="24"/>
        </w:rPr>
        <w:t>availability</w:t>
      </w:r>
      <w:r w:rsidR="00A052C2">
        <w:rPr>
          <w:rFonts w:asciiTheme="minorHAnsi" w:hAnsiTheme="minorHAnsi" w:cstheme="minorHAnsi"/>
          <w:sz w:val="24"/>
          <w:szCs w:val="24"/>
        </w:rPr>
        <w:t xml:space="preserve">.  She will follow up.  </w:t>
      </w:r>
    </w:p>
    <w:p w:rsidR="0023304D" w:rsidRPr="005132C9" w:rsidRDefault="0023304D" w:rsidP="0023304D">
      <w:pPr>
        <w:rPr>
          <w:rFonts w:asciiTheme="minorHAnsi" w:hAnsiTheme="minorHAnsi" w:cstheme="minorHAnsi"/>
          <w:sz w:val="24"/>
          <w:szCs w:val="24"/>
        </w:rPr>
      </w:pPr>
    </w:p>
    <w:p w:rsidR="0023304D" w:rsidRDefault="00A052C2" w:rsidP="0023304D">
      <w:pPr>
        <w:rPr>
          <w:rFonts w:asciiTheme="minorHAnsi" w:hAnsiTheme="minorHAnsi" w:cstheme="minorHAnsi"/>
          <w:sz w:val="24"/>
          <w:szCs w:val="24"/>
        </w:rPr>
      </w:pPr>
      <w:r>
        <w:rPr>
          <w:rFonts w:asciiTheme="minorHAnsi" w:hAnsiTheme="minorHAnsi" w:cstheme="minorHAnsi"/>
          <w:sz w:val="24"/>
          <w:szCs w:val="24"/>
        </w:rPr>
        <w:t xml:space="preserve">To begin with, meetings will be scheduled once a week.  If more sessions are needed as the work progresses, those can be arranged. Sharon Chen, Applications Manager, ACS will be available for these meetings.  Morning time in Alaska is probably best for the East coast team members. </w:t>
      </w:r>
    </w:p>
    <w:p w:rsidR="0023304D" w:rsidRPr="005132C9" w:rsidRDefault="0023304D" w:rsidP="0023304D">
      <w:pPr>
        <w:rPr>
          <w:rFonts w:asciiTheme="minorHAnsi" w:hAnsiTheme="minorHAnsi" w:cstheme="minorHAnsi"/>
          <w:sz w:val="24"/>
          <w:szCs w:val="24"/>
        </w:rPr>
      </w:pPr>
    </w:p>
    <w:p w:rsidR="00DF3ACC" w:rsidRDefault="0023304D" w:rsidP="00DF3ACC">
      <w:pPr>
        <w:tabs>
          <w:tab w:val="left" w:pos="7175"/>
        </w:tabs>
        <w:rPr>
          <w:rFonts w:asciiTheme="minorHAnsi" w:hAnsiTheme="minorHAnsi" w:cstheme="minorHAnsi"/>
          <w:sz w:val="24"/>
          <w:szCs w:val="24"/>
        </w:rPr>
      </w:pPr>
      <w:r w:rsidRPr="005132C9">
        <w:rPr>
          <w:rFonts w:asciiTheme="minorHAnsi" w:hAnsiTheme="minorHAnsi" w:cstheme="minorHAnsi"/>
          <w:sz w:val="24"/>
          <w:szCs w:val="24"/>
        </w:rPr>
        <w:t xml:space="preserve">Angie </w:t>
      </w:r>
      <w:r w:rsidR="00A052C2">
        <w:rPr>
          <w:rFonts w:asciiTheme="minorHAnsi" w:hAnsiTheme="minorHAnsi" w:cstheme="minorHAnsi"/>
          <w:sz w:val="24"/>
          <w:szCs w:val="24"/>
        </w:rPr>
        <w:t xml:space="preserve">will work on </w:t>
      </w:r>
      <w:r w:rsidRPr="005132C9">
        <w:rPr>
          <w:rFonts w:asciiTheme="minorHAnsi" w:hAnsiTheme="minorHAnsi" w:cstheme="minorHAnsi"/>
          <w:sz w:val="24"/>
          <w:szCs w:val="24"/>
        </w:rPr>
        <w:t xml:space="preserve">scheduling </w:t>
      </w:r>
      <w:r w:rsidR="00A052C2">
        <w:rPr>
          <w:rFonts w:asciiTheme="minorHAnsi" w:hAnsiTheme="minorHAnsi" w:cstheme="minorHAnsi"/>
          <w:sz w:val="24"/>
          <w:szCs w:val="24"/>
        </w:rPr>
        <w:t>a</w:t>
      </w:r>
      <w:r w:rsidRPr="005132C9">
        <w:rPr>
          <w:rFonts w:asciiTheme="minorHAnsi" w:hAnsiTheme="minorHAnsi" w:cstheme="minorHAnsi"/>
          <w:sz w:val="24"/>
          <w:szCs w:val="24"/>
        </w:rPr>
        <w:t xml:space="preserve"> standing </w:t>
      </w:r>
      <w:r w:rsidR="00A052C2">
        <w:rPr>
          <w:rFonts w:asciiTheme="minorHAnsi" w:hAnsiTheme="minorHAnsi" w:cstheme="minorHAnsi"/>
          <w:sz w:val="24"/>
          <w:szCs w:val="24"/>
        </w:rPr>
        <w:t xml:space="preserve">meeting for work sessions. </w:t>
      </w:r>
      <w:r w:rsidR="00DF3ACC">
        <w:rPr>
          <w:rFonts w:asciiTheme="minorHAnsi" w:hAnsiTheme="minorHAnsi" w:cstheme="minorHAnsi"/>
          <w:sz w:val="24"/>
          <w:szCs w:val="24"/>
        </w:rPr>
        <w:tab/>
      </w:r>
    </w:p>
    <w:p w:rsidR="00DF3ACC" w:rsidRDefault="00DF3ACC">
      <w:pPr>
        <w:rPr>
          <w:rFonts w:asciiTheme="minorHAnsi" w:hAnsiTheme="minorHAnsi" w:cstheme="minorHAnsi"/>
          <w:sz w:val="24"/>
          <w:szCs w:val="24"/>
        </w:rPr>
      </w:pPr>
      <w:r>
        <w:rPr>
          <w:rFonts w:asciiTheme="minorHAnsi" w:hAnsiTheme="minorHAnsi" w:cstheme="minorHAnsi"/>
          <w:sz w:val="24"/>
          <w:szCs w:val="24"/>
        </w:rPr>
        <w:br w:type="page"/>
      </w:r>
    </w:p>
    <w:p w:rsidR="0023304D" w:rsidRPr="005132C9" w:rsidRDefault="0023304D" w:rsidP="00DF3ACC">
      <w:pPr>
        <w:tabs>
          <w:tab w:val="left" w:pos="7175"/>
        </w:tabs>
        <w:rPr>
          <w:rFonts w:asciiTheme="minorHAnsi" w:hAnsiTheme="minorHAnsi" w:cstheme="minorHAnsi"/>
          <w:sz w:val="24"/>
          <w:szCs w:val="24"/>
        </w:rPr>
      </w:pPr>
    </w:p>
    <w:p w:rsidR="00DF3ACC" w:rsidRPr="003846C4" w:rsidRDefault="00DF3ACC" w:rsidP="00DF3ACC">
      <w:pPr>
        <w:pStyle w:val="Heading1"/>
      </w:pPr>
      <w:bookmarkStart w:id="7" w:name="_Toc90032200"/>
      <w:r>
        <w:t>December 9, 2021</w:t>
      </w:r>
      <w:bookmarkEnd w:id="7"/>
      <w:r w:rsidRPr="003846C4">
        <w:t xml:space="preserve">   </w:t>
      </w:r>
    </w:p>
    <w:p w:rsidR="00DF3ACC" w:rsidRPr="00920A29" w:rsidRDefault="00DF3ACC" w:rsidP="00DF3ACC">
      <w:pPr>
        <w:pStyle w:val="xmsonormal"/>
        <w:rPr>
          <w:bCs/>
          <w:sz w:val="24"/>
          <w:szCs w:val="24"/>
        </w:rPr>
      </w:pPr>
    </w:p>
    <w:p w:rsidR="00DF3ACC" w:rsidRDefault="00DF3ACC" w:rsidP="00DF3ACC">
      <w:pPr>
        <w:ind w:left="720"/>
        <w:rPr>
          <w:rFonts w:asciiTheme="minorHAnsi" w:hAnsiTheme="minorHAnsi"/>
          <w:b/>
          <w:bCs/>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DF3ACC" w:rsidRPr="003846C4" w:rsidTr="00DF3ACC">
        <w:tc>
          <w:tcPr>
            <w:tcW w:w="912" w:type="dxa"/>
          </w:tcPr>
          <w:p w:rsidR="00DF3ACC" w:rsidRPr="005E0A1F" w:rsidRDefault="00DF3ACC" w:rsidP="00DF3ACC">
            <w:pPr>
              <w:pStyle w:val="ListParagraph"/>
              <w:numPr>
                <w:ilvl w:val="0"/>
                <w:numId w:val="47"/>
              </w:numPr>
              <w:rPr>
                <w:rFonts w:asciiTheme="minorHAnsi" w:hAnsiTheme="minorHAnsi"/>
                <w:b/>
              </w:rPr>
            </w:pPr>
          </w:p>
        </w:tc>
        <w:tc>
          <w:tcPr>
            <w:tcW w:w="1896" w:type="dxa"/>
          </w:tcPr>
          <w:p w:rsidR="00DF3ACC" w:rsidRPr="003846C4" w:rsidRDefault="00DF3ACC" w:rsidP="00DF3ACC">
            <w:pPr>
              <w:pStyle w:val="ListParagraph"/>
              <w:ind w:left="0"/>
              <w:rPr>
                <w:rFonts w:asciiTheme="minorHAnsi" w:hAnsiTheme="minorHAnsi"/>
              </w:rPr>
            </w:pPr>
            <w:r w:rsidRPr="003846C4">
              <w:rPr>
                <w:rFonts w:asciiTheme="minorHAnsi" w:hAnsiTheme="minorHAnsi"/>
              </w:rPr>
              <w:t>Helen Sharratt</w:t>
            </w:r>
          </w:p>
        </w:tc>
        <w:tc>
          <w:tcPr>
            <w:tcW w:w="2878" w:type="dxa"/>
          </w:tcPr>
          <w:p w:rsidR="00DF3ACC" w:rsidRPr="003846C4" w:rsidRDefault="00DF3ACC" w:rsidP="00DF3ACC">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Alaska Court System</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sidRPr="003846C4">
              <w:rPr>
                <w:rFonts w:asciiTheme="minorHAnsi" w:hAnsiTheme="minorHAnsi"/>
              </w:rPr>
              <w:t>Shannon Tetlow</w:t>
            </w:r>
          </w:p>
        </w:tc>
        <w:tc>
          <w:tcPr>
            <w:tcW w:w="2878" w:type="dxa"/>
          </w:tcPr>
          <w:p w:rsidR="00DF3ACC" w:rsidRPr="003846C4" w:rsidRDefault="00DF3ACC" w:rsidP="00DF3ACC">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Alaska Dept. of Admin, Public Defender</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Dr. Troy Payne</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sidRPr="003846C4">
              <w:rPr>
                <w:rFonts w:asciiTheme="minorHAnsi" w:hAnsiTheme="minorHAnsi"/>
              </w:rPr>
              <w:t>Angie Rosales</w:t>
            </w:r>
          </w:p>
        </w:tc>
        <w:tc>
          <w:tcPr>
            <w:tcW w:w="2878" w:type="dxa"/>
          </w:tcPr>
          <w:p w:rsidR="00DF3ACC" w:rsidRPr="003846C4" w:rsidRDefault="00DF3ACC" w:rsidP="00DF3ACC">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Anchorage Municipal Prosecutor’s Office</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Josiah Jones</w:t>
            </w:r>
          </w:p>
        </w:tc>
        <w:tc>
          <w:tcPr>
            <w:tcW w:w="2878" w:type="dxa"/>
          </w:tcPr>
          <w:p w:rsidR="00DF3ACC" w:rsidRPr="003846C4" w:rsidRDefault="00DF3ACC" w:rsidP="00DF3ACC">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Anchorage Police Department</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Brian Brossmer</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Research Analyst</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Alaska Judicial Council</w:t>
            </w:r>
          </w:p>
        </w:tc>
      </w:tr>
      <w:tr w:rsidR="00DF3ACC" w:rsidRPr="003846C4" w:rsidTr="00DF3ACC">
        <w:tc>
          <w:tcPr>
            <w:tcW w:w="912" w:type="dxa"/>
          </w:tcPr>
          <w:p w:rsidR="00DF3ACC" w:rsidRPr="005E0A1F" w:rsidRDefault="00DF3ACC" w:rsidP="00DF3ACC">
            <w:pPr>
              <w:pStyle w:val="ListParagraph"/>
              <w:numPr>
                <w:ilvl w:val="0"/>
                <w:numId w:val="47"/>
              </w:numPr>
              <w:rPr>
                <w:rFonts w:asciiTheme="minorHAnsi" w:hAnsiTheme="minorHAnsi"/>
                <w:b/>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Michal Bowers</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Alaska Dept. of Law</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VACANT</w:t>
            </w:r>
          </w:p>
        </w:tc>
        <w:tc>
          <w:tcPr>
            <w:tcW w:w="2878" w:type="dxa"/>
          </w:tcPr>
          <w:p w:rsidR="00DF3ACC" w:rsidRPr="003846C4" w:rsidRDefault="00DF3ACC" w:rsidP="00DF3ACC">
            <w:pPr>
              <w:pStyle w:val="ListParagraph"/>
              <w:ind w:left="0"/>
              <w:rPr>
                <w:rFonts w:asciiTheme="minorHAnsi" w:hAnsiTheme="minorHAnsi"/>
              </w:rPr>
            </w:pP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Alaska DOT, Program Development</w:t>
            </w:r>
          </w:p>
        </w:tc>
      </w:tr>
      <w:tr w:rsidR="00DF3ACC" w:rsidRPr="003846C4" w:rsidTr="00DF3ACC">
        <w:tc>
          <w:tcPr>
            <w:tcW w:w="912" w:type="dxa"/>
          </w:tcPr>
          <w:p w:rsidR="00DF3ACC" w:rsidRPr="005E0A1F" w:rsidRDefault="00DF3ACC" w:rsidP="00DF3ACC">
            <w:pPr>
              <w:pStyle w:val="ListParagraph"/>
              <w:ind w:left="0"/>
              <w:rPr>
                <w:rFonts w:asciiTheme="minorHAnsi" w:hAnsiTheme="minorHAnsi"/>
                <w:b/>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Chief Peter Mlynarik</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Chief, Soldotna PD</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Alaska Association of Chiefs of Police (AACOP)</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James Dabbs-Ashworth</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Acting DP Manager</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Alaska Dept. of Corrections</w:t>
            </w:r>
          </w:p>
        </w:tc>
      </w:tr>
      <w:tr w:rsidR="00DF3ACC" w:rsidRPr="003846C4" w:rsidTr="00DF3ACC">
        <w:trPr>
          <w:trHeight w:val="273"/>
        </w:trPr>
        <w:tc>
          <w:tcPr>
            <w:tcW w:w="912" w:type="dxa"/>
          </w:tcPr>
          <w:p w:rsidR="00DF3ACC" w:rsidRPr="00603492" w:rsidRDefault="00DF3ACC" w:rsidP="00DF3ACC">
            <w:pPr>
              <w:rPr>
                <w:rFonts w:asciiTheme="minorHAnsi" w:hAnsiTheme="minorHAnsi"/>
                <w:b/>
              </w:rPr>
            </w:pPr>
          </w:p>
        </w:tc>
        <w:tc>
          <w:tcPr>
            <w:tcW w:w="1896" w:type="dxa"/>
          </w:tcPr>
          <w:p w:rsidR="00DF3ACC" w:rsidRDefault="00DF3ACC" w:rsidP="00DF3ACC">
            <w:pPr>
              <w:pStyle w:val="ListParagraph"/>
              <w:ind w:left="-822" w:firstLine="822"/>
              <w:rPr>
                <w:rFonts w:asciiTheme="minorHAnsi" w:hAnsiTheme="minorHAnsi"/>
              </w:rPr>
            </w:pPr>
            <w:r>
              <w:rPr>
                <w:rFonts w:asciiTheme="minorHAnsi" w:hAnsiTheme="minorHAnsi"/>
              </w:rPr>
              <w:t>Lauren Whiteside</w:t>
            </w:r>
          </w:p>
          <w:p w:rsidR="00DF3ACC" w:rsidRPr="003846C4" w:rsidRDefault="00DF3ACC" w:rsidP="00DF3ACC">
            <w:pPr>
              <w:pStyle w:val="ListParagraph"/>
              <w:ind w:left="-822" w:firstLine="822"/>
              <w:rPr>
                <w:rFonts w:asciiTheme="minorHAnsi" w:hAnsiTheme="minorHAnsi"/>
              </w:rPr>
            </w:pPr>
            <w:r>
              <w:rPr>
                <w:rFonts w:asciiTheme="minorHAnsi" w:hAnsiTheme="minorHAnsi"/>
              </w:rPr>
              <w:t>Mina Peters</w:t>
            </w:r>
          </w:p>
        </w:tc>
        <w:tc>
          <w:tcPr>
            <w:tcW w:w="2878" w:type="dxa"/>
          </w:tcPr>
          <w:p w:rsidR="00DF3ACC" w:rsidRDefault="00DF3ACC" w:rsidP="00DF3ACC">
            <w:pPr>
              <w:pStyle w:val="ListParagraph"/>
              <w:ind w:left="0"/>
              <w:rPr>
                <w:rFonts w:asciiTheme="minorHAnsi" w:hAnsiTheme="minorHAnsi"/>
              </w:rPr>
            </w:pPr>
            <w:r>
              <w:rPr>
                <w:rFonts w:asciiTheme="minorHAnsi" w:hAnsiTheme="minorHAnsi"/>
              </w:rPr>
              <w:t>Driver’s Services</w:t>
            </w:r>
          </w:p>
          <w:p w:rsidR="00DF3ACC" w:rsidRPr="003846C4" w:rsidRDefault="00DF3ACC" w:rsidP="00DF3ACC">
            <w:pPr>
              <w:pStyle w:val="ListParagraph"/>
              <w:ind w:left="0"/>
              <w:rPr>
                <w:rFonts w:asciiTheme="minorHAnsi" w:hAnsiTheme="minorHAnsi"/>
              </w:rPr>
            </w:pPr>
            <w:r>
              <w:rPr>
                <w:rFonts w:asciiTheme="minorHAnsi" w:hAnsiTheme="minorHAnsi"/>
              </w:rPr>
              <w:t>IT</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Alaska DOA/Division of Motor Vehicles</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sidRPr="003846C4">
              <w:rPr>
                <w:rFonts w:asciiTheme="minorHAnsi" w:hAnsiTheme="minorHAnsi"/>
              </w:rPr>
              <w:t>Tony Piper</w:t>
            </w:r>
          </w:p>
        </w:tc>
        <w:tc>
          <w:tcPr>
            <w:tcW w:w="2878" w:type="dxa"/>
          </w:tcPr>
          <w:p w:rsidR="00DF3ACC" w:rsidRPr="003846C4" w:rsidRDefault="00DF3ACC" w:rsidP="00DF3ACC">
            <w:pPr>
              <w:pStyle w:val="ListParagraph"/>
              <w:ind w:left="0"/>
              <w:rPr>
                <w:rFonts w:asciiTheme="minorHAnsi" w:hAnsiTheme="minorHAnsi"/>
              </w:rPr>
            </w:pPr>
            <w:r w:rsidRPr="003846C4">
              <w:rPr>
                <w:rFonts w:asciiTheme="minorHAnsi" w:hAnsiTheme="minorHAnsi"/>
              </w:rPr>
              <w:t>ASAP Program Manager</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AK DHSS/Alcohol Safety Action Program (ASAP)</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Jesse Sloan</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Info System Coordinator</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Alaska DHSS/Division of Juvenile Justice</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Craig Baxter</w:t>
            </w:r>
          </w:p>
        </w:tc>
        <w:tc>
          <w:tcPr>
            <w:tcW w:w="2878" w:type="dxa"/>
          </w:tcPr>
          <w:p w:rsidR="00DF3ACC" w:rsidRPr="003846C4" w:rsidRDefault="00DF3ACC" w:rsidP="00DF3ACC">
            <w:pPr>
              <w:pStyle w:val="ListParagraph"/>
              <w:ind w:left="0"/>
              <w:rPr>
                <w:rFonts w:asciiTheme="minorHAnsi" w:hAnsiTheme="minorHAnsi"/>
              </w:rPr>
            </w:pP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AK DHSS, Division of Health Care Services, Background Check Unit</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Scott Stair</w:t>
            </w:r>
          </w:p>
        </w:tc>
        <w:tc>
          <w:tcPr>
            <w:tcW w:w="2878" w:type="dxa"/>
          </w:tcPr>
          <w:p w:rsidR="00DF3ACC" w:rsidRPr="003846C4" w:rsidRDefault="00DF3ACC" w:rsidP="00DF3ACC">
            <w:pPr>
              <w:pStyle w:val="ListParagraph"/>
              <w:ind w:left="0"/>
              <w:rPr>
                <w:rFonts w:asciiTheme="minorHAnsi" w:hAnsiTheme="minorHAnsi"/>
              </w:rPr>
            </w:pPr>
            <w:r w:rsidRPr="003846C4">
              <w:rPr>
                <w:rFonts w:asciiTheme="minorHAnsi" w:hAnsiTheme="minorHAnsi"/>
              </w:rPr>
              <w:t>Investigator</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Alaska Dept., of Revenue, CIU</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Desiree Downey</w:t>
            </w:r>
          </w:p>
        </w:tc>
        <w:tc>
          <w:tcPr>
            <w:tcW w:w="2878" w:type="dxa"/>
          </w:tcPr>
          <w:p w:rsidR="00DF3ACC" w:rsidRPr="003846C4" w:rsidRDefault="00DF3ACC" w:rsidP="00DF3ACC">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Alaska DOT, AK Highway Safety</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Rick Roberts</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 xml:space="preserve">Captain, </w:t>
            </w:r>
            <w:r w:rsidRPr="003846C4">
              <w:rPr>
                <w:rFonts w:asciiTheme="minorHAnsi" w:hAnsiTheme="minorHAnsi"/>
              </w:rPr>
              <w:t>AST</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Alaska Dept. of Public Safety, AST</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Jeremy Johnson</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Region III Elections Supervisor</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Alaska Division of Elections</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Andee Nester</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Homeless &amp; Housing Manager</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Municipality of Anchorage (DHHS)</w:t>
            </w:r>
          </w:p>
        </w:tc>
      </w:tr>
      <w:tr w:rsidR="00DF3ACC" w:rsidRPr="003846C4" w:rsidTr="00DF3ACC">
        <w:trPr>
          <w:trHeight w:val="70"/>
        </w:trPr>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Allison Weeks</w:t>
            </w:r>
          </w:p>
        </w:tc>
        <w:tc>
          <w:tcPr>
            <w:tcW w:w="2878" w:type="dxa"/>
          </w:tcPr>
          <w:p w:rsidR="00DF3ACC" w:rsidRPr="003846C4" w:rsidRDefault="00DF3ACC" w:rsidP="00DF3ACC">
            <w:pPr>
              <w:pStyle w:val="ListParagraph"/>
              <w:ind w:left="0"/>
              <w:rPr>
                <w:rFonts w:asciiTheme="minorHAnsi" w:hAnsiTheme="minorHAnsi"/>
              </w:rPr>
            </w:pPr>
            <w:r w:rsidRPr="003846C4">
              <w:rPr>
                <w:rFonts w:asciiTheme="minorHAnsi" w:hAnsiTheme="minorHAnsi"/>
              </w:rPr>
              <w:t>Policy and Planning</w:t>
            </w:r>
          </w:p>
        </w:tc>
        <w:tc>
          <w:tcPr>
            <w:tcW w:w="4412" w:type="dxa"/>
          </w:tcPr>
          <w:p w:rsidR="00DF3ACC" w:rsidRPr="003846C4" w:rsidRDefault="00DF3ACC" w:rsidP="00DF3ACC">
            <w:pPr>
              <w:pStyle w:val="ListParagraph"/>
              <w:numPr>
                <w:ilvl w:val="0"/>
                <w:numId w:val="48"/>
              </w:numPr>
              <w:rPr>
                <w:rFonts w:asciiTheme="minorHAnsi" w:hAnsiTheme="minorHAnsi"/>
              </w:rPr>
            </w:pPr>
            <w:r w:rsidRPr="003846C4">
              <w:rPr>
                <w:rFonts w:asciiTheme="minorHAnsi" w:hAnsiTheme="minorHAnsi"/>
              </w:rPr>
              <w:t>DHSS, Division of Behavioral Health</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sidRPr="003846C4">
              <w:rPr>
                <w:rFonts w:asciiTheme="minorHAnsi" w:hAnsiTheme="minorHAnsi"/>
              </w:rPr>
              <w:t>Karolina Bednarska</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Development Manager</w:t>
            </w:r>
          </w:p>
        </w:tc>
        <w:tc>
          <w:tcPr>
            <w:tcW w:w="4412" w:type="dxa"/>
          </w:tcPr>
          <w:p w:rsidR="00DF3ACC" w:rsidRPr="003846C4" w:rsidRDefault="00DF3ACC" w:rsidP="00DF3ACC">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Glen Klinkhart</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Director</w:t>
            </w:r>
          </w:p>
        </w:tc>
        <w:tc>
          <w:tcPr>
            <w:tcW w:w="4412" w:type="dxa"/>
          </w:tcPr>
          <w:p w:rsidR="00DF3ACC" w:rsidRPr="003846C4" w:rsidRDefault="00DF3ACC" w:rsidP="00DF3ACC">
            <w:pPr>
              <w:rPr>
                <w:rFonts w:asciiTheme="minorHAnsi" w:hAnsiTheme="minorHAnsi"/>
              </w:rPr>
            </w:pPr>
            <w:r w:rsidRPr="003846C4">
              <w:rPr>
                <w:rFonts w:asciiTheme="minorHAnsi" w:hAnsiTheme="minorHAnsi"/>
              </w:rPr>
              <w:t>22.  Alcohol Beverage Control Board</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Deb Senn</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Office Manager, CBJ Law Dept</w:t>
            </w:r>
          </w:p>
        </w:tc>
        <w:tc>
          <w:tcPr>
            <w:tcW w:w="4412" w:type="dxa"/>
          </w:tcPr>
          <w:p w:rsidR="00DF3ACC" w:rsidRPr="003846C4" w:rsidRDefault="00DF3ACC" w:rsidP="00DF3ACC">
            <w:pPr>
              <w:rPr>
                <w:rFonts w:asciiTheme="minorHAnsi" w:hAnsiTheme="minorHAnsi"/>
              </w:rPr>
            </w:pPr>
            <w:r>
              <w:rPr>
                <w:rFonts w:asciiTheme="minorHAnsi" w:hAnsiTheme="minorHAnsi"/>
              </w:rPr>
              <w:t>23. City &amp; Borough of Juneau – Dept. of Law</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Default="00DF3ACC" w:rsidP="00DF3ACC">
            <w:pPr>
              <w:pStyle w:val="ListParagraph"/>
              <w:ind w:left="0"/>
              <w:rPr>
                <w:rFonts w:asciiTheme="minorHAnsi" w:hAnsiTheme="minorHAnsi"/>
              </w:rPr>
            </w:pPr>
            <w:r>
              <w:rPr>
                <w:rFonts w:asciiTheme="minorHAnsi" w:hAnsiTheme="minorHAnsi"/>
              </w:rPr>
              <w:t xml:space="preserve">Dee Enoch </w:t>
            </w:r>
          </w:p>
        </w:tc>
        <w:tc>
          <w:tcPr>
            <w:tcW w:w="2878" w:type="dxa"/>
          </w:tcPr>
          <w:p w:rsidR="00DF3ACC" w:rsidRDefault="00DF3ACC" w:rsidP="00DF3ACC">
            <w:pPr>
              <w:pStyle w:val="ListParagraph"/>
              <w:ind w:left="0"/>
              <w:rPr>
                <w:rFonts w:asciiTheme="minorHAnsi" w:hAnsiTheme="minorHAnsi"/>
              </w:rPr>
            </w:pPr>
            <w:r>
              <w:rPr>
                <w:rFonts w:asciiTheme="minorHAnsi" w:hAnsiTheme="minorHAnsi"/>
              </w:rPr>
              <w:t>Database Specialist</w:t>
            </w:r>
          </w:p>
        </w:tc>
        <w:tc>
          <w:tcPr>
            <w:tcW w:w="4412" w:type="dxa"/>
          </w:tcPr>
          <w:p w:rsidR="00DF3ACC" w:rsidRDefault="00DF3ACC" w:rsidP="00DF3ACC">
            <w:pPr>
              <w:rPr>
                <w:rFonts w:asciiTheme="minorHAnsi" w:hAnsiTheme="minorHAnsi"/>
              </w:rPr>
            </w:pPr>
            <w:r>
              <w:rPr>
                <w:rFonts w:asciiTheme="minorHAnsi" w:hAnsiTheme="minorHAnsi"/>
              </w:rPr>
              <w:t>24. Juneau Police Department</w:t>
            </w:r>
          </w:p>
        </w:tc>
      </w:tr>
      <w:tr w:rsidR="00DF3ACC" w:rsidRPr="003846C4" w:rsidTr="00DF3ACC">
        <w:trPr>
          <w:trHeight w:val="237"/>
        </w:trPr>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Default="00DF3ACC" w:rsidP="00DF3ACC">
            <w:pPr>
              <w:pStyle w:val="ListParagraph"/>
              <w:ind w:left="0"/>
              <w:rPr>
                <w:rFonts w:asciiTheme="minorHAnsi" w:hAnsiTheme="minorHAnsi"/>
              </w:rPr>
            </w:pPr>
            <w:r>
              <w:rPr>
                <w:rFonts w:asciiTheme="minorHAnsi" w:hAnsiTheme="minorHAnsi"/>
              </w:rPr>
              <w:t>Demara Crim</w:t>
            </w:r>
          </w:p>
          <w:p w:rsidR="00DF3ACC" w:rsidRPr="005E0A1F" w:rsidRDefault="00DF3ACC" w:rsidP="00DF3ACC">
            <w:pPr>
              <w:pStyle w:val="ListParagraph"/>
              <w:ind w:left="0"/>
              <w:rPr>
                <w:rFonts w:asciiTheme="minorHAnsi" w:hAnsiTheme="minorHAnsi"/>
              </w:rPr>
            </w:pPr>
            <w:r>
              <w:rPr>
                <w:rFonts w:asciiTheme="minorHAnsi" w:hAnsiTheme="minorHAnsi"/>
              </w:rPr>
              <w:t>Miriam Freas</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Business Analysts ORCA</w:t>
            </w:r>
          </w:p>
        </w:tc>
        <w:tc>
          <w:tcPr>
            <w:tcW w:w="4412" w:type="dxa"/>
          </w:tcPr>
          <w:p w:rsidR="00DF3ACC" w:rsidRPr="00BA5308" w:rsidRDefault="00DF3ACC" w:rsidP="00DF3ACC">
            <w:pPr>
              <w:rPr>
                <w:rFonts w:asciiTheme="minorHAnsi" w:hAnsiTheme="minorHAnsi"/>
              </w:rPr>
            </w:pPr>
            <w:r>
              <w:rPr>
                <w:rFonts w:asciiTheme="minorHAnsi" w:hAnsiTheme="minorHAnsi"/>
              </w:rPr>
              <w:t>25. Alaska DHSS/Office of Children’s Services</w:t>
            </w:r>
          </w:p>
        </w:tc>
      </w:tr>
      <w:tr w:rsidR="00DF3ACC" w:rsidRPr="003846C4" w:rsidTr="00DF3ACC">
        <w:trPr>
          <w:trHeight w:val="237"/>
        </w:trPr>
        <w:tc>
          <w:tcPr>
            <w:tcW w:w="912" w:type="dxa"/>
          </w:tcPr>
          <w:p w:rsidR="00DF3ACC" w:rsidRPr="005E0A1F" w:rsidRDefault="00DF3ACC" w:rsidP="00DF3ACC">
            <w:pPr>
              <w:pStyle w:val="ListParagraph"/>
              <w:ind w:left="0"/>
              <w:rPr>
                <w:rFonts w:asciiTheme="minorHAnsi" w:hAnsiTheme="minorHAnsi"/>
              </w:rPr>
            </w:pPr>
          </w:p>
        </w:tc>
        <w:tc>
          <w:tcPr>
            <w:tcW w:w="1896" w:type="dxa"/>
          </w:tcPr>
          <w:p w:rsidR="00DF3ACC" w:rsidRPr="001F2182" w:rsidRDefault="00DF3ACC" w:rsidP="00DF3ACC">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Deputy Directors</w:t>
            </w:r>
          </w:p>
        </w:tc>
        <w:tc>
          <w:tcPr>
            <w:tcW w:w="4412" w:type="dxa"/>
          </w:tcPr>
          <w:p w:rsidR="00DF3ACC" w:rsidRPr="003846C4" w:rsidRDefault="00DF3ACC" w:rsidP="00DF3ACC">
            <w:pPr>
              <w:pStyle w:val="ListParagraph"/>
              <w:ind w:left="0"/>
              <w:rPr>
                <w:rFonts w:asciiTheme="minorHAnsi" w:hAnsiTheme="minorHAnsi"/>
              </w:rPr>
            </w:pPr>
            <w:r>
              <w:rPr>
                <w:rFonts w:asciiTheme="minorHAnsi" w:hAnsiTheme="minorHAnsi"/>
              </w:rPr>
              <w:t>26. Alaska DOA/Office of Public Advocacy</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EB3163" w:rsidRDefault="00DF3ACC" w:rsidP="00DF3ACC">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DF3ACC" w:rsidRPr="003846C4" w:rsidRDefault="00DF3ACC" w:rsidP="00DF3ACC">
            <w:pPr>
              <w:rPr>
                <w:rFonts w:asciiTheme="minorHAnsi" w:hAnsiTheme="minorHAnsi"/>
              </w:rPr>
            </w:pPr>
          </w:p>
        </w:tc>
        <w:tc>
          <w:tcPr>
            <w:tcW w:w="4412" w:type="dxa"/>
          </w:tcPr>
          <w:p w:rsidR="00DF3ACC" w:rsidRPr="003846C4" w:rsidRDefault="00DF3ACC" w:rsidP="00DF3ACC">
            <w:pPr>
              <w:rPr>
                <w:rFonts w:asciiTheme="minorHAnsi" w:hAnsiTheme="minorHAnsi"/>
              </w:rPr>
            </w:pP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Ina Mano ACS</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Angie Roote ISI</w:t>
            </w:r>
          </w:p>
        </w:tc>
        <w:tc>
          <w:tcPr>
            <w:tcW w:w="4412" w:type="dxa"/>
          </w:tcPr>
          <w:p w:rsidR="00DF3ACC" w:rsidRPr="003846C4" w:rsidRDefault="00DF3ACC" w:rsidP="00DF3ACC">
            <w:pPr>
              <w:pStyle w:val="ListParagraph"/>
              <w:ind w:left="0"/>
              <w:rPr>
                <w:rFonts w:asciiTheme="minorHAnsi" w:hAnsiTheme="minorHAnsi"/>
              </w:rPr>
            </w:pPr>
            <w:r>
              <w:rPr>
                <w:rFonts w:asciiTheme="minorHAnsi" w:hAnsiTheme="minorHAnsi"/>
              </w:rPr>
              <w:t>Sherry Trigg, ACS</w:t>
            </w:r>
          </w:p>
        </w:tc>
      </w:tr>
      <w:tr w:rsidR="00DF3ACC" w:rsidRPr="003846C4" w:rsidTr="00DF3ACC">
        <w:trPr>
          <w:trHeight w:val="192"/>
        </w:trPr>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Kyle Kranda ISI</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Anne Fajardo ACS</w:t>
            </w:r>
          </w:p>
        </w:tc>
        <w:tc>
          <w:tcPr>
            <w:tcW w:w="4412" w:type="dxa"/>
          </w:tcPr>
          <w:p w:rsidR="00DF3ACC" w:rsidRPr="003846C4" w:rsidRDefault="00DF3ACC" w:rsidP="00DF3ACC">
            <w:pPr>
              <w:pStyle w:val="ListParagraph"/>
              <w:ind w:left="0"/>
              <w:rPr>
                <w:rFonts w:asciiTheme="minorHAnsi" w:hAnsiTheme="minorHAnsi"/>
              </w:rPr>
            </w:pPr>
            <w:r>
              <w:rPr>
                <w:rFonts w:asciiTheme="minorHAnsi" w:hAnsiTheme="minorHAnsi"/>
              </w:rPr>
              <w:t xml:space="preserve">Sharon Chen ACS              </w:t>
            </w:r>
          </w:p>
        </w:tc>
      </w:tr>
      <w:tr w:rsidR="00DF3ACC" w:rsidRPr="003846C4" w:rsidTr="00DF3ACC">
        <w:trPr>
          <w:trHeight w:val="282"/>
        </w:trPr>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Brenda Axtell ACS</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Jordan Demientieff ACS</w:t>
            </w:r>
          </w:p>
        </w:tc>
        <w:tc>
          <w:tcPr>
            <w:tcW w:w="4412" w:type="dxa"/>
          </w:tcPr>
          <w:p w:rsidR="00DF3ACC" w:rsidRPr="003846C4" w:rsidRDefault="00DF3ACC" w:rsidP="00DF3ACC">
            <w:pPr>
              <w:rPr>
                <w:rFonts w:asciiTheme="minorHAnsi" w:hAnsiTheme="minorHAnsi"/>
              </w:rPr>
            </w:pPr>
            <w:r>
              <w:rPr>
                <w:rFonts w:asciiTheme="minorHAnsi" w:hAnsiTheme="minorHAnsi"/>
              </w:rPr>
              <w:t>Gina Turnbull ACS</w:t>
            </w:r>
          </w:p>
        </w:tc>
      </w:tr>
      <w:tr w:rsidR="00DF3ACC" w:rsidRPr="003846C4" w:rsidTr="00DF3ACC">
        <w:trPr>
          <w:trHeight w:val="183"/>
        </w:trPr>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Tracey Buie ACS</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Bonnie Hough ACS</w:t>
            </w:r>
          </w:p>
        </w:tc>
        <w:tc>
          <w:tcPr>
            <w:tcW w:w="4412" w:type="dxa"/>
          </w:tcPr>
          <w:p w:rsidR="00DF3ACC" w:rsidRPr="003846C4" w:rsidRDefault="00DF3ACC" w:rsidP="00DF3ACC">
            <w:pPr>
              <w:rPr>
                <w:rFonts w:asciiTheme="minorHAnsi" w:hAnsiTheme="minorHAnsi"/>
              </w:rPr>
            </w:pPr>
            <w:r>
              <w:rPr>
                <w:rFonts w:asciiTheme="minorHAnsi" w:hAnsiTheme="minorHAnsi"/>
              </w:rPr>
              <w:t xml:space="preserve">Andrew Dougherty ACS   </w:t>
            </w:r>
          </w:p>
        </w:tc>
      </w:tr>
      <w:tr w:rsidR="00DF3ACC" w:rsidRPr="003846C4" w:rsidTr="00DF3ACC">
        <w:tc>
          <w:tcPr>
            <w:tcW w:w="912" w:type="dxa"/>
          </w:tcPr>
          <w:p w:rsidR="00DF3ACC" w:rsidRPr="003846C4" w:rsidRDefault="00DF3ACC" w:rsidP="00DF3ACC">
            <w:pPr>
              <w:pStyle w:val="ListParagraph"/>
              <w:ind w:left="0"/>
              <w:rPr>
                <w:rFonts w:asciiTheme="minorHAnsi" w:hAnsiTheme="minorHAnsi"/>
              </w:rPr>
            </w:pPr>
          </w:p>
        </w:tc>
        <w:tc>
          <w:tcPr>
            <w:tcW w:w="1896" w:type="dxa"/>
          </w:tcPr>
          <w:p w:rsidR="00DF3ACC" w:rsidRPr="003846C4" w:rsidRDefault="00DF3ACC" w:rsidP="00DF3ACC">
            <w:pPr>
              <w:pStyle w:val="ListParagraph"/>
              <w:ind w:left="0"/>
              <w:rPr>
                <w:rFonts w:asciiTheme="minorHAnsi" w:hAnsiTheme="minorHAnsi"/>
              </w:rPr>
            </w:pPr>
            <w:r>
              <w:rPr>
                <w:rFonts w:asciiTheme="minorHAnsi" w:hAnsiTheme="minorHAnsi"/>
              </w:rPr>
              <w:t>Carlos Lopez ISI</w:t>
            </w:r>
          </w:p>
        </w:tc>
        <w:tc>
          <w:tcPr>
            <w:tcW w:w="2878" w:type="dxa"/>
          </w:tcPr>
          <w:p w:rsidR="00DF3ACC" w:rsidRPr="003846C4" w:rsidRDefault="00DF3ACC" w:rsidP="00DF3ACC">
            <w:pPr>
              <w:pStyle w:val="ListParagraph"/>
              <w:ind w:left="0"/>
              <w:rPr>
                <w:rFonts w:asciiTheme="minorHAnsi" w:hAnsiTheme="minorHAnsi"/>
              </w:rPr>
            </w:pPr>
            <w:r>
              <w:rPr>
                <w:rFonts w:asciiTheme="minorHAnsi" w:hAnsiTheme="minorHAnsi"/>
              </w:rPr>
              <w:t>Ryan Foley ISI</w:t>
            </w:r>
          </w:p>
        </w:tc>
        <w:tc>
          <w:tcPr>
            <w:tcW w:w="4412" w:type="dxa"/>
          </w:tcPr>
          <w:p w:rsidR="00DF3ACC" w:rsidRPr="003846C4" w:rsidRDefault="00DF3ACC" w:rsidP="00DF3ACC">
            <w:pPr>
              <w:rPr>
                <w:rFonts w:asciiTheme="minorHAnsi" w:hAnsiTheme="minorHAnsi"/>
              </w:rPr>
            </w:pPr>
            <w:r>
              <w:rPr>
                <w:rFonts w:asciiTheme="minorHAnsi" w:hAnsiTheme="minorHAnsi"/>
              </w:rPr>
              <w:t xml:space="preserve">Carol Scoles ACS </w:t>
            </w:r>
          </w:p>
        </w:tc>
      </w:tr>
      <w:tr w:rsidR="00DF3ACC" w:rsidRPr="003846C4" w:rsidTr="00DF3ACC">
        <w:tc>
          <w:tcPr>
            <w:tcW w:w="912" w:type="dxa"/>
            <w:tcBorders>
              <w:bottom w:val="single" w:sz="4" w:space="0" w:color="auto"/>
            </w:tcBorders>
          </w:tcPr>
          <w:p w:rsidR="00DF3ACC" w:rsidRPr="003846C4" w:rsidRDefault="00DF3ACC" w:rsidP="00DF3ACC">
            <w:pPr>
              <w:pStyle w:val="ListParagraph"/>
              <w:ind w:left="0"/>
              <w:rPr>
                <w:rFonts w:asciiTheme="minorHAnsi" w:hAnsiTheme="minorHAnsi"/>
              </w:rPr>
            </w:pPr>
          </w:p>
        </w:tc>
        <w:tc>
          <w:tcPr>
            <w:tcW w:w="1896" w:type="dxa"/>
            <w:tcBorders>
              <w:bottom w:val="single" w:sz="4" w:space="0" w:color="auto"/>
            </w:tcBorders>
          </w:tcPr>
          <w:p w:rsidR="00DF3ACC" w:rsidRPr="003846C4" w:rsidRDefault="00DF3ACC" w:rsidP="00DF3ACC">
            <w:pPr>
              <w:pStyle w:val="ListParagraph"/>
              <w:ind w:left="0"/>
              <w:rPr>
                <w:rFonts w:asciiTheme="minorHAnsi" w:hAnsiTheme="minorHAnsi"/>
              </w:rPr>
            </w:pPr>
            <w:r>
              <w:rPr>
                <w:rFonts w:asciiTheme="minorHAnsi" w:hAnsiTheme="minorHAnsi"/>
              </w:rPr>
              <w:t>Sonja Ahern ACS</w:t>
            </w:r>
          </w:p>
        </w:tc>
        <w:tc>
          <w:tcPr>
            <w:tcW w:w="2878" w:type="dxa"/>
            <w:tcBorders>
              <w:bottom w:val="single" w:sz="4" w:space="0" w:color="auto"/>
            </w:tcBorders>
          </w:tcPr>
          <w:p w:rsidR="00DF3ACC" w:rsidRPr="003846C4" w:rsidRDefault="00DF3ACC" w:rsidP="00DF3ACC">
            <w:pPr>
              <w:pStyle w:val="ListParagraph"/>
              <w:ind w:left="0"/>
              <w:rPr>
                <w:rFonts w:asciiTheme="minorHAnsi" w:hAnsiTheme="minorHAnsi"/>
              </w:rPr>
            </w:pPr>
          </w:p>
        </w:tc>
        <w:tc>
          <w:tcPr>
            <w:tcW w:w="4412" w:type="dxa"/>
            <w:tcBorders>
              <w:bottom w:val="single" w:sz="4" w:space="0" w:color="auto"/>
            </w:tcBorders>
          </w:tcPr>
          <w:p w:rsidR="00DF3ACC" w:rsidRPr="00441F62" w:rsidRDefault="00DF3ACC" w:rsidP="00DF3ACC">
            <w:pPr>
              <w:rPr>
                <w:rFonts w:asciiTheme="minorHAnsi" w:hAnsiTheme="minorHAnsi"/>
              </w:rPr>
            </w:pPr>
          </w:p>
        </w:tc>
      </w:tr>
      <w:tr w:rsidR="00DF3ACC" w:rsidRPr="003846C4" w:rsidTr="00DF3ACC">
        <w:tc>
          <w:tcPr>
            <w:tcW w:w="912" w:type="dxa"/>
            <w:tcBorders>
              <w:bottom w:val="single" w:sz="4" w:space="0" w:color="auto"/>
            </w:tcBorders>
          </w:tcPr>
          <w:p w:rsidR="00DF3ACC" w:rsidRPr="003846C4" w:rsidRDefault="00DF3ACC" w:rsidP="00DF3ACC">
            <w:pPr>
              <w:pStyle w:val="ListParagraph"/>
              <w:ind w:left="0"/>
              <w:rPr>
                <w:rFonts w:asciiTheme="minorHAnsi" w:hAnsiTheme="minorHAnsi"/>
              </w:rPr>
            </w:pPr>
          </w:p>
        </w:tc>
        <w:tc>
          <w:tcPr>
            <w:tcW w:w="1896" w:type="dxa"/>
            <w:tcBorders>
              <w:bottom w:val="single" w:sz="4" w:space="0" w:color="auto"/>
            </w:tcBorders>
          </w:tcPr>
          <w:p w:rsidR="00DF3ACC" w:rsidRPr="00E66452" w:rsidRDefault="00DF3ACC" w:rsidP="00DF3ACC">
            <w:pPr>
              <w:pStyle w:val="ListParagraph"/>
              <w:ind w:left="0"/>
              <w:rPr>
                <w:rFonts w:asciiTheme="minorHAnsi" w:hAnsiTheme="minorHAnsi"/>
                <w:b/>
              </w:rPr>
            </w:pPr>
            <w:r w:rsidRPr="00E66452">
              <w:rPr>
                <w:rFonts w:asciiTheme="minorHAnsi" w:hAnsiTheme="minorHAnsi"/>
                <w:b/>
              </w:rPr>
              <w:t>LOCATION</w:t>
            </w:r>
          </w:p>
        </w:tc>
        <w:tc>
          <w:tcPr>
            <w:tcW w:w="2878" w:type="dxa"/>
            <w:tcBorders>
              <w:bottom w:val="single" w:sz="4" w:space="0" w:color="auto"/>
            </w:tcBorders>
          </w:tcPr>
          <w:p w:rsidR="00DF3ACC" w:rsidRPr="00E66452" w:rsidRDefault="00DF3ACC" w:rsidP="00DF3ACC">
            <w:pPr>
              <w:pStyle w:val="ListParagraph"/>
              <w:ind w:left="0"/>
              <w:rPr>
                <w:rFonts w:asciiTheme="minorHAnsi" w:hAnsiTheme="minorHAnsi"/>
                <w:b/>
              </w:rPr>
            </w:pPr>
            <w:r w:rsidRPr="00E66452">
              <w:rPr>
                <w:rFonts w:asciiTheme="minorHAnsi" w:hAnsiTheme="minorHAnsi"/>
                <w:b/>
              </w:rPr>
              <w:t>Teleconference</w:t>
            </w:r>
          </w:p>
        </w:tc>
        <w:tc>
          <w:tcPr>
            <w:tcW w:w="4412" w:type="dxa"/>
            <w:tcBorders>
              <w:bottom w:val="single" w:sz="4" w:space="0" w:color="auto"/>
            </w:tcBorders>
          </w:tcPr>
          <w:p w:rsidR="00DF3ACC" w:rsidRPr="0031021C" w:rsidRDefault="00DF3ACC" w:rsidP="00DF3ACC">
            <w:pPr>
              <w:rPr>
                <w:rFonts w:asciiTheme="minorHAnsi" w:hAnsiTheme="minorHAnsi"/>
              </w:rPr>
            </w:pPr>
          </w:p>
        </w:tc>
      </w:tr>
    </w:tbl>
    <w:p w:rsidR="00DF3ACC" w:rsidRPr="00E66452" w:rsidRDefault="00DF3ACC" w:rsidP="00DF3ACC">
      <w:pPr>
        <w:pStyle w:val="xmsonormal"/>
        <w:rPr>
          <w:rFonts w:asciiTheme="minorHAnsi" w:hAnsiTheme="minorHAnsi"/>
          <w:bCs/>
          <w:sz w:val="24"/>
          <w:szCs w:val="24"/>
        </w:rPr>
      </w:pPr>
    </w:p>
    <w:p w:rsidR="00461896" w:rsidRDefault="00461896" w:rsidP="008B6968">
      <w:pPr>
        <w:rPr>
          <w:rFonts w:asciiTheme="minorHAnsi" w:hAnsiTheme="minorHAnsi" w:cstheme="minorHAnsi"/>
          <w:bCs/>
          <w:sz w:val="24"/>
          <w:szCs w:val="24"/>
        </w:rPr>
      </w:pPr>
    </w:p>
    <w:p w:rsidR="00925ACF" w:rsidRDefault="00925ACF" w:rsidP="008B6968">
      <w:pPr>
        <w:rPr>
          <w:rFonts w:asciiTheme="minorHAnsi" w:hAnsiTheme="minorHAnsi" w:cstheme="minorHAnsi"/>
          <w:bCs/>
          <w:sz w:val="24"/>
          <w:szCs w:val="24"/>
        </w:rPr>
      </w:pPr>
    </w:p>
    <w:p w:rsidR="00925ACF" w:rsidRDefault="00925ACF" w:rsidP="008B6968">
      <w:pPr>
        <w:rPr>
          <w:rFonts w:asciiTheme="minorHAnsi" w:hAnsiTheme="minorHAnsi" w:cstheme="minorHAnsi"/>
          <w:bCs/>
          <w:sz w:val="24"/>
          <w:szCs w:val="24"/>
        </w:rPr>
      </w:pPr>
    </w:p>
    <w:p w:rsidR="00925ACF" w:rsidRDefault="00925ACF" w:rsidP="008B6968">
      <w:pPr>
        <w:rPr>
          <w:rFonts w:asciiTheme="minorHAnsi" w:hAnsiTheme="minorHAnsi" w:cstheme="minorHAnsi"/>
          <w:bCs/>
          <w:sz w:val="24"/>
          <w:szCs w:val="24"/>
        </w:rPr>
      </w:pPr>
    </w:p>
    <w:p w:rsidR="00925ACF" w:rsidRPr="00925ACF" w:rsidRDefault="00925ACF" w:rsidP="00925ACF">
      <w:pPr>
        <w:pStyle w:val="xmsoautosig"/>
        <w:rPr>
          <w:b/>
          <w:bCs/>
          <w:sz w:val="24"/>
          <w:szCs w:val="24"/>
        </w:rPr>
      </w:pPr>
      <w:r w:rsidRPr="00925ACF">
        <w:rPr>
          <w:b/>
          <w:bCs/>
          <w:sz w:val="24"/>
          <w:szCs w:val="24"/>
        </w:rPr>
        <w:t xml:space="preserve">11 a.m. to noon </w:t>
      </w:r>
    </w:p>
    <w:p w:rsidR="00925ACF" w:rsidRPr="00925ACF" w:rsidRDefault="00925ACF" w:rsidP="00925ACF">
      <w:pPr>
        <w:pStyle w:val="xmsonormal"/>
        <w:rPr>
          <w:sz w:val="24"/>
          <w:szCs w:val="24"/>
        </w:rPr>
      </w:pPr>
    </w:p>
    <w:p w:rsidR="00925ACF" w:rsidRPr="00925ACF" w:rsidRDefault="00925ACF" w:rsidP="00925ACF">
      <w:pPr>
        <w:pStyle w:val="xmsonormal"/>
        <w:rPr>
          <w:b/>
          <w:bCs/>
          <w:sz w:val="24"/>
          <w:szCs w:val="24"/>
        </w:rPr>
      </w:pPr>
      <w:r w:rsidRPr="00925ACF">
        <w:rPr>
          <w:b/>
          <w:bCs/>
          <w:sz w:val="24"/>
          <w:szCs w:val="24"/>
        </w:rPr>
        <w:t xml:space="preserve">Electronic Charging Document Project (eCDP). </w:t>
      </w:r>
    </w:p>
    <w:p w:rsidR="00925ACF" w:rsidRPr="00925ACF" w:rsidRDefault="00925ACF" w:rsidP="00925ACF">
      <w:pPr>
        <w:pStyle w:val="xmsonormal"/>
        <w:rPr>
          <w:sz w:val="24"/>
          <w:szCs w:val="24"/>
        </w:rPr>
      </w:pPr>
    </w:p>
    <w:p w:rsidR="00925ACF" w:rsidRPr="00925ACF" w:rsidRDefault="00925ACF" w:rsidP="00925ACF">
      <w:pPr>
        <w:pStyle w:val="xmsonormal"/>
        <w:rPr>
          <w:sz w:val="24"/>
          <w:szCs w:val="24"/>
        </w:rPr>
      </w:pPr>
      <w:r w:rsidRPr="00925ACF">
        <w:rPr>
          <w:sz w:val="24"/>
          <w:szCs w:val="24"/>
        </w:rPr>
        <w:t>The Alaska Court System and the Department of Law project teams discuss</w:t>
      </w:r>
      <w:r>
        <w:rPr>
          <w:sz w:val="24"/>
          <w:szCs w:val="24"/>
        </w:rPr>
        <w:t>ed</w:t>
      </w:r>
      <w:r w:rsidRPr="00925ACF">
        <w:rPr>
          <w:sz w:val="24"/>
          <w:szCs w:val="24"/>
        </w:rPr>
        <w:t>:</w:t>
      </w:r>
    </w:p>
    <w:p w:rsidR="00925ACF" w:rsidRPr="00925ACF" w:rsidRDefault="00925ACF" w:rsidP="00925ACF">
      <w:pPr>
        <w:pStyle w:val="xmsonormal"/>
        <w:rPr>
          <w:sz w:val="24"/>
          <w:szCs w:val="24"/>
        </w:rPr>
      </w:pPr>
    </w:p>
    <w:p w:rsidR="00925ACF" w:rsidRPr="00925ACF" w:rsidRDefault="00925ACF" w:rsidP="00925ACF">
      <w:pPr>
        <w:pStyle w:val="xmsonormal"/>
        <w:numPr>
          <w:ilvl w:val="0"/>
          <w:numId w:val="49"/>
        </w:numPr>
        <w:rPr>
          <w:rFonts w:eastAsia="Times New Roman"/>
          <w:sz w:val="24"/>
          <w:szCs w:val="24"/>
        </w:rPr>
      </w:pPr>
      <w:r w:rsidRPr="00925ACF">
        <w:rPr>
          <w:rFonts w:eastAsia="Times New Roman"/>
          <w:sz w:val="24"/>
          <w:szCs w:val="24"/>
        </w:rPr>
        <w:t>Status on Phase 1 tasks</w:t>
      </w:r>
    </w:p>
    <w:p w:rsidR="00925ACF" w:rsidRPr="00925ACF" w:rsidRDefault="00925ACF" w:rsidP="00925ACF">
      <w:pPr>
        <w:pStyle w:val="xmsonormal"/>
        <w:numPr>
          <w:ilvl w:val="0"/>
          <w:numId w:val="49"/>
        </w:numPr>
        <w:rPr>
          <w:rFonts w:eastAsia="Times New Roman"/>
          <w:sz w:val="24"/>
          <w:szCs w:val="24"/>
        </w:rPr>
      </w:pPr>
      <w:r w:rsidRPr="00925ACF">
        <w:rPr>
          <w:rFonts w:eastAsia="Times New Roman"/>
          <w:sz w:val="24"/>
          <w:szCs w:val="24"/>
        </w:rPr>
        <w:t>Work accomplished by technical group.</w:t>
      </w:r>
    </w:p>
    <w:p w:rsidR="00925ACF" w:rsidRPr="00925ACF" w:rsidRDefault="00925ACF" w:rsidP="00925ACF">
      <w:pPr>
        <w:pStyle w:val="xmsonormal"/>
        <w:numPr>
          <w:ilvl w:val="0"/>
          <w:numId w:val="49"/>
        </w:numPr>
        <w:rPr>
          <w:rFonts w:eastAsia="Times New Roman"/>
          <w:sz w:val="24"/>
          <w:szCs w:val="24"/>
        </w:rPr>
      </w:pPr>
      <w:r w:rsidRPr="00925ACF">
        <w:rPr>
          <w:rFonts w:eastAsia="Times New Roman"/>
          <w:sz w:val="24"/>
          <w:szCs w:val="24"/>
        </w:rPr>
        <w:t xml:space="preserve">Next steps </w:t>
      </w:r>
    </w:p>
    <w:p w:rsidR="00925ACF" w:rsidRPr="00925ACF" w:rsidRDefault="00925ACF" w:rsidP="00925ACF">
      <w:pPr>
        <w:pStyle w:val="xmsonormal"/>
        <w:rPr>
          <w:sz w:val="24"/>
          <w:szCs w:val="24"/>
        </w:rPr>
      </w:pPr>
    </w:p>
    <w:p w:rsidR="00DA5AAD" w:rsidRDefault="00925ACF" w:rsidP="00DA5AAD">
      <w:pPr>
        <w:pStyle w:val="xmsonormal"/>
        <w:rPr>
          <w:sz w:val="24"/>
          <w:szCs w:val="24"/>
        </w:rPr>
      </w:pPr>
      <w:r>
        <w:rPr>
          <w:sz w:val="24"/>
          <w:szCs w:val="24"/>
        </w:rPr>
        <w:t xml:space="preserve">The ACS vendor ImageSoft (ISI) summarized the </w:t>
      </w:r>
      <w:r w:rsidRPr="00925ACF">
        <w:rPr>
          <w:sz w:val="24"/>
          <w:szCs w:val="24"/>
        </w:rPr>
        <w:t xml:space="preserve">development work </w:t>
      </w:r>
      <w:r>
        <w:rPr>
          <w:sz w:val="24"/>
          <w:szCs w:val="24"/>
        </w:rPr>
        <w:t xml:space="preserve">that has been accomplished since the last MAJIC meeting </w:t>
      </w:r>
      <w:r w:rsidRPr="00925ACF">
        <w:rPr>
          <w:sz w:val="24"/>
          <w:szCs w:val="24"/>
        </w:rPr>
        <w:t xml:space="preserve">on </w:t>
      </w:r>
      <w:r w:rsidR="00DA5AAD">
        <w:rPr>
          <w:sz w:val="24"/>
          <w:szCs w:val="24"/>
        </w:rPr>
        <w:t xml:space="preserve">system to system </w:t>
      </w:r>
      <w:r w:rsidRPr="00925ACF">
        <w:rPr>
          <w:sz w:val="24"/>
          <w:szCs w:val="24"/>
        </w:rPr>
        <w:t xml:space="preserve">case initiation.  </w:t>
      </w:r>
      <w:r w:rsidR="009A1456">
        <w:rPr>
          <w:sz w:val="24"/>
          <w:szCs w:val="24"/>
        </w:rPr>
        <w:t>This project will make s</w:t>
      </w:r>
      <w:r w:rsidR="00DA5AAD">
        <w:rPr>
          <w:sz w:val="24"/>
          <w:szCs w:val="24"/>
        </w:rPr>
        <w:t xml:space="preserve">ystem to system case initiation </w:t>
      </w:r>
      <w:r w:rsidR="009A1456">
        <w:rPr>
          <w:sz w:val="24"/>
          <w:szCs w:val="24"/>
        </w:rPr>
        <w:t xml:space="preserve">possible </w:t>
      </w:r>
      <w:r w:rsidR="00DA5AAD">
        <w:rPr>
          <w:sz w:val="24"/>
          <w:szCs w:val="24"/>
        </w:rPr>
        <w:t xml:space="preserve">for volume filers rather </w:t>
      </w:r>
      <w:r w:rsidR="009A1456">
        <w:rPr>
          <w:sz w:val="24"/>
          <w:szCs w:val="24"/>
        </w:rPr>
        <w:t xml:space="preserve">than </w:t>
      </w:r>
      <w:r w:rsidR="00DA5AAD">
        <w:rPr>
          <w:sz w:val="24"/>
          <w:szCs w:val="24"/>
        </w:rPr>
        <w:t xml:space="preserve">having to upload one case at a time via TrueFiling. </w:t>
      </w:r>
    </w:p>
    <w:p w:rsidR="00DA5AAD" w:rsidRPr="00925ACF" w:rsidRDefault="00DA5AAD" w:rsidP="00DA5AAD">
      <w:pPr>
        <w:pStyle w:val="xmsonormal"/>
        <w:rPr>
          <w:sz w:val="24"/>
          <w:szCs w:val="24"/>
        </w:rPr>
      </w:pPr>
      <w:r w:rsidRPr="00925ACF">
        <w:rPr>
          <w:sz w:val="24"/>
          <w:szCs w:val="24"/>
        </w:rPr>
        <w:t xml:space="preserve">  </w:t>
      </w:r>
    </w:p>
    <w:p w:rsidR="00925ACF" w:rsidRDefault="009A1456" w:rsidP="00925ACF">
      <w:pPr>
        <w:pStyle w:val="xmsonormal"/>
        <w:rPr>
          <w:sz w:val="24"/>
          <w:szCs w:val="24"/>
        </w:rPr>
      </w:pPr>
      <w:r>
        <w:rPr>
          <w:sz w:val="24"/>
          <w:szCs w:val="24"/>
        </w:rPr>
        <w:t>E filing case s</w:t>
      </w:r>
      <w:r w:rsidR="00925ACF">
        <w:rPr>
          <w:sz w:val="24"/>
          <w:szCs w:val="24"/>
        </w:rPr>
        <w:t>ubmission</w:t>
      </w:r>
      <w:r w:rsidR="00DA5AAD">
        <w:rPr>
          <w:sz w:val="24"/>
          <w:szCs w:val="24"/>
        </w:rPr>
        <w:t>s</w:t>
      </w:r>
      <w:r w:rsidR="00925ACF">
        <w:rPr>
          <w:sz w:val="24"/>
          <w:szCs w:val="24"/>
        </w:rPr>
        <w:t xml:space="preserve"> to </w:t>
      </w:r>
      <w:r w:rsidR="00B170FA">
        <w:rPr>
          <w:sz w:val="24"/>
          <w:szCs w:val="24"/>
        </w:rPr>
        <w:t xml:space="preserve">the development end point </w:t>
      </w:r>
      <w:r w:rsidR="00DA5AAD">
        <w:rPr>
          <w:sz w:val="24"/>
          <w:szCs w:val="24"/>
        </w:rPr>
        <w:t>have succeeded</w:t>
      </w:r>
      <w:r w:rsidR="00925ACF" w:rsidRPr="00925ACF">
        <w:rPr>
          <w:sz w:val="24"/>
          <w:szCs w:val="24"/>
        </w:rPr>
        <w:t xml:space="preserve">.  Some updates </w:t>
      </w:r>
      <w:r w:rsidR="00925ACF">
        <w:rPr>
          <w:sz w:val="24"/>
          <w:szCs w:val="24"/>
        </w:rPr>
        <w:t xml:space="preserve">are still </w:t>
      </w:r>
      <w:r w:rsidR="00925ACF" w:rsidRPr="00925ACF">
        <w:rPr>
          <w:sz w:val="24"/>
          <w:szCs w:val="24"/>
        </w:rPr>
        <w:t xml:space="preserve">needed and those are in progress.  </w:t>
      </w:r>
      <w:r w:rsidR="00925ACF">
        <w:rPr>
          <w:sz w:val="24"/>
          <w:szCs w:val="24"/>
        </w:rPr>
        <w:t>There is</w:t>
      </w:r>
      <w:r w:rsidR="00925ACF" w:rsidRPr="00925ACF">
        <w:rPr>
          <w:sz w:val="24"/>
          <w:szCs w:val="24"/>
        </w:rPr>
        <w:t xml:space="preserve"> </w:t>
      </w:r>
      <w:r>
        <w:rPr>
          <w:sz w:val="24"/>
          <w:szCs w:val="24"/>
        </w:rPr>
        <w:t xml:space="preserve">case type and document type code </w:t>
      </w:r>
      <w:r w:rsidR="00925ACF" w:rsidRPr="00925ACF">
        <w:rPr>
          <w:sz w:val="24"/>
          <w:szCs w:val="24"/>
        </w:rPr>
        <w:t xml:space="preserve">mapping </w:t>
      </w:r>
      <w:r w:rsidR="00925ACF">
        <w:rPr>
          <w:sz w:val="24"/>
          <w:szCs w:val="24"/>
        </w:rPr>
        <w:t xml:space="preserve">that </w:t>
      </w:r>
      <w:r w:rsidR="00DA5AAD">
        <w:rPr>
          <w:sz w:val="24"/>
          <w:szCs w:val="24"/>
        </w:rPr>
        <w:t xml:space="preserve">still </w:t>
      </w:r>
      <w:r w:rsidR="00925ACF" w:rsidRPr="00925ACF">
        <w:rPr>
          <w:sz w:val="24"/>
          <w:szCs w:val="24"/>
        </w:rPr>
        <w:t xml:space="preserve">needs to be done. There will not be new codes.  The mapping will come from </w:t>
      </w:r>
      <w:r w:rsidR="00925ACF">
        <w:rPr>
          <w:sz w:val="24"/>
          <w:szCs w:val="24"/>
        </w:rPr>
        <w:t>the DOL vendor, Prosecutor by Karpel (</w:t>
      </w:r>
      <w:r w:rsidR="00925ACF" w:rsidRPr="00925ACF">
        <w:rPr>
          <w:sz w:val="24"/>
          <w:szCs w:val="24"/>
        </w:rPr>
        <w:t>PBK</w:t>
      </w:r>
      <w:r w:rsidR="00925ACF">
        <w:rPr>
          <w:sz w:val="24"/>
          <w:szCs w:val="24"/>
        </w:rPr>
        <w:t>)</w:t>
      </w:r>
      <w:r w:rsidR="00925ACF" w:rsidRPr="00925ACF">
        <w:rPr>
          <w:sz w:val="24"/>
          <w:szCs w:val="24"/>
        </w:rPr>
        <w:t xml:space="preserve"> and they will be the same codes </w:t>
      </w:r>
      <w:r w:rsidR="00925ACF">
        <w:rPr>
          <w:sz w:val="24"/>
          <w:szCs w:val="24"/>
        </w:rPr>
        <w:t xml:space="preserve">the ACS is already </w:t>
      </w:r>
      <w:r w:rsidR="00925ACF" w:rsidRPr="00925ACF">
        <w:rPr>
          <w:sz w:val="24"/>
          <w:szCs w:val="24"/>
        </w:rPr>
        <w:t xml:space="preserve">receiving in </w:t>
      </w:r>
      <w:r w:rsidR="00925ACF">
        <w:rPr>
          <w:sz w:val="24"/>
          <w:szCs w:val="24"/>
        </w:rPr>
        <w:t>the new DMS, OnBase (</w:t>
      </w:r>
      <w:r w:rsidR="00925ACF" w:rsidRPr="00925ACF">
        <w:rPr>
          <w:sz w:val="24"/>
          <w:szCs w:val="24"/>
        </w:rPr>
        <w:t>OB</w:t>
      </w:r>
      <w:r w:rsidR="00925ACF">
        <w:rPr>
          <w:sz w:val="24"/>
          <w:szCs w:val="24"/>
        </w:rPr>
        <w:t>).</w:t>
      </w:r>
    </w:p>
    <w:p w:rsidR="00DA5AAD" w:rsidRPr="00925ACF" w:rsidRDefault="00DA5AAD" w:rsidP="00925ACF">
      <w:pPr>
        <w:pStyle w:val="xmsonormal"/>
        <w:rPr>
          <w:sz w:val="24"/>
          <w:szCs w:val="24"/>
        </w:rPr>
      </w:pPr>
    </w:p>
    <w:p w:rsidR="00925ACF" w:rsidRDefault="005003AE" w:rsidP="00925ACF">
      <w:pPr>
        <w:pStyle w:val="xmsonormal"/>
        <w:rPr>
          <w:sz w:val="24"/>
          <w:szCs w:val="24"/>
        </w:rPr>
      </w:pPr>
      <w:r w:rsidRPr="00925ACF">
        <w:rPr>
          <w:sz w:val="24"/>
          <w:szCs w:val="24"/>
        </w:rPr>
        <w:t xml:space="preserve">Refinement of </w:t>
      </w:r>
      <w:r>
        <w:rPr>
          <w:sz w:val="24"/>
          <w:szCs w:val="24"/>
        </w:rPr>
        <w:t xml:space="preserve">the </w:t>
      </w:r>
      <w:r w:rsidRPr="00925ACF">
        <w:rPr>
          <w:sz w:val="24"/>
          <w:szCs w:val="24"/>
        </w:rPr>
        <w:t xml:space="preserve">business details for this project are also in process at this time.  Business details include case and document type coding. </w:t>
      </w:r>
      <w:r w:rsidR="00925ACF" w:rsidRPr="00925ACF">
        <w:rPr>
          <w:sz w:val="24"/>
          <w:szCs w:val="24"/>
        </w:rPr>
        <w:t>Th</w:t>
      </w:r>
      <w:r w:rsidR="00925ACF">
        <w:rPr>
          <w:sz w:val="24"/>
          <w:szCs w:val="24"/>
        </w:rPr>
        <w:t xml:space="preserve">is system to system process for case submission instead of </w:t>
      </w:r>
      <w:r w:rsidR="00DA5AAD">
        <w:rPr>
          <w:sz w:val="24"/>
          <w:szCs w:val="24"/>
        </w:rPr>
        <w:t xml:space="preserve">uploading cases </w:t>
      </w:r>
      <w:r w:rsidR="00925ACF">
        <w:rPr>
          <w:sz w:val="24"/>
          <w:szCs w:val="24"/>
        </w:rPr>
        <w:t xml:space="preserve">via TrueFiling </w:t>
      </w:r>
      <w:r w:rsidR="00925ACF" w:rsidRPr="00925ACF">
        <w:rPr>
          <w:sz w:val="24"/>
          <w:szCs w:val="24"/>
        </w:rPr>
        <w:t xml:space="preserve">has the ability to embed a document.  </w:t>
      </w:r>
      <w:r w:rsidR="00DA5AAD">
        <w:rPr>
          <w:sz w:val="24"/>
          <w:szCs w:val="24"/>
        </w:rPr>
        <w:t xml:space="preserve">All documents coming in with the case initiation data will be </w:t>
      </w:r>
      <w:r w:rsidR="00DA5AAD" w:rsidRPr="00925ACF">
        <w:rPr>
          <w:sz w:val="24"/>
          <w:szCs w:val="24"/>
        </w:rPr>
        <w:t>converted to PDF</w:t>
      </w:r>
      <w:r w:rsidR="00DA5AAD">
        <w:rPr>
          <w:sz w:val="24"/>
          <w:szCs w:val="24"/>
        </w:rPr>
        <w:t xml:space="preserve"> format</w:t>
      </w:r>
      <w:r w:rsidR="00DA5AAD" w:rsidRPr="00925ACF">
        <w:rPr>
          <w:sz w:val="24"/>
          <w:szCs w:val="24"/>
        </w:rPr>
        <w:t xml:space="preserve">.  </w:t>
      </w:r>
      <w:r w:rsidR="00925ACF" w:rsidRPr="00925ACF">
        <w:rPr>
          <w:sz w:val="24"/>
          <w:szCs w:val="24"/>
        </w:rPr>
        <w:t>Document type</w:t>
      </w:r>
      <w:r>
        <w:rPr>
          <w:sz w:val="24"/>
          <w:szCs w:val="24"/>
        </w:rPr>
        <w:t>s</w:t>
      </w:r>
      <w:r w:rsidR="00925ACF" w:rsidRPr="00925ACF">
        <w:rPr>
          <w:sz w:val="24"/>
          <w:szCs w:val="24"/>
        </w:rPr>
        <w:t xml:space="preserve"> </w:t>
      </w:r>
      <w:r>
        <w:rPr>
          <w:sz w:val="24"/>
          <w:szCs w:val="24"/>
        </w:rPr>
        <w:t xml:space="preserve">also </w:t>
      </w:r>
      <w:r w:rsidR="00925ACF">
        <w:rPr>
          <w:sz w:val="24"/>
          <w:szCs w:val="24"/>
        </w:rPr>
        <w:t xml:space="preserve">still </w:t>
      </w:r>
      <w:r w:rsidR="00925ACF" w:rsidRPr="00925ACF">
        <w:rPr>
          <w:sz w:val="24"/>
          <w:szCs w:val="24"/>
        </w:rPr>
        <w:t>need to be mapped appropriately.</w:t>
      </w:r>
    </w:p>
    <w:p w:rsidR="005003AE" w:rsidRPr="00925ACF" w:rsidRDefault="005003AE" w:rsidP="00925ACF">
      <w:pPr>
        <w:pStyle w:val="xmsonormal"/>
        <w:rPr>
          <w:sz w:val="24"/>
          <w:szCs w:val="24"/>
        </w:rPr>
      </w:pPr>
    </w:p>
    <w:p w:rsidR="00A01484" w:rsidRPr="00925ACF" w:rsidRDefault="00925ACF" w:rsidP="00A01484">
      <w:pPr>
        <w:pStyle w:val="xmsonormal"/>
        <w:rPr>
          <w:sz w:val="24"/>
          <w:szCs w:val="24"/>
        </w:rPr>
      </w:pPr>
      <w:r>
        <w:rPr>
          <w:sz w:val="24"/>
          <w:szCs w:val="24"/>
        </w:rPr>
        <w:t xml:space="preserve">ISI </w:t>
      </w:r>
      <w:r w:rsidR="009A1456">
        <w:rPr>
          <w:sz w:val="24"/>
          <w:szCs w:val="24"/>
        </w:rPr>
        <w:t xml:space="preserve">has a working sample from DOL’s vendor and </w:t>
      </w:r>
      <w:r>
        <w:rPr>
          <w:sz w:val="24"/>
          <w:szCs w:val="24"/>
        </w:rPr>
        <w:t>is working on the build to OB</w:t>
      </w:r>
      <w:r w:rsidR="009A1456">
        <w:rPr>
          <w:sz w:val="24"/>
          <w:szCs w:val="24"/>
        </w:rPr>
        <w:t>.  The OB output is needed before the response process can be worked on.  That will be the next phase.  T</w:t>
      </w:r>
      <w:r w:rsidR="00DA5AAD">
        <w:rPr>
          <w:sz w:val="24"/>
          <w:szCs w:val="24"/>
        </w:rPr>
        <w:t>he</w:t>
      </w:r>
      <w:r>
        <w:rPr>
          <w:sz w:val="24"/>
          <w:szCs w:val="24"/>
        </w:rPr>
        <w:t xml:space="preserve"> response </w:t>
      </w:r>
      <w:r w:rsidR="009A1456">
        <w:rPr>
          <w:sz w:val="24"/>
          <w:szCs w:val="24"/>
        </w:rPr>
        <w:t xml:space="preserve">will </w:t>
      </w:r>
      <w:r>
        <w:rPr>
          <w:sz w:val="24"/>
          <w:szCs w:val="24"/>
        </w:rPr>
        <w:t xml:space="preserve">go back from the CMS (CourtView) regarding </w:t>
      </w:r>
      <w:r w:rsidR="009A1456">
        <w:rPr>
          <w:sz w:val="24"/>
          <w:szCs w:val="24"/>
        </w:rPr>
        <w:t xml:space="preserve">the status of the </w:t>
      </w:r>
      <w:r>
        <w:rPr>
          <w:sz w:val="24"/>
          <w:szCs w:val="24"/>
        </w:rPr>
        <w:t xml:space="preserve">case initiation. </w:t>
      </w:r>
      <w:r w:rsidR="00A01484">
        <w:rPr>
          <w:sz w:val="24"/>
          <w:szCs w:val="24"/>
        </w:rPr>
        <w:t xml:space="preserve"> </w:t>
      </w:r>
      <w:r w:rsidRPr="00925ACF">
        <w:rPr>
          <w:sz w:val="24"/>
          <w:szCs w:val="24"/>
        </w:rPr>
        <w:t>After the filing review has occurred in OB and C</w:t>
      </w:r>
      <w:r>
        <w:rPr>
          <w:sz w:val="24"/>
          <w:szCs w:val="24"/>
        </w:rPr>
        <w:t>ourtView h</w:t>
      </w:r>
      <w:r w:rsidRPr="00925ACF">
        <w:rPr>
          <w:sz w:val="24"/>
          <w:szCs w:val="24"/>
        </w:rPr>
        <w:t>as accepted</w:t>
      </w:r>
      <w:r>
        <w:rPr>
          <w:sz w:val="24"/>
          <w:szCs w:val="24"/>
        </w:rPr>
        <w:t xml:space="preserve"> the filing</w:t>
      </w:r>
      <w:r w:rsidRPr="00925ACF">
        <w:rPr>
          <w:sz w:val="24"/>
          <w:szCs w:val="24"/>
        </w:rPr>
        <w:t>, then the message will go back.</w:t>
      </w:r>
      <w:r w:rsidR="00A01484">
        <w:rPr>
          <w:sz w:val="24"/>
          <w:szCs w:val="24"/>
        </w:rPr>
        <w:t xml:space="preserve">  </w:t>
      </w:r>
      <w:r w:rsidR="009A1456">
        <w:rPr>
          <w:sz w:val="24"/>
          <w:szCs w:val="24"/>
        </w:rPr>
        <w:t>S</w:t>
      </w:r>
      <w:r w:rsidRPr="00925ACF">
        <w:rPr>
          <w:sz w:val="24"/>
          <w:szCs w:val="24"/>
        </w:rPr>
        <w:t xml:space="preserve">tamping the version of what the court accepted </w:t>
      </w:r>
      <w:r w:rsidR="009A1456">
        <w:rPr>
          <w:sz w:val="24"/>
          <w:szCs w:val="24"/>
        </w:rPr>
        <w:t xml:space="preserve">will be included.  </w:t>
      </w:r>
      <w:r w:rsidR="00A01484">
        <w:rPr>
          <w:sz w:val="24"/>
          <w:szCs w:val="24"/>
        </w:rPr>
        <w:t>ISI IT confirmed that f</w:t>
      </w:r>
      <w:r w:rsidR="00A01484" w:rsidRPr="00925ACF">
        <w:rPr>
          <w:sz w:val="24"/>
          <w:szCs w:val="24"/>
        </w:rPr>
        <w:t xml:space="preserve">ile messages and responses back </w:t>
      </w:r>
      <w:r w:rsidR="00A01484">
        <w:rPr>
          <w:sz w:val="24"/>
          <w:szCs w:val="24"/>
        </w:rPr>
        <w:t xml:space="preserve">will be worked on after the </w:t>
      </w:r>
      <w:r w:rsidR="00A01484" w:rsidRPr="00925ACF">
        <w:rPr>
          <w:sz w:val="24"/>
          <w:szCs w:val="24"/>
        </w:rPr>
        <w:t>initial submission has been refined and</w:t>
      </w:r>
      <w:r w:rsidR="00A01484">
        <w:rPr>
          <w:sz w:val="24"/>
          <w:szCs w:val="24"/>
        </w:rPr>
        <w:t xml:space="preserve"> the</w:t>
      </w:r>
      <w:r w:rsidR="00A01484" w:rsidRPr="00925ACF">
        <w:rPr>
          <w:sz w:val="24"/>
          <w:szCs w:val="24"/>
        </w:rPr>
        <w:t xml:space="preserve"> updates needed are done and tested. </w:t>
      </w:r>
    </w:p>
    <w:p w:rsidR="00A01484" w:rsidRPr="00925ACF" w:rsidRDefault="00A01484" w:rsidP="00925ACF">
      <w:pPr>
        <w:pStyle w:val="xmsonormal"/>
        <w:rPr>
          <w:sz w:val="24"/>
          <w:szCs w:val="24"/>
        </w:rPr>
      </w:pPr>
    </w:p>
    <w:p w:rsidR="00925ACF" w:rsidRDefault="006D6BF5" w:rsidP="00925ACF">
      <w:pPr>
        <w:pStyle w:val="xmsonormal"/>
        <w:rPr>
          <w:sz w:val="24"/>
          <w:szCs w:val="24"/>
        </w:rPr>
      </w:pPr>
      <w:r>
        <w:rPr>
          <w:sz w:val="24"/>
          <w:szCs w:val="24"/>
        </w:rPr>
        <w:t>C</w:t>
      </w:r>
      <w:r w:rsidR="00A01484">
        <w:rPr>
          <w:sz w:val="24"/>
          <w:szCs w:val="24"/>
        </w:rPr>
        <w:t xml:space="preserve">riminal filings </w:t>
      </w:r>
      <w:r w:rsidR="00925ACF" w:rsidRPr="00925ACF">
        <w:rPr>
          <w:sz w:val="24"/>
          <w:szCs w:val="24"/>
        </w:rPr>
        <w:t>th</w:t>
      </w:r>
      <w:r w:rsidR="00DA5AAD">
        <w:rPr>
          <w:sz w:val="24"/>
          <w:szCs w:val="24"/>
        </w:rPr>
        <w:t>r</w:t>
      </w:r>
      <w:r w:rsidR="00925ACF" w:rsidRPr="00925ACF">
        <w:rPr>
          <w:sz w:val="24"/>
          <w:szCs w:val="24"/>
        </w:rPr>
        <w:t>ough this interface</w:t>
      </w:r>
      <w:r w:rsidR="00A01484">
        <w:rPr>
          <w:sz w:val="24"/>
          <w:szCs w:val="24"/>
        </w:rPr>
        <w:t xml:space="preserve"> will result in the case as well </w:t>
      </w:r>
      <w:r>
        <w:rPr>
          <w:sz w:val="24"/>
          <w:szCs w:val="24"/>
        </w:rPr>
        <w:t>associated documents</w:t>
      </w:r>
      <w:r w:rsidR="00A01484">
        <w:rPr>
          <w:sz w:val="24"/>
          <w:szCs w:val="24"/>
        </w:rPr>
        <w:t xml:space="preserve"> being available in TrueFiling.  ISI confirmed that documents </w:t>
      </w:r>
      <w:r w:rsidR="00925ACF" w:rsidRPr="00925ACF">
        <w:rPr>
          <w:sz w:val="24"/>
          <w:szCs w:val="24"/>
        </w:rPr>
        <w:t xml:space="preserve">accepted </w:t>
      </w:r>
      <w:r w:rsidR="00A01484">
        <w:rPr>
          <w:sz w:val="24"/>
          <w:szCs w:val="24"/>
        </w:rPr>
        <w:t xml:space="preserve">via this interface </w:t>
      </w:r>
      <w:r w:rsidR="00925ACF" w:rsidRPr="00925ACF">
        <w:rPr>
          <w:sz w:val="24"/>
          <w:szCs w:val="24"/>
        </w:rPr>
        <w:t xml:space="preserve">will still be accessible through </w:t>
      </w:r>
      <w:r w:rsidR="00386C42">
        <w:rPr>
          <w:sz w:val="24"/>
          <w:szCs w:val="24"/>
        </w:rPr>
        <w:t xml:space="preserve">the </w:t>
      </w:r>
      <w:r w:rsidR="00147B75">
        <w:rPr>
          <w:sz w:val="24"/>
          <w:szCs w:val="24"/>
        </w:rPr>
        <w:t>R</w:t>
      </w:r>
      <w:r w:rsidR="00386C42">
        <w:rPr>
          <w:sz w:val="24"/>
          <w:szCs w:val="24"/>
        </w:rPr>
        <w:t xml:space="preserve">egister of </w:t>
      </w:r>
      <w:r w:rsidR="00147B75">
        <w:rPr>
          <w:sz w:val="24"/>
          <w:szCs w:val="24"/>
        </w:rPr>
        <w:t>A</w:t>
      </w:r>
      <w:r w:rsidR="00386C42">
        <w:rPr>
          <w:sz w:val="24"/>
          <w:szCs w:val="24"/>
        </w:rPr>
        <w:t>ctions in</w:t>
      </w:r>
      <w:r w:rsidR="00147B75">
        <w:rPr>
          <w:sz w:val="24"/>
          <w:szCs w:val="24"/>
        </w:rPr>
        <w:t xml:space="preserve"> </w:t>
      </w:r>
      <w:r w:rsidR="00A01484">
        <w:rPr>
          <w:sz w:val="24"/>
          <w:szCs w:val="24"/>
        </w:rPr>
        <w:t xml:space="preserve">TrueFiling.  This is an alternative interface to submission through TrueFiling. </w:t>
      </w:r>
      <w:r w:rsidR="009A1456">
        <w:rPr>
          <w:sz w:val="24"/>
          <w:szCs w:val="24"/>
        </w:rPr>
        <w:t xml:space="preserve"> </w:t>
      </w:r>
      <w:r w:rsidR="00A01484">
        <w:rPr>
          <w:sz w:val="24"/>
          <w:szCs w:val="24"/>
        </w:rPr>
        <w:t>Case</w:t>
      </w:r>
      <w:r w:rsidR="009A1456">
        <w:rPr>
          <w:sz w:val="24"/>
          <w:szCs w:val="24"/>
        </w:rPr>
        <w:t>s</w:t>
      </w:r>
      <w:r w:rsidR="00A01484">
        <w:rPr>
          <w:sz w:val="24"/>
          <w:szCs w:val="24"/>
        </w:rPr>
        <w:t xml:space="preserve"> and </w:t>
      </w:r>
      <w:r w:rsidR="009A1456">
        <w:rPr>
          <w:sz w:val="24"/>
          <w:szCs w:val="24"/>
        </w:rPr>
        <w:t xml:space="preserve">associated </w:t>
      </w:r>
      <w:r w:rsidR="00A01484">
        <w:rPr>
          <w:sz w:val="24"/>
          <w:szCs w:val="24"/>
        </w:rPr>
        <w:t xml:space="preserve">documents can be accepted </w:t>
      </w:r>
      <w:r w:rsidR="00DA5AAD">
        <w:rPr>
          <w:sz w:val="24"/>
          <w:szCs w:val="24"/>
        </w:rPr>
        <w:t xml:space="preserve">using either </w:t>
      </w:r>
      <w:r w:rsidR="00A01484">
        <w:rPr>
          <w:sz w:val="24"/>
          <w:szCs w:val="24"/>
        </w:rPr>
        <w:t xml:space="preserve">process.  </w:t>
      </w:r>
      <w:r w:rsidR="00DA5AAD">
        <w:rPr>
          <w:sz w:val="24"/>
          <w:szCs w:val="24"/>
        </w:rPr>
        <w:t>T</w:t>
      </w:r>
      <w:r w:rsidR="00A01484">
        <w:rPr>
          <w:sz w:val="24"/>
          <w:szCs w:val="24"/>
        </w:rPr>
        <w:t xml:space="preserve">hese are </w:t>
      </w:r>
      <w:r w:rsidR="00925ACF" w:rsidRPr="00925ACF">
        <w:rPr>
          <w:sz w:val="24"/>
          <w:szCs w:val="24"/>
        </w:rPr>
        <w:t xml:space="preserve">parallel alternative processes for the case and </w:t>
      </w:r>
      <w:r w:rsidR="009A1456">
        <w:rPr>
          <w:sz w:val="24"/>
          <w:szCs w:val="24"/>
        </w:rPr>
        <w:t xml:space="preserve">associated </w:t>
      </w:r>
      <w:r w:rsidR="00925ACF" w:rsidRPr="00925ACF">
        <w:rPr>
          <w:sz w:val="24"/>
          <w:szCs w:val="24"/>
        </w:rPr>
        <w:t xml:space="preserve">documents to end </w:t>
      </w:r>
      <w:r w:rsidR="00A01484">
        <w:rPr>
          <w:sz w:val="24"/>
          <w:szCs w:val="24"/>
        </w:rPr>
        <w:t xml:space="preserve">up </w:t>
      </w:r>
      <w:r w:rsidR="00925ACF" w:rsidRPr="00925ACF">
        <w:rPr>
          <w:sz w:val="24"/>
          <w:szCs w:val="24"/>
        </w:rPr>
        <w:t xml:space="preserve">in the same place – </w:t>
      </w:r>
      <w:r w:rsidR="00A01484">
        <w:rPr>
          <w:sz w:val="24"/>
          <w:szCs w:val="24"/>
        </w:rPr>
        <w:t xml:space="preserve">just from </w:t>
      </w:r>
      <w:r w:rsidR="00925ACF" w:rsidRPr="00925ACF">
        <w:rPr>
          <w:sz w:val="24"/>
          <w:szCs w:val="24"/>
        </w:rPr>
        <w:t>two different areas of input</w:t>
      </w:r>
      <w:r w:rsidR="00A01484">
        <w:rPr>
          <w:sz w:val="24"/>
          <w:szCs w:val="24"/>
        </w:rPr>
        <w:t>.</w:t>
      </w:r>
      <w:r w:rsidR="00DA5AAD">
        <w:rPr>
          <w:sz w:val="24"/>
          <w:szCs w:val="24"/>
        </w:rPr>
        <w:t xml:space="preserve">  </w:t>
      </w:r>
      <w:r w:rsidR="009A1456">
        <w:rPr>
          <w:sz w:val="24"/>
          <w:szCs w:val="24"/>
        </w:rPr>
        <w:t>I</w:t>
      </w:r>
      <w:r w:rsidR="00925ACF" w:rsidRPr="00925ACF">
        <w:rPr>
          <w:sz w:val="24"/>
          <w:szCs w:val="24"/>
        </w:rPr>
        <w:t xml:space="preserve">f a document coming in from </w:t>
      </w:r>
      <w:r w:rsidR="00A01484">
        <w:rPr>
          <w:sz w:val="24"/>
          <w:szCs w:val="24"/>
        </w:rPr>
        <w:t xml:space="preserve">the </w:t>
      </w:r>
      <w:r w:rsidR="00925ACF" w:rsidRPr="00925ACF">
        <w:rPr>
          <w:sz w:val="24"/>
          <w:szCs w:val="24"/>
        </w:rPr>
        <w:t xml:space="preserve">ecf interface is rejected, it will not </w:t>
      </w:r>
      <w:r w:rsidR="009A1456">
        <w:rPr>
          <w:sz w:val="24"/>
          <w:szCs w:val="24"/>
        </w:rPr>
        <w:t xml:space="preserve">be available in TrueFiling.  </w:t>
      </w:r>
    </w:p>
    <w:p w:rsidR="009A1456" w:rsidRPr="00925ACF" w:rsidRDefault="009A1456" w:rsidP="00925ACF">
      <w:pPr>
        <w:pStyle w:val="xmsonormal"/>
        <w:rPr>
          <w:sz w:val="24"/>
          <w:szCs w:val="24"/>
        </w:rPr>
      </w:pPr>
    </w:p>
    <w:p w:rsidR="00A01484" w:rsidRPr="00925ACF" w:rsidRDefault="00A01484" w:rsidP="00A01484">
      <w:pPr>
        <w:pStyle w:val="xmsonormal"/>
        <w:rPr>
          <w:sz w:val="24"/>
          <w:szCs w:val="24"/>
        </w:rPr>
      </w:pPr>
      <w:r>
        <w:rPr>
          <w:sz w:val="24"/>
          <w:szCs w:val="24"/>
        </w:rPr>
        <w:lastRenderedPageBreak/>
        <w:t xml:space="preserve">The ACS will need to prepare an Agreement for this data exchange, which will need to be </w:t>
      </w:r>
      <w:r w:rsidRPr="00925ACF">
        <w:rPr>
          <w:sz w:val="24"/>
          <w:szCs w:val="24"/>
        </w:rPr>
        <w:t xml:space="preserve">in place before </w:t>
      </w:r>
      <w:r>
        <w:rPr>
          <w:sz w:val="24"/>
          <w:szCs w:val="24"/>
        </w:rPr>
        <w:t xml:space="preserve">this process goes into production. </w:t>
      </w:r>
      <w:r w:rsidRPr="00925ACF">
        <w:rPr>
          <w:sz w:val="24"/>
          <w:szCs w:val="24"/>
        </w:rPr>
        <w:t xml:space="preserve">  </w:t>
      </w:r>
      <w:r>
        <w:rPr>
          <w:sz w:val="24"/>
          <w:szCs w:val="24"/>
        </w:rPr>
        <w:t xml:space="preserve">The ACS will meet on this. </w:t>
      </w:r>
    </w:p>
    <w:p w:rsidR="00925ACF" w:rsidRPr="00925ACF" w:rsidRDefault="00925ACF" w:rsidP="00925ACF">
      <w:pPr>
        <w:pStyle w:val="xmsonormal"/>
        <w:rPr>
          <w:sz w:val="24"/>
          <w:szCs w:val="24"/>
        </w:rPr>
      </w:pPr>
      <w:r w:rsidRPr="00925ACF">
        <w:rPr>
          <w:sz w:val="24"/>
          <w:szCs w:val="24"/>
        </w:rPr>
        <w:t> </w:t>
      </w:r>
    </w:p>
    <w:p w:rsidR="00925ACF" w:rsidRPr="00925ACF" w:rsidRDefault="00925ACF" w:rsidP="00925ACF">
      <w:pPr>
        <w:pStyle w:val="xmsonormal"/>
        <w:rPr>
          <w:sz w:val="24"/>
          <w:szCs w:val="24"/>
        </w:rPr>
      </w:pPr>
      <w:r w:rsidRPr="00925ACF">
        <w:rPr>
          <w:sz w:val="24"/>
          <w:szCs w:val="24"/>
        </w:rPr>
        <w:t>Timeline/Schedule:</w:t>
      </w:r>
    </w:p>
    <w:p w:rsidR="00925ACF" w:rsidRPr="00925ACF" w:rsidRDefault="00925ACF" w:rsidP="00925ACF">
      <w:pPr>
        <w:pStyle w:val="xmsonormal"/>
        <w:rPr>
          <w:sz w:val="24"/>
          <w:szCs w:val="24"/>
        </w:rPr>
      </w:pPr>
    </w:p>
    <w:p w:rsidR="00925ACF" w:rsidRPr="00925ACF" w:rsidRDefault="00DA5AAD" w:rsidP="00925ACF">
      <w:pPr>
        <w:pStyle w:val="xmsonormal"/>
        <w:numPr>
          <w:ilvl w:val="0"/>
          <w:numId w:val="50"/>
        </w:numPr>
        <w:rPr>
          <w:rFonts w:eastAsia="Times New Roman"/>
          <w:sz w:val="24"/>
          <w:szCs w:val="24"/>
        </w:rPr>
      </w:pPr>
      <w:r>
        <w:rPr>
          <w:rFonts w:eastAsia="Times New Roman"/>
          <w:sz w:val="24"/>
          <w:szCs w:val="24"/>
        </w:rPr>
        <w:t xml:space="preserve">The </w:t>
      </w:r>
      <w:r w:rsidR="00925ACF" w:rsidRPr="00925ACF">
        <w:rPr>
          <w:rFonts w:eastAsia="Times New Roman"/>
          <w:sz w:val="24"/>
          <w:szCs w:val="24"/>
        </w:rPr>
        <w:t xml:space="preserve">message submission </w:t>
      </w:r>
      <w:r>
        <w:rPr>
          <w:rFonts w:eastAsia="Times New Roman"/>
          <w:sz w:val="24"/>
          <w:szCs w:val="24"/>
        </w:rPr>
        <w:t xml:space="preserve">is </w:t>
      </w:r>
      <w:r w:rsidR="00925ACF" w:rsidRPr="00925ACF">
        <w:rPr>
          <w:rFonts w:eastAsia="Times New Roman"/>
          <w:sz w:val="24"/>
          <w:szCs w:val="24"/>
        </w:rPr>
        <w:t xml:space="preserve">about 80% done.  </w:t>
      </w:r>
      <w:r>
        <w:rPr>
          <w:rFonts w:eastAsia="Times New Roman"/>
          <w:sz w:val="24"/>
          <w:szCs w:val="24"/>
        </w:rPr>
        <w:t>Completion is p</w:t>
      </w:r>
      <w:r w:rsidR="00925ACF" w:rsidRPr="00925ACF">
        <w:rPr>
          <w:rFonts w:eastAsia="Times New Roman"/>
          <w:sz w:val="24"/>
          <w:szCs w:val="24"/>
        </w:rPr>
        <w:t>ushed to 13</w:t>
      </w:r>
      <w:r w:rsidR="00925ACF" w:rsidRPr="00925ACF">
        <w:rPr>
          <w:rFonts w:eastAsia="Times New Roman"/>
          <w:sz w:val="24"/>
          <w:szCs w:val="24"/>
          <w:vertAlign w:val="superscript"/>
        </w:rPr>
        <w:t>th</w:t>
      </w:r>
      <w:r w:rsidR="00925ACF" w:rsidRPr="00925ACF">
        <w:rPr>
          <w:rFonts w:eastAsia="Times New Roman"/>
          <w:sz w:val="24"/>
          <w:szCs w:val="24"/>
        </w:rPr>
        <w:t xml:space="preserve"> December.  </w:t>
      </w:r>
    </w:p>
    <w:p w:rsidR="00DA5AAD" w:rsidRDefault="00925ACF" w:rsidP="00925ACF">
      <w:pPr>
        <w:pStyle w:val="xmsonormal"/>
        <w:numPr>
          <w:ilvl w:val="0"/>
          <w:numId w:val="50"/>
        </w:numPr>
        <w:rPr>
          <w:rFonts w:eastAsia="Times New Roman"/>
          <w:sz w:val="24"/>
          <w:szCs w:val="24"/>
        </w:rPr>
      </w:pPr>
      <w:r w:rsidRPr="00925ACF">
        <w:rPr>
          <w:rFonts w:eastAsia="Times New Roman"/>
          <w:sz w:val="24"/>
          <w:szCs w:val="24"/>
        </w:rPr>
        <w:t>OB dev</w:t>
      </w:r>
      <w:r w:rsidR="00DA5AAD">
        <w:rPr>
          <w:rFonts w:eastAsia="Times New Roman"/>
          <w:sz w:val="24"/>
          <w:szCs w:val="24"/>
        </w:rPr>
        <w:t>elopment should</w:t>
      </w:r>
      <w:r w:rsidRPr="00925ACF">
        <w:rPr>
          <w:rFonts w:eastAsia="Times New Roman"/>
          <w:sz w:val="24"/>
          <w:szCs w:val="24"/>
        </w:rPr>
        <w:t xml:space="preserve"> occur over next 2-3 weeks</w:t>
      </w:r>
      <w:r w:rsidR="00DA5AAD">
        <w:rPr>
          <w:rFonts w:eastAsia="Times New Roman"/>
          <w:sz w:val="24"/>
          <w:szCs w:val="24"/>
        </w:rPr>
        <w:t xml:space="preserve">, and that could be completed by the </w:t>
      </w:r>
      <w:r w:rsidRPr="00925ACF">
        <w:rPr>
          <w:rFonts w:eastAsia="Times New Roman"/>
          <w:sz w:val="24"/>
          <w:szCs w:val="24"/>
        </w:rPr>
        <w:t xml:space="preserve">end of December.  </w:t>
      </w:r>
      <w:r>
        <w:rPr>
          <w:rFonts w:eastAsia="Times New Roman"/>
          <w:sz w:val="24"/>
          <w:szCs w:val="24"/>
        </w:rPr>
        <w:t xml:space="preserve">At the same time </w:t>
      </w:r>
      <w:r w:rsidR="00DA5AAD">
        <w:rPr>
          <w:rFonts w:eastAsia="Times New Roman"/>
          <w:sz w:val="24"/>
          <w:szCs w:val="24"/>
        </w:rPr>
        <w:t xml:space="preserve">work will proceed on a </w:t>
      </w:r>
      <w:r w:rsidRPr="00925ACF">
        <w:rPr>
          <w:rFonts w:eastAsia="Times New Roman"/>
          <w:sz w:val="24"/>
          <w:szCs w:val="24"/>
        </w:rPr>
        <w:t>plan for testing</w:t>
      </w:r>
    </w:p>
    <w:p w:rsidR="00925ACF" w:rsidRPr="00925ACF" w:rsidRDefault="00DA5AAD" w:rsidP="00925ACF">
      <w:pPr>
        <w:pStyle w:val="xmsonormal"/>
        <w:numPr>
          <w:ilvl w:val="0"/>
          <w:numId w:val="50"/>
        </w:numPr>
        <w:rPr>
          <w:rFonts w:eastAsia="Times New Roman"/>
          <w:sz w:val="24"/>
          <w:szCs w:val="24"/>
        </w:rPr>
      </w:pPr>
      <w:r>
        <w:rPr>
          <w:rFonts w:eastAsia="Times New Roman"/>
          <w:sz w:val="24"/>
          <w:szCs w:val="24"/>
        </w:rPr>
        <w:t>Testing will begin</w:t>
      </w:r>
      <w:r w:rsidR="00925ACF" w:rsidRPr="00925ACF">
        <w:rPr>
          <w:rFonts w:eastAsia="Times New Roman"/>
          <w:sz w:val="24"/>
          <w:szCs w:val="24"/>
        </w:rPr>
        <w:t xml:space="preserve">.  </w:t>
      </w:r>
    </w:p>
    <w:p w:rsidR="00925ACF" w:rsidRPr="00925ACF" w:rsidRDefault="00DA5AAD" w:rsidP="00925ACF">
      <w:pPr>
        <w:pStyle w:val="xmsonormal"/>
        <w:numPr>
          <w:ilvl w:val="0"/>
          <w:numId w:val="50"/>
        </w:numPr>
        <w:rPr>
          <w:rFonts w:eastAsia="Times New Roman"/>
          <w:sz w:val="24"/>
          <w:szCs w:val="24"/>
        </w:rPr>
      </w:pPr>
      <w:r>
        <w:rPr>
          <w:rFonts w:eastAsia="Times New Roman"/>
          <w:sz w:val="24"/>
          <w:szCs w:val="24"/>
        </w:rPr>
        <w:t>Testing could be completed b</w:t>
      </w:r>
      <w:r w:rsidR="00925ACF" w:rsidRPr="00925ACF">
        <w:rPr>
          <w:rFonts w:eastAsia="Times New Roman"/>
          <w:sz w:val="24"/>
          <w:szCs w:val="24"/>
        </w:rPr>
        <w:t>y mid-January</w:t>
      </w:r>
      <w:r>
        <w:rPr>
          <w:rFonts w:eastAsia="Times New Roman"/>
          <w:sz w:val="24"/>
          <w:szCs w:val="24"/>
        </w:rPr>
        <w:t xml:space="preserve"> 2022</w:t>
      </w:r>
      <w:r w:rsidR="00925ACF" w:rsidRPr="00925ACF">
        <w:rPr>
          <w:rFonts w:eastAsia="Times New Roman"/>
          <w:sz w:val="24"/>
          <w:szCs w:val="24"/>
        </w:rPr>
        <w:t xml:space="preserve">.  Case initiation may be ready to test for case submission and responses by mid-January.  </w:t>
      </w:r>
    </w:p>
    <w:p w:rsidR="00925ACF" w:rsidRPr="00925ACF" w:rsidRDefault="00925ACF" w:rsidP="00925ACF">
      <w:pPr>
        <w:pStyle w:val="xmsonormal"/>
        <w:numPr>
          <w:ilvl w:val="0"/>
          <w:numId w:val="50"/>
        </w:numPr>
        <w:rPr>
          <w:rFonts w:eastAsia="Times New Roman"/>
          <w:sz w:val="24"/>
          <w:szCs w:val="24"/>
        </w:rPr>
      </w:pPr>
      <w:r w:rsidRPr="00925ACF">
        <w:rPr>
          <w:rFonts w:eastAsia="Times New Roman"/>
          <w:sz w:val="24"/>
          <w:szCs w:val="24"/>
        </w:rPr>
        <w:t xml:space="preserve">ACS, Equivant, and PBK </w:t>
      </w:r>
      <w:r w:rsidR="00DA5AAD">
        <w:rPr>
          <w:rFonts w:eastAsia="Times New Roman"/>
          <w:sz w:val="24"/>
          <w:szCs w:val="24"/>
        </w:rPr>
        <w:t xml:space="preserve">will </w:t>
      </w:r>
      <w:r w:rsidRPr="00925ACF">
        <w:rPr>
          <w:rFonts w:eastAsia="Times New Roman"/>
          <w:sz w:val="24"/>
          <w:szCs w:val="24"/>
        </w:rPr>
        <w:t xml:space="preserve">then need to review and test. </w:t>
      </w:r>
    </w:p>
    <w:p w:rsidR="00925ACF" w:rsidRPr="00925ACF" w:rsidRDefault="00DA5AAD" w:rsidP="00925ACF">
      <w:pPr>
        <w:pStyle w:val="xmsonormal"/>
        <w:numPr>
          <w:ilvl w:val="0"/>
          <w:numId w:val="50"/>
        </w:numPr>
        <w:rPr>
          <w:rFonts w:eastAsia="Times New Roman"/>
          <w:sz w:val="24"/>
          <w:szCs w:val="24"/>
        </w:rPr>
      </w:pPr>
      <w:r>
        <w:rPr>
          <w:rFonts w:eastAsia="Times New Roman"/>
          <w:sz w:val="24"/>
          <w:szCs w:val="24"/>
        </w:rPr>
        <w:t xml:space="preserve">Go Live might be possible with this timeline at the end of </w:t>
      </w:r>
      <w:r w:rsidR="00925ACF" w:rsidRPr="00925ACF">
        <w:rPr>
          <w:rFonts w:eastAsia="Times New Roman"/>
          <w:sz w:val="24"/>
          <w:szCs w:val="24"/>
        </w:rPr>
        <w:t xml:space="preserve">January 2022. </w:t>
      </w:r>
    </w:p>
    <w:p w:rsidR="00925ACF" w:rsidRPr="00925ACF" w:rsidRDefault="00925ACF" w:rsidP="00925ACF">
      <w:pPr>
        <w:pStyle w:val="xmsonormal"/>
        <w:rPr>
          <w:sz w:val="24"/>
          <w:szCs w:val="24"/>
        </w:rPr>
      </w:pPr>
    </w:p>
    <w:p w:rsidR="00DA5AAD" w:rsidRDefault="00DA5AAD" w:rsidP="00925ACF">
      <w:pPr>
        <w:pStyle w:val="xmsonormal"/>
        <w:rPr>
          <w:sz w:val="24"/>
          <w:szCs w:val="24"/>
        </w:rPr>
      </w:pPr>
      <w:r>
        <w:rPr>
          <w:sz w:val="24"/>
          <w:szCs w:val="24"/>
        </w:rPr>
        <w:t xml:space="preserve">DOL will check with PBK on their schedule in the next few weeks because of the holidays.  </w:t>
      </w:r>
    </w:p>
    <w:p w:rsidR="00925ACF" w:rsidRPr="00925ACF" w:rsidRDefault="00925ACF" w:rsidP="008B6968">
      <w:pPr>
        <w:rPr>
          <w:rFonts w:asciiTheme="minorHAnsi" w:hAnsiTheme="minorHAnsi" w:cstheme="minorHAnsi"/>
          <w:bCs/>
          <w:sz w:val="24"/>
          <w:szCs w:val="24"/>
        </w:rPr>
      </w:pPr>
    </w:p>
    <w:sectPr w:rsidR="00925ACF" w:rsidRPr="00925ACF" w:rsidSect="00486E5E">
      <w:headerReference w:type="default" r:id="rId14"/>
      <w:pgSz w:w="12240" w:h="15840" w:code="1"/>
      <w:pgMar w:top="1166" w:right="1440" w:bottom="144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34D" w:rsidRDefault="0015034D">
      <w:r>
        <w:separator/>
      </w:r>
    </w:p>
  </w:endnote>
  <w:endnote w:type="continuationSeparator" w:id="0">
    <w:p w:rsidR="0015034D" w:rsidRDefault="0015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FA" w:rsidRDefault="00B170FA"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70FA" w:rsidRDefault="00B17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FA" w:rsidRDefault="00B170FA"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170FA" w:rsidRDefault="00B17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FA" w:rsidRDefault="00B170FA"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70FA" w:rsidRDefault="00B17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34D" w:rsidRDefault="0015034D">
      <w:r>
        <w:separator/>
      </w:r>
    </w:p>
  </w:footnote>
  <w:footnote w:type="continuationSeparator" w:id="0">
    <w:p w:rsidR="0015034D" w:rsidRDefault="0015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FA" w:rsidRDefault="00B17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FA" w:rsidRPr="005C430A" w:rsidRDefault="00B170FA">
    <w:pPr>
      <w:rPr>
        <w:rFonts w:ascii="Arial" w:hAnsi="Arial" w:cs="Arial"/>
      </w:rPr>
    </w:pPr>
    <w:r w:rsidRPr="005C430A">
      <w:rPr>
        <w:rFonts w:ascii="Arial" w:hAnsi="Arial" w:cs="Arial"/>
        <w:b/>
      </w:rPr>
      <w:t>MAJIC</w:t>
    </w:r>
  </w:p>
  <w:p w:rsidR="00B170FA" w:rsidRPr="005C430A" w:rsidRDefault="00B170FA">
    <w:pPr>
      <w:rPr>
        <w:rStyle w:val="PageNumber"/>
        <w:rFonts w:ascii="Arial" w:hAnsi="Arial" w:cs="Arial"/>
      </w:rPr>
    </w:pPr>
    <w:r>
      <w:rPr>
        <w:rFonts w:ascii="Arial" w:hAnsi="Arial" w:cs="Arial"/>
      </w:rPr>
      <w:t xml:space="preserve">Minutes </w:t>
    </w:r>
  </w:p>
  <w:p w:rsidR="00B170FA" w:rsidRDefault="00B17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FA" w:rsidRDefault="00B170FA">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FA" w:rsidRDefault="00B170FA">
    <w:pPr>
      <w:rPr>
        <w:rFonts w:ascii="Arial" w:hAnsi="Arial" w:cs="Arial"/>
        <w:b/>
      </w:rPr>
    </w:pPr>
    <w:r w:rsidRPr="005C430A">
      <w:rPr>
        <w:rFonts w:ascii="Arial" w:hAnsi="Arial" w:cs="Arial"/>
        <w:b/>
      </w:rPr>
      <w:t>MAJIC</w:t>
    </w:r>
    <w:r>
      <w:rPr>
        <w:rFonts w:ascii="Arial" w:hAnsi="Arial" w:cs="Arial"/>
        <w:b/>
      </w:rPr>
      <w:t xml:space="preserve"> Steering Group Meeting</w:t>
    </w:r>
  </w:p>
  <w:p w:rsidR="00B170FA" w:rsidRDefault="00B170FA">
    <w:pPr>
      <w:rPr>
        <w:rFonts w:ascii="Arial" w:hAnsi="Arial" w:cs="Arial"/>
        <w:b/>
      </w:rPr>
    </w:pPr>
    <w:r>
      <w:rPr>
        <w:rFonts w:ascii="Arial" w:hAnsi="Arial" w:cs="Arial"/>
        <w:b/>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3269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F078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9E2A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5C44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AC09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F240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EE9C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F229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0699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4CA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F0D24"/>
    <w:multiLevelType w:val="hybridMultilevel"/>
    <w:tmpl w:val="A830AC60"/>
    <w:lvl w:ilvl="0" w:tplc="04090009">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02337D3F"/>
    <w:multiLevelType w:val="hybridMultilevel"/>
    <w:tmpl w:val="A76ED6E4"/>
    <w:lvl w:ilvl="0" w:tplc="7E74917C">
      <w:start w:val="1"/>
      <w:numFmt w:val="decimal"/>
      <w:lvlText w:val="%1."/>
      <w:lvlJc w:val="left"/>
      <w:pPr>
        <w:ind w:left="720" w:hanging="360"/>
      </w:pPr>
      <w:rPr>
        <w:b/>
        <w:sz w:val="24"/>
        <w:szCs w:val="24"/>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7F606DA"/>
    <w:multiLevelType w:val="hybridMultilevel"/>
    <w:tmpl w:val="6B749DC4"/>
    <w:lvl w:ilvl="0" w:tplc="76C0358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86256B"/>
    <w:multiLevelType w:val="hybridMultilevel"/>
    <w:tmpl w:val="F8103204"/>
    <w:lvl w:ilvl="0" w:tplc="0409000F">
      <w:start w:val="1"/>
      <w:numFmt w:val="decimal"/>
      <w:lvlText w:val="%1."/>
      <w:lvlJc w:val="left"/>
      <w:pPr>
        <w:ind w:left="54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0F8F04B6"/>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B82BB4"/>
    <w:multiLevelType w:val="hybridMultilevel"/>
    <w:tmpl w:val="CA64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6619B"/>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072DC1"/>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B3361"/>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A191D"/>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A3CA8"/>
    <w:multiLevelType w:val="hybridMultilevel"/>
    <w:tmpl w:val="6C8A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AEB43BC"/>
    <w:multiLevelType w:val="multilevel"/>
    <w:tmpl w:val="C696E8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AF373AD"/>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D87DCC"/>
    <w:multiLevelType w:val="hybridMultilevel"/>
    <w:tmpl w:val="E7567E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BF10EA"/>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B15FE4"/>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19624A"/>
    <w:multiLevelType w:val="hybridMultilevel"/>
    <w:tmpl w:val="F8103204"/>
    <w:lvl w:ilvl="0" w:tplc="0409000F">
      <w:start w:val="1"/>
      <w:numFmt w:val="decimal"/>
      <w:lvlText w:val="%1."/>
      <w:lvlJc w:val="left"/>
      <w:pPr>
        <w:ind w:left="54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36656FA9"/>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B950B8"/>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CE71AE"/>
    <w:multiLevelType w:val="hybridMultilevel"/>
    <w:tmpl w:val="D9D8D2A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D221264"/>
    <w:multiLevelType w:val="hybridMultilevel"/>
    <w:tmpl w:val="F8103204"/>
    <w:lvl w:ilvl="0" w:tplc="0409000F">
      <w:start w:val="1"/>
      <w:numFmt w:val="decimal"/>
      <w:lvlText w:val="%1."/>
      <w:lvlJc w:val="left"/>
      <w:pPr>
        <w:ind w:left="54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15:restartNumberingAfterBreak="0">
    <w:nsid w:val="40DD24BC"/>
    <w:multiLevelType w:val="hybridMultilevel"/>
    <w:tmpl w:val="E708C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4C613DC"/>
    <w:multiLevelType w:val="multilevel"/>
    <w:tmpl w:val="4F06FE68"/>
    <w:lvl w:ilvl="0">
      <w:start w:val="1"/>
      <w:numFmt w:val="upperRoman"/>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3" w15:restartNumberingAfterBreak="0">
    <w:nsid w:val="486A555A"/>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F74B81"/>
    <w:multiLevelType w:val="hybridMultilevel"/>
    <w:tmpl w:val="F8103204"/>
    <w:lvl w:ilvl="0" w:tplc="0409000F">
      <w:start w:val="1"/>
      <w:numFmt w:val="decimal"/>
      <w:lvlText w:val="%1."/>
      <w:lvlJc w:val="left"/>
      <w:pPr>
        <w:ind w:left="270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35" w15:restartNumberingAfterBreak="0">
    <w:nsid w:val="4ABC44CF"/>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9267A8"/>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F82887"/>
    <w:multiLevelType w:val="hybridMultilevel"/>
    <w:tmpl w:val="6040F4BE"/>
    <w:lvl w:ilvl="0" w:tplc="F2229D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8C3538"/>
    <w:multiLevelType w:val="hybridMultilevel"/>
    <w:tmpl w:val="F8103204"/>
    <w:lvl w:ilvl="0" w:tplc="0409000F">
      <w:start w:val="1"/>
      <w:numFmt w:val="decimal"/>
      <w:lvlText w:val="%1."/>
      <w:lvlJc w:val="left"/>
      <w:pPr>
        <w:ind w:left="54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9" w15:restartNumberingAfterBreak="0">
    <w:nsid w:val="655003B7"/>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F1B82"/>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0B7B54"/>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776BF1"/>
    <w:multiLevelType w:val="hybridMultilevel"/>
    <w:tmpl w:val="9E0264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2AE4DD5"/>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52F11"/>
    <w:multiLevelType w:val="singleLevel"/>
    <w:tmpl w:val="7A2C509C"/>
    <w:lvl w:ilvl="0">
      <w:start w:val="1"/>
      <w:numFmt w:val="bullet"/>
      <w:pStyle w:val="n"/>
      <w:lvlText w:val=""/>
      <w:lvlJc w:val="left"/>
      <w:pPr>
        <w:tabs>
          <w:tab w:val="num" w:pos="360"/>
        </w:tabs>
        <w:ind w:left="360" w:hanging="360"/>
      </w:pPr>
      <w:rPr>
        <w:rFonts w:ascii="Symbol" w:hAnsi="Symbol" w:hint="default"/>
      </w:rPr>
    </w:lvl>
  </w:abstractNum>
  <w:abstractNum w:abstractNumId="45" w15:restartNumberingAfterBreak="0">
    <w:nsid w:val="7AB95219"/>
    <w:multiLevelType w:val="multilevel"/>
    <w:tmpl w:val="937CA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520895"/>
    <w:multiLevelType w:val="hybridMultilevel"/>
    <w:tmpl w:val="45A651AC"/>
    <w:lvl w:ilvl="0" w:tplc="47E2FF9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4"/>
  </w:num>
  <w:num w:numId="13">
    <w:abstractNumId w:val="27"/>
  </w:num>
  <w:num w:numId="14">
    <w:abstractNumId w:val="40"/>
  </w:num>
  <w:num w:numId="15">
    <w:abstractNumId w:val="43"/>
  </w:num>
  <w:num w:numId="16">
    <w:abstractNumId w:val="24"/>
  </w:num>
  <w:num w:numId="17">
    <w:abstractNumId w:val="3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8"/>
  </w:num>
  <w:num w:numId="21">
    <w:abstractNumId w:val="34"/>
  </w:num>
  <w:num w:numId="22">
    <w:abstractNumId w:val="3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0"/>
  </w:num>
  <w:num w:numId="27">
    <w:abstractNumId w:val="16"/>
  </w:num>
  <w:num w:numId="28">
    <w:abstractNumId w:val="38"/>
  </w:num>
  <w:num w:numId="29">
    <w:abstractNumId w:val="41"/>
  </w:num>
  <w:num w:numId="30">
    <w:abstractNumId w:val="45"/>
  </w:num>
  <w:num w:numId="31">
    <w:abstractNumId w:val="39"/>
  </w:num>
  <w:num w:numId="32">
    <w:abstractNumId w:val="31"/>
  </w:num>
  <w:num w:numId="33">
    <w:abstractNumId w:val="36"/>
  </w:num>
  <w:num w:numId="34">
    <w:abstractNumId w:val="46"/>
  </w:num>
  <w:num w:numId="35">
    <w:abstractNumId w:val="12"/>
  </w:num>
  <w:num w:numId="3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1"/>
  </w:num>
  <w:num w:numId="41">
    <w:abstractNumId w:val="28"/>
  </w:num>
  <w:num w:numId="42">
    <w:abstractNumId w:val="22"/>
  </w:num>
  <w:num w:numId="43">
    <w:abstractNumId w:val="17"/>
  </w:num>
  <w:num w:numId="44">
    <w:abstractNumId w:val="14"/>
  </w:num>
  <w:num w:numId="45">
    <w:abstractNumId w:val="29"/>
    <w:lvlOverride w:ilvl="0">
      <w:startOverride w:val="1"/>
    </w:lvlOverride>
    <w:lvlOverride w:ilvl="1"/>
    <w:lvlOverride w:ilvl="2"/>
    <w:lvlOverride w:ilvl="3"/>
    <w:lvlOverride w:ilvl="4"/>
    <w:lvlOverride w:ilvl="5"/>
    <w:lvlOverride w:ilvl="6"/>
    <w:lvlOverride w:ilvl="7"/>
    <w:lvlOverride w:ilvl="8"/>
  </w:num>
  <w:num w:numId="46">
    <w:abstractNumId w:val="10"/>
  </w:num>
  <w:num w:numId="47">
    <w:abstractNumId w:val="23"/>
  </w:num>
  <w:num w:numId="48">
    <w:abstractNumId w:val="19"/>
  </w:num>
  <w:num w:numId="49">
    <w:abstractNumId w:val="10"/>
  </w:num>
  <w:num w:numId="5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95"/>
    <w:rsid w:val="00000BBC"/>
    <w:rsid w:val="000013A2"/>
    <w:rsid w:val="00001865"/>
    <w:rsid w:val="000026AE"/>
    <w:rsid w:val="000028C9"/>
    <w:rsid w:val="00002F48"/>
    <w:rsid w:val="0000309B"/>
    <w:rsid w:val="00003194"/>
    <w:rsid w:val="00003545"/>
    <w:rsid w:val="00003A97"/>
    <w:rsid w:val="00004B8D"/>
    <w:rsid w:val="0000545D"/>
    <w:rsid w:val="000058CD"/>
    <w:rsid w:val="00006360"/>
    <w:rsid w:val="0000693F"/>
    <w:rsid w:val="00007000"/>
    <w:rsid w:val="00010232"/>
    <w:rsid w:val="000110A5"/>
    <w:rsid w:val="00011464"/>
    <w:rsid w:val="00011615"/>
    <w:rsid w:val="0001193C"/>
    <w:rsid w:val="0001258B"/>
    <w:rsid w:val="00012818"/>
    <w:rsid w:val="00012B0A"/>
    <w:rsid w:val="00012C0E"/>
    <w:rsid w:val="000131B1"/>
    <w:rsid w:val="00013822"/>
    <w:rsid w:val="00013F26"/>
    <w:rsid w:val="000140A4"/>
    <w:rsid w:val="00014603"/>
    <w:rsid w:val="00014A82"/>
    <w:rsid w:val="00014B71"/>
    <w:rsid w:val="00014E7E"/>
    <w:rsid w:val="000155C5"/>
    <w:rsid w:val="000156E4"/>
    <w:rsid w:val="00015B50"/>
    <w:rsid w:val="00016E7A"/>
    <w:rsid w:val="00016F26"/>
    <w:rsid w:val="00020ACC"/>
    <w:rsid w:val="00020C37"/>
    <w:rsid w:val="00022737"/>
    <w:rsid w:val="00022CDA"/>
    <w:rsid w:val="0002315D"/>
    <w:rsid w:val="000235CF"/>
    <w:rsid w:val="000239C2"/>
    <w:rsid w:val="00023FB1"/>
    <w:rsid w:val="00024A31"/>
    <w:rsid w:val="00024CC0"/>
    <w:rsid w:val="00025B09"/>
    <w:rsid w:val="00025D95"/>
    <w:rsid w:val="00026ACB"/>
    <w:rsid w:val="000279D5"/>
    <w:rsid w:val="0003018C"/>
    <w:rsid w:val="00030D44"/>
    <w:rsid w:val="00031140"/>
    <w:rsid w:val="000313F6"/>
    <w:rsid w:val="00031E26"/>
    <w:rsid w:val="0003266A"/>
    <w:rsid w:val="00032806"/>
    <w:rsid w:val="000335BC"/>
    <w:rsid w:val="00033D84"/>
    <w:rsid w:val="00034806"/>
    <w:rsid w:val="0003502D"/>
    <w:rsid w:val="000363F9"/>
    <w:rsid w:val="00036EFE"/>
    <w:rsid w:val="000378D5"/>
    <w:rsid w:val="00037C3A"/>
    <w:rsid w:val="00037CEB"/>
    <w:rsid w:val="00040568"/>
    <w:rsid w:val="00040E2B"/>
    <w:rsid w:val="000416A2"/>
    <w:rsid w:val="00041B3C"/>
    <w:rsid w:val="00041F45"/>
    <w:rsid w:val="00042535"/>
    <w:rsid w:val="00043254"/>
    <w:rsid w:val="0004541E"/>
    <w:rsid w:val="00045E9A"/>
    <w:rsid w:val="00046B11"/>
    <w:rsid w:val="0004791E"/>
    <w:rsid w:val="00047DF9"/>
    <w:rsid w:val="00051130"/>
    <w:rsid w:val="00051C8D"/>
    <w:rsid w:val="00052C48"/>
    <w:rsid w:val="00052E2A"/>
    <w:rsid w:val="00053560"/>
    <w:rsid w:val="00054990"/>
    <w:rsid w:val="00054CED"/>
    <w:rsid w:val="00056E81"/>
    <w:rsid w:val="000577BD"/>
    <w:rsid w:val="00057908"/>
    <w:rsid w:val="00057949"/>
    <w:rsid w:val="0006014E"/>
    <w:rsid w:val="00061B60"/>
    <w:rsid w:val="0006265C"/>
    <w:rsid w:val="000636E4"/>
    <w:rsid w:val="00063AF3"/>
    <w:rsid w:val="00063DF9"/>
    <w:rsid w:val="00064493"/>
    <w:rsid w:val="00066436"/>
    <w:rsid w:val="00066673"/>
    <w:rsid w:val="0006667F"/>
    <w:rsid w:val="00067942"/>
    <w:rsid w:val="00070653"/>
    <w:rsid w:val="00072522"/>
    <w:rsid w:val="00072CAE"/>
    <w:rsid w:val="0007341D"/>
    <w:rsid w:val="00073963"/>
    <w:rsid w:val="000745E0"/>
    <w:rsid w:val="00075397"/>
    <w:rsid w:val="00075C02"/>
    <w:rsid w:val="0007624E"/>
    <w:rsid w:val="00076654"/>
    <w:rsid w:val="00077529"/>
    <w:rsid w:val="000778DE"/>
    <w:rsid w:val="0007792F"/>
    <w:rsid w:val="00080CE5"/>
    <w:rsid w:val="00081584"/>
    <w:rsid w:val="00081722"/>
    <w:rsid w:val="000817C4"/>
    <w:rsid w:val="00081BE1"/>
    <w:rsid w:val="0008209E"/>
    <w:rsid w:val="00082D70"/>
    <w:rsid w:val="000835A0"/>
    <w:rsid w:val="000835B9"/>
    <w:rsid w:val="0008381C"/>
    <w:rsid w:val="00084012"/>
    <w:rsid w:val="00084DAC"/>
    <w:rsid w:val="000855B4"/>
    <w:rsid w:val="00086D17"/>
    <w:rsid w:val="00087119"/>
    <w:rsid w:val="00087193"/>
    <w:rsid w:val="0008760A"/>
    <w:rsid w:val="00087F5B"/>
    <w:rsid w:val="000909EE"/>
    <w:rsid w:val="00090B65"/>
    <w:rsid w:val="000914E9"/>
    <w:rsid w:val="00091981"/>
    <w:rsid w:val="00091BFF"/>
    <w:rsid w:val="00092800"/>
    <w:rsid w:val="00092AFB"/>
    <w:rsid w:val="000931F6"/>
    <w:rsid w:val="00093737"/>
    <w:rsid w:val="00093A36"/>
    <w:rsid w:val="00093E02"/>
    <w:rsid w:val="00093EE0"/>
    <w:rsid w:val="00094026"/>
    <w:rsid w:val="00094658"/>
    <w:rsid w:val="000949BD"/>
    <w:rsid w:val="00094DB8"/>
    <w:rsid w:val="00096AAC"/>
    <w:rsid w:val="00096AE3"/>
    <w:rsid w:val="00097CC0"/>
    <w:rsid w:val="00097D0D"/>
    <w:rsid w:val="00097EA5"/>
    <w:rsid w:val="00097F03"/>
    <w:rsid w:val="000A086C"/>
    <w:rsid w:val="000A087E"/>
    <w:rsid w:val="000A141E"/>
    <w:rsid w:val="000A1803"/>
    <w:rsid w:val="000A1D68"/>
    <w:rsid w:val="000A3BB0"/>
    <w:rsid w:val="000A578B"/>
    <w:rsid w:val="000A5A33"/>
    <w:rsid w:val="000A64B0"/>
    <w:rsid w:val="000A7DD8"/>
    <w:rsid w:val="000B03AF"/>
    <w:rsid w:val="000B09A9"/>
    <w:rsid w:val="000B0DA4"/>
    <w:rsid w:val="000B32D6"/>
    <w:rsid w:val="000B7CF2"/>
    <w:rsid w:val="000C000E"/>
    <w:rsid w:val="000C0415"/>
    <w:rsid w:val="000C0921"/>
    <w:rsid w:val="000C0D5E"/>
    <w:rsid w:val="000C0D70"/>
    <w:rsid w:val="000C174F"/>
    <w:rsid w:val="000C1960"/>
    <w:rsid w:val="000C295F"/>
    <w:rsid w:val="000C2CF8"/>
    <w:rsid w:val="000C3035"/>
    <w:rsid w:val="000C3233"/>
    <w:rsid w:val="000C37B7"/>
    <w:rsid w:val="000C4BF2"/>
    <w:rsid w:val="000C4CE8"/>
    <w:rsid w:val="000C58F6"/>
    <w:rsid w:val="000C6363"/>
    <w:rsid w:val="000C6570"/>
    <w:rsid w:val="000C6B98"/>
    <w:rsid w:val="000C7276"/>
    <w:rsid w:val="000C7589"/>
    <w:rsid w:val="000D073D"/>
    <w:rsid w:val="000D0A3E"/>
    <w:rsid w:val="000D17EE"/>
    <w:rsid w:val="000D1ACE"/>
    <w:rsid w:val="000D254D"/>
    <w:rsid w:val="000D39D8"/>
    <w:rsid w:val="000D3CC5"/>
    <w:rsid w:val="000D4319"/>
    <w:rsid w:val="000D64A7"/>
    <w:rsid w:val="000D64AF"/>
    <w:rsid w:val="000D79F5"/>
    <w:rsid w:val="000D7AB2"/>
    <w:rsid w:val="000E071A"/>
    <w:rsid w:val="000E1986"/>
    <w:rsid w:val="000E1DDC"/>
    <w:rsid w:val="000E2D4D"/>
    <w:rsid w:val="000E334B"/>
    <w:rsid w:val="000E36B8"/>
    <w:rsid w:val="000E3981"/>
    <w:rsid w:val="000E3E48"/>
    <w:rsid w:val="000E3FC6"/>
    <w:rsid w:val="000E5865"/>
    <w:rsid w:val="000E5A4E"/>
    <w:rsid w:val="000E5DC5"/>
    <w:rsid w:val="000E6170"/>
    <w:rsid w:val="000E68F1"/>
    <w:rsid w:val="000E701A"/>
    <w:rsid w:val="000E70ED"/>
    <w:rsid w:val="000E74C8"/>
    <w:rsid w:val="000F0101"/>
    <w:rsid w:val="000F0124"/>
    <w:rsid w:val="000F0D2C"/>
    <w:rsid w:val="000F11EB"/>
    <w:rsid w:val="000F19C8"/>
    <w:rsid w:val="000F237F"/>
    <w:rsid w:val="000F2659"/>
    <w:rsid w:val="000F2713"/>
    <w:rsid w:val="000F2871"/>
    <w:rsid w:val="000F3005"/>
    <w:rsid w:val="000F3171"/>
    <w:rsid w:val="000F3AC9"/>
    <w:rsid w:val="000F3DEB"/>
    <w:rsid w:val="000F43A0"/>
    <w:rsid w:val="000F463E"/>
    <w:rsid w:val="000F49E9"/>
    <w:rsid w:val="000F4B2A"/>
    <w:rsid w:val="000F54A9"/>
    <w:rsid w:val="000F5D80"/>
    <w:rsid w:val="000F5DC5"/>
    <w:rsid w:val="000F68F8"/>
    <w:rsid w:val="000F70F2"/>
    <w:rsid w:val="001001EC"/>
    <w:rsid w:val="001004BF"/>
    <w:rsid w:val="00100844"/>
    <w:rsid w:val="0010103B"/>
    <w:rsid w:val="00102A36"/>
    <w:rsid w:val="0010355C"/>
    <w:rsid w:val="001042F1"/>
    <w:rsid w:val="001046A6"/>
    <w:rsid w:val="00104797"/>
    <w:rsid w:val="00105436"/>
    <w:rsid w:val="00105617"/>
    <w:rsid w:val="00105D66"/>
    <w:rsid w:val="00106B82"/>
    <w:rsid w:val="0010700C"/>
    <w:rsid w:val="0010761C"/>
    <w:rsid w:val="001077D5"/>
    <w:rsid w:val="00107A13"/>
    <w:rsid w:val="00107D0A"/>
    <w:rsid w:val="00110350"/>
    <w:rsid w:val="0011086D"/>
    <w:rsid w:val="00110C35"/>
    <w:rsid w:val="00111554"/>
    <w:rsid w:val="001116C2"/>
    <w:rsid w:val="00112626"/>
    <w:rsid w:val="00112E82"/>
    <w:rsid w:val="001131F1"/>
    <w:rsid w:val="001136BC"/>
    <w:rsid w:val="001141DD"/>
    <w:rsid w:val="001145EA"/>
    <w:rsid w:val="00114B63"/>
    <w:rsid w:val="00114F9F"/>
    <w:rsid w:val="00115B8E"/>
    <w:rsid w:val="00115C2A"/>
    <w:rsid w:val="00115CEF"/>
    <w:rsid w:val="00115E03"/>
    <w:rsid w:val="00116433"/>
    <w:rsid w:val="00116F8A"/>
    <w:rsid w:val="0011745F"/>
    <w:rsid w:val="00117489"/>
    <w:rsid w:val="00120119"/>
    <w:rsid w:val="001209C9"/>
    <w:rsid w:val="00120D05"/>
    <w:rsid w:val="00120D2F"/>
    <w:rsid w:val="00120EAF"/>
    <w:rsid w:val="001210B5"/>
    <w:rsid w:val="0012112C"/>
    <w:rsid w:val="001228DC"/>
    <w:rsid w:val="0012348D"/>
    <w:rsid w:val="001243FE"/>
    <w:rsid w:val="00124B0E"/>
    <w:rsid w:val="001258BE"/>
    <w:rsid w:val="00126157"/>
    <w:rsid w:val="00126322"/>
    <w:rsid w:val="001268C4"/>
    <w:rsid w:val="00126AE1"/>
    <w:rsid w:val="001272D8"/>
    <w:rsid w:val="001302C4"/>
    <w:rsid w:val="00130A0F"/>
    <w:rsid w:val="00131C10"/>
    <w:rsid w:val="00132CAA"/>
    <w:rsid w:val="0013337C"/>
    <w:rsid w:val="001334B1"/>
    <w:rsid w:val="001340CB"/>
    <w:rsid w:val="00134180"/>
    <w:rsid w:val="00134DF9"/>
    <w:rsid w:val="00134F68"/>
    <w:rsid w:val="001368C9"/>
    <w:rsid w:val="001375F4"/>
    <w:rsid w:val="001378F8"/>
    <w:rsid w:val="00140834"/>
    <w:rsid w:val="00140BF1"/>
    <w:rsid w:val="00141C67"/>
    <w:rsid w:val="0014238B"/>
    <w:rsid w:val="00142F4C"/>
    <w:rsid w:val="00142F7C"/>
    <w:rsid w:val="00143005"/>
    <w:rsid w:val="00144CE1"/>
    <w:rsid w:val="00145107"/>
    <w:rsid w:val="001457FC"/>
    <w:rsid w:val="00145C68"/>
    <w:rsid w:val="00146937"/>
    <w:rsid w:val="00146C34"/>
    <w:rsid w:val="00147205"/>
    <w:rsid w:val="00147B75"/>
    <w:rsid w:val="0015034D"/>
    <w:rsid w:val="0015086A"/>
    <w:rsid w:val="00150E3F"/>
    <w:rsid w:val="00151111"/>
    <w:rsid w:val="00151610"/>
    <w:rsid w:val="00153798"/>
    <w:rsid w:val="00153B6F"/>
    <w:rsid w:val="00153C7C"/>
    <w:rsid w:val="00154E74"/>
    <w:rsid w:val="001552FC"/>
    <w:rsid w:val="00155708"/>
    <w:rsid w:val="001559A5"/>
    <w:rsid w:val="00155DF5"/>
    <w:rsid w:val="00155E89"/>
    <w:rsid w:val="0015611C"/>
    <w:rsid w:val="001566F1"/>
    <w:rsid w:val="00156B3B"/>
    <w:rsid w:val="001577B4"/>
    <w:rsid w:val="00157B54"/>
    <w:rsid w:val="00157D54"/>
    <w:rsid w:val="00157F26"/>
    <w:rsid w:val="00160FA7"/>
    <w:rsid w:val="001613E7"/>
    <w:rsid w:val="001617B4"/>
    <w:rsid w:val="00162365"/>
    <w:rsid w:val="0016285D"/>
    <w:rsid w:val="00162BAA"/>
    <w:rsid w:val="00163C48"/>
    <w:rsid w:val="00163D12"/>
    <w:rsid w:val="00165F39"/>
    <w:rsid w:val="00166B41"/>
    <w:rsid w:val="00166CA9"/>
    <w:rsid w:val="00167438"/>
    <w:rsid w:val="00167864"/>
    <w:rsid w:val="001678AB"/>
    <w:rsid w:val="001678F5"/>
    <w:rsid w:val="00170492"/>
    <w:rsid w:val="0017171A"/>
    <w:rsid w:val="001719B5"/>
    <w:rsid w:val="0017321C"/>
    <w:rsid w:val="001736E0"/>
    <w:rsid w:val="00173BD4"/>
    <w:rsid w:val="00175284"/>
    <w:rsid w:val="001759F1"/>
    <w:rsid w:val="00176BE7"/>
    <w:rsid w:val="001779BF"/>
    <w:rsid w:val="00177A80"/>
    <w:rsid w:val="00177E21"/>
    <w:rsid w:val="001815C4"/>
    <w:rsid w:val="001816F9"/>
    <w:rsid w:val="00181B49"/>
    <w:rsid w:val="00181F12"/>
    <w:rsid w:val="001829FC"/>
    <w:rsid w:val="00182F8E"/>
    <w:rsid w:val="001838F9"/>
    <w:rsid w:val="00184001"/>
    <w:rsid w:val="0018440C"/>
    <w:rsid w:val="001848CD"/>
    <w:rsid w:val="00184EA0"/>
    <w:rsid w:val="00185666"/>
    <w:rsid w:val="001857BF"/>
    <w:rsid w:val="00186B98"/>
    <w:rsid w:val="00187068"/>
    <w:rsid w:val="00190B9D"/>
    <w:rsid w:val="00190BB5"/>
    <w:rsid w:val="001916B2"/>
    <w:rsid w:val="00191A80"/>
    <w:rsid w:val="0019258C"/>
    <w:rsid w:val="00193256"/>
    <w:rsid w:val="00193282"/>
    <w:rsid w:val="0019331F"/>
    <w:rsid w:val="0019426D"/>
    <w:rsid w:val="00194362"/>
    <w:rsid w:val="00195D6A"/>
    <w:rsid w:val="0019606A"/>
    <w:rsid w:val="00196515"/>
    <w:rsid w:val="00196ECE"/>
    <w:rsid w:val="001977FD"/>
    <w:rsid w:val="00197887"/>
    <w:rsid w:val="00197EF9"/>
    <w:rsid w:val="001A0424"/>
    <w:rsid w:val="001A1949"/>
    <w:rsid w:val="001A2BD4"/>
    <w:rsid w:val="001A3301"/>
    <w:rsid w:val="001A3309"/>
    <w:rsid w:val="001A4107"/>
    <w:rsid w:val="001A4869"/>
    <w:rsid w:val="001A4BAE"/>
    <w:rsid w:val="001A5043"/>
    <w:rsid w:val="001A5319"/>
    <w:rsid w:val="001A610D"/>
    <w:rsid w:val="001A6772"/>
    <w:rsid w:val="001A69A8"/>
    <w:rsid w:val="001A69E8"/>
    <w:rsid w:val="001A75E1"/>
    <w:rsid w:val="001A766C"/>
    <w:rsid w:val="001A7D12"/>
    <w:rsid w:val="001A7F53"/>
    <w:rsid w:val="001B065E"/>
    <w:rsid w:val="001B0875"/>
    <w:rsid w:val="001B09FF"/>
    <w:rsid w:val="001B0E2C"/>
    <w:rsid w:val="001B1059"/>
    <w:rsid w:val="001B2161"/>
    <w:rsid w:val="001B21C9"/>
    <w:rsid w:val="001B24C3"/>
    <w:rsid w:val="001B2626"/>
    <w:rsid w:val="001B298E"/>
    <w:rsid w:val="001B2B0C"/>
    <w:rsid w:val="001B3089"/>
    <w:rsid w:val="001B361A"/>
    <w:rsid w:val="001B3ADA"/>
    <w:rsid w:val="001B3BB3"/>
    <w:rsid w:val="001B3BBF"/>
    <w:rsid w:val="001B41D0"/>
    <w:rsid w:val="001B454E"/>
    <w:rsid w:val="001B4891"/>
    <w:rsid w:val="001B4B22"/>
    <w:rsid w:val="001B50C6"/>
    <w:rsid w:val="001B5154"/>
    <w:rsid w:val="001B53EB"/>
    <w:rsid w:val="001B5C51"/>
    <w:rsid w:val="001B7849"/>
    <w:rsid w:val="001C0B9F"/>
    <w:rsid w:val="001C0C0F"/>
    <w:rsid w:val="001C1238"/>
    <w:rsid w:val="001C127D"/>
    <w:rsid w:val="001C2741"/>
    <w:rsid w:val="001C2750"/>
    <w:rsid w:val="001C2DD5"/>
    <w:rsid w:val="001C2FFE"/>
    <w:rsid w:val="001C351E"/>
    <w:rsid w:val="001C57E1"/>
    <w:rsid w:val="001C62C5"/>
    <w:rsid w:val="001C64D4"/>
    <w:rsid w:val="001C65FC"/>
    <w:rsid w:val="001C71C7"/>
    <w:rsid w:val="001C73E6"/>
    <w:rsid w:val="001C7757"/>
    <w:rsid w:val="001D070D"/>
    <w:rsid w:val="001D08D1"/>
    <w:rsid w:val="001D0BE6"/>
    <w:rsid w:val="001D28B3"/>
    <w:rsid w:val="001D28EA"/>
    <w:rsid w:val="001D3FE7"/>
    <w:rsid w:val="001D526D"/>
    <w:rsid w:val="001D58CD"/>
    <w:rsid w:val="001D73BE"/>
    <w:rsid w:val="001D7B8A"/>
    <w:rsid w:val="001E0401"/>
    <w:rsid w:val="001E06E6"/>
    <w:rsid w:val="001E09F1"/>
    <w:rsid w:val="001E158B"/>
    <w:rsid w:val="001E2D36"/>
    <w:rsid w:val="001E3411"/>
    <w:rsid w:val="001E38AC"/>
    <w:rsid w:val="001E38D5"/>
    <w:rsid w:val="001E3CEF"/>
    <w:rsid w:val="001E4889"/>
    <w:rsid w:val="001E5D77"/>
    <w:rsid w:val="001E69BC"/>
    <w:rsid w:val="001E6A71"/>
    <w:rsid w:val="001E6D58"/>
    <w:rsid w:val="001E7B92"/>
    <w:rsid w:val="001E7D56"/>
    <w:rsid w:val="001F0C13"/>
    <w:rsid w:val="001F0CD7"/>
    <w:rsid w:val="001F10E2"/>
    <w:rsid w:val="001F11F6"/>
    <w:rsid w:val="001F155C"/>
    <w:rsid w:val="001F2182"/>
    <w:rsid w:val="001F2386"/>
    <w:rsid w:val="001F254F"/>
    <w:rsid w:val="001F3437"/>
    <w:rsid w:val="001F448A"/>
    <w:rsid w:val="001F4573"/>
    <w:rsid w:val="001F5457"/>
    <w:rsid w:val="001F619F"/>
    <w:rsid w:val="001F6222"/>
    <w:rsid w:val="001F7389"/>
    <w:rsid w:val="001F7499"/>
    <w:rsid w:val="001F759E"/>
    <w:rsid w:val="001F7B67"/>
    <w:rsid w:val="001F7DE6"/>
    <w:rsid w:val="001F7E3D"/>
    <w:rsid w:val="002005E4"/>
    <w:rsid w:val="00200E85"/>
    <w:rsid w:val="00201253"/>
    <w:rsid w:val="002021D0"/>
    <w:rsid w:val="00202297"/>
    <w:rsid w:val="00202B54"/>
    <w:rsid w:val="00203028"/>
    <w:rsid w:val="0020317A"/>
    <w:rsid w:val="00203A24"/>
    <w:rsid w:val="00203B99"/>
    <w:rsid w:val="00203EF7"/>
    <w:rsid w:val="00204AEE"/>
    <w:rsid w:val="00204B6B"/>
    <w:rsid w:val="00205B57"/>
    <w:rsid w:val="0020696F"/>
    <w:rsid w:val="00207507"/>
    <w:rsid w:val="002101FF"/>
    <w:rsid w:val="00210652"/>
    <w:rsid w:val="00210C5D"/>
    <w:rsid w:val="00211077"/>
    <w:rsid w:val="002110E2"/>
    <w:rsid w:val="00211C7E"/>
    <w:rsid w:val="002128B7"/>
    <w:rsid w:val="00212FFF"/>
    <w:rsid w:val="00213B3A"/>
    <w:rsid w:val="00213B7E"/>
    <w:rsid w:val="00213DC6"/>
    <w:rsid w:val="00214666"/>
    <w:rsid w:val="002149D2"/>
    <w:rsid w:val="00215389"/>
    <w:rsid w:val="00216028"/>
    <w:rsid w:val="00216CA5"/>
    <w:rsid w:val="002170F7"/>
    <w:rsid w:val="002203DF"/>
    <w:rsid w:val="002208E9"/>
    <w:rsid w:val="002213BD"/>
    <w:rsid w:val="00221410"/>
    <w:rsid w:val="00221455"/>
    <w:rsid w:val="002222CB"/>
    <w:rsid w:val="00222A6F"/>
    <w:rsid w:val="002235A8"/>
    <w:rsid w:val="00224519"/>
    <w:rsid w:val="00224BEA"/>
    <w:rsid w:val="00224D44"/>
    <w:rsid w:val="00224F39"/>
    <w:rsid w:val="0022700C"/>
    <w:rsid w:val="00227053"/>
    <w:rsid w:val="0022757B"/>
    <w:rsid w:val="00227716"/>
    <w:rsid w:val="002278AD"/>
    <w:rsid w:val="00227CB8"/>
    <w:rsid w:val="002307E9"/>
    <w:rsid w:val="002312C1"/>
    <w:rsid w:val="00231FC8"/>
    <w:rsid w:val="00232293"/>
    <w:rsid w:val="0023284C"/>
    <w:rsid w:val="0023304D"/>
    <w:rsid w:val="00233ADF"/>
    <w:rsid w:val="00234318"/>
    <w:rsid w:val="00234E0C"/>
    <w:rsid w:val="00235579"/>
    <w:rsid w:val="0023657A"/>
    <w:rsid w:val="00236A60"/>
    <w:rsid w:val="0023732B"/>
    <w:rsid w:val="0024017D"/>
    <w:rsid w:val="00240C0D"/>
    <w:rsid w:val="00241D0F"/>
    <w:rsid w:val="00242AAA"/>
    <w:rsid w:val="00242B8D"/>
    <w:rsid w:val="0024324C"/>
    <w:rsid w:val="002436B9"/>
    <w:rsid w:val="00243FB3"/>
    <w:rsid w:val="00244387"/>
    <w:rsid w:val="00244846"/>
    <w:rsid w:val="00244C36"/>
    <w:rsid w:val="00244C5C"/>
    <w:rsid w:val="00246038"/>
    <w:rsid w:val="002501A7"/>
    <w:rsid w:val="0025025F"/>
    <w:rsid w:val="002502C0"/>
    <w:rsid w:val="00251AE6"/>
    <w:rsid w:val="00251D9E"/>
    <w:rsid w:val="002520AC"/>
    <w:rsid w:val="00252BF2"/>
    <w:rsid w:val="00252FC6"/>
    <w:rsid w:val="00253907"/>
    <w:rsid w:val="0025485B"/>
    <w:rsid w:val="0025532E"/>
    <w:rsid w:val="00255541"/>
    <w:rsid w:val="0025616D"/>
    <w:rsid w:val="002566D5"/>
    <w:rsid w:val="00257090"/>
    <w:rsid w:val="0026077E"/>
    <w:rsid w:val="00260DB9"/>
    <w:rsid w:val="002619E5"/>
    <w:rsid w:val="00261D13"/>
    <w:rsid w:val="00261F85"/>
    <w:rsid w:val="002622A2"/>
    <w:rsid w:val="00262666"/>
    <w:rsid w:val="0026335A"/>
    <w:rsid w:val="0026451B"/>
    <w:rsid w:val="0026491B"/>
    <w:rsid w:val="00264920"/>
    <w:rsid w:val="00264F19"/>
    <w:rsid w:val="00265E0B"/>
    <w:rsid w:val="00266182"/>
    <w:rsid w:val="00266336"/>
    <w:rsid w:val="00266601"/>
    <w:rsid w:val="00266BCE"/>
    <w:rsid w:val="0027049B"/>
    <w:rsid w:val="002708EC"/>
    <w:rsid w:val="002711B3"/>
    <w:rsid w:val="00272348"/>
    <w:rsid w:val="00272685"/>
    <w:rsid w:val="0027269C"/>
    <w:rsid w:val="00272E3A"/>
    <w:rsid w:val="00273366"/>
    <w:rsid w:val="002740C3"/>
    <w:rsid w:val="00274843"/>
    <w:rsid w:val="002749E8"/>
    <w:rsid w:val="002763CE"/>
    <w:rsid w:val="00276904"/>
    <w:rsid w:val="00280312"/>
    <w:rsid w:val="00280314"/>
    <w:rsid w:val="00280AF0"/>
    <w:rsid w:val="002810D5"/>
    <w:rsid w:val="002819F7"/>
    <w:rsid w:val="00281B51"/>
    <w:rsid w:val="00282407"/>
    <w:rsid w:val="002824CA"/>
    <w:rsid w:val="00283021"/>
    <w:rsid w:val="00283881"/>
    <w:rsid w:val="00284495"/>
    <w:rsid w:val="002845E5"/>
    <w:rsid w:val="00284B82"/>
    <w:rsid w:val="00285B3B"/>
    <w:rsid w:val="0028673E"/>
    <w:rsid w:val="00286E61"/>
    <w:rsid w:val="00287405"/>
    <w:rsid w:val="00287536"/>
    <w:rsid w:val="00287DA6"/>
    <w:rsid w:val="00287EC7"/>
    <w:rsid w:val="002901A4"/>
    <w:rsid w:val="00290D4B"/>
    <w:rsid w:val="0029181C"/>
    <w:rsid w:val="00291A97"/>
    <w:rsid w:val="00291D3F"/>
    <w:rsid w:val="00292912"/>
    <w:rsid w:val="00292D23"/>
    <w:rsid w:val="00292F63"/>
    <w:rsid w:val="00293515"/>
    <w:rsid w:val="00294EDD"/>
    <w:rsid w:val="00295340"/>
    <w:rsid w:val="00295F14"/>
    <w:rsid w:val="0029731B"/>
    <w:rsid w:val="00297BBE"/>
    <w:rsid w:val="002A0157"/>
    <w:rsid w:val="002A0AD3"/>
    <w:rsid w:val="002A15D9"/>
    <w:rsid w:val="002A173F"/>
    <w:rsid w:val="002A19B4"/>
    <w:rsid w:val="002A207E"/>
    <w:rsid w:val="002A2D96"/>
    <w:rsid w:val="002A31F9"/>
    <w:rsid w:val="002A35A3"/>
    <w:rsid w:val="002A60DE"/>
    <w:rsid w:val="002A68D2"/>
    <w:rsid w:val="002A68F3"/>
    <w:rsid w:val="002A6EF7"/>
    <w:rsid w:val="002A72C1"/>
    <w:rsid w:val="002A7708"/>
    <w:rsid w:val="002A7E9F"/>
    <w:rsid w:val="002B0B40"/>
    <w:rsid w:val="002B1CA2"/>
    <w:rsid w:val="002B1D5A"/>
    <w:rsid w:val="002B1ECB"/>
    <w:rsid w:val="002B2AF4"/>
    <w:rsid w:val="002B2EC0"/>
    <w:rsid w:val="002B3982"/>
    <w:rsid w:val="002B42C1"/>
    <w:rsid w:val="002B43C9"/>
    <w:rsid w:val="002B4A56"/>
    <w:rsid w:val="002B4F1F"/>
    <w:rsid w:val="002B52DD"/>
    <w:rsid w:val="002B5975"/>
    <w:rsid w:val="002B5E33"/>
    <w:rsid w:val="002B7296"/>
    <w:rsid w:val="002C0097"/>
    <w:rsid w:val="002C1EDE"/>
    <w:rsid w:val="002C204E"/>
    <w:rsid w:val="002C2136"/>
    <w:rsid w:val="002C21D6"/>
    <w:rsid w:val="002C2657"/>
    <w:rsid w:val="002C292B"/>
    <w:rsid w:val="002C31F4"/>
    <w:rsid w:val="002C364E"/>
    <w:rsid w:val="002C4883"/>
    <w:rsid w:val="002C5392"/>
    <w:rsid w:val="002C676A"/>
    <w:rsid w:val="002C7106"/>
    <w:rsid w:val="002C7999"/>
    <w:rsid w:val="002C7F81"/>
    <w:rsid w:val="002D05B1"/>
    <w:rsid w:val="002D0656"/>
    <w:rsid w:val="002D0959"/>
    <w:rsid w:val="002D0961"/>
    <w:rsid w:val="002D1665"/>
    <w:rsid w:val="002D1B9D"/>
    <w:rsid w:val="002D2731"/>
    <w:rsid w:val="002D4015"/>
    <w:rsid w:val="002D4635"/>
    <w:rsid w:val="002D4C90"/>
    <w:rsid w:val="002D59B5"/>
    <w:rsid w:val="002D76B4"/>
    <w:rsid w:val="002D77FF"/>
    <w:rsid w:val="002D7F42"/>
    <w:rsid w:val="002D7F4A"/>
    <w:rsid w:val="002D7F74"/>
    <w:rsid w:val="002E1171"/>
    <w:rsid w:val="002E17CD"/>
    <w:rsid w:val="002E2D36"/>
    <w:rsid w:val="002E2E24"/>
    <w:rsid w:val="002E378E"/>
    <w:rsid w:val="002E3A62"/>
    <w:rsid w:val="002E3D4E"/>
    <w:rsid w:val="002E5B6E"/>
    <w:rsid w:val="002E6190"/>
    <w:rsid w:val="002E6A35"/>
    <w:rsid w:val="002E6D8A"/>
    <w:rsid w:val="002F059A"/>
    <w:rsid w:val="002F1C85"/>
    <w:rsid w:val="002F3ED0"/>
    <w:rsid w:val="002F4323"/>
    <w:rsid w:val="002F4F70"/>
    <w:rsid w:val="002F512B"/>
    <w:rsid w:val="002F523E"/>
    <w:rsid w:val="002F5A15"/>
    <w:rsid w:val="002F61C4"/>
    <w:rsid w:val="002F7107"/>
    <w:rsid w:val="002F7E3A"/>
    <w:rsid w:val="003004BB"/>
    <w:rsid w:val="00300726"/>
    <w:rsid w:val="003014A0"/>
    <w:rsid w:val="00301850"/>
    <w:rsid w:val="00301EA3"/>
    <w:rsid w:val="00302E1F"/>
    <w:rsid w:val="00303745"/>
    <w:rsid w:val="00303859"/>
    <w:rsid w:val="00303F2F"/>
    <w:rsid w:val="00304607"/>
    <w:rsid w:val="003047DB"/>
    <w:rsid w:val="00304AC6"/>
    <w:rsid w:val="00304FA3"/>
    <w:rsid w:val="00306221"/>
    <w:rsid w:val="003063F2"/>
    <w:rsid w:val="00306D5A"/>
    <w:rsid w:val="00307539"/>
    <w:rsid w:val="00307C79"/>
    <w:rsid w:val="0031021C"/>
    <w:rsid w:val="00310A81"/>
    <w:rsid w:val="00310DC2"/>
    <w:rsid w:val="00310E54"/>
    <w:rsid w:val="003117DA"/>
    <w:rsid w:val="00312E80"/>
    <w:rsid w:val="00313AF2"/>
    <w:rsid w:val="00313FDC"/>
    <w:rsid w:val="00314710"/>
    <w:rsid w:val="00314A08"/>
    <w:rsid w:val="003154CA"/>
    <w:rsid w:val="00316054"/>
    <w:rsid w:val="003169BE"/>
    <w:rsid w:val="00316A08"/>
    <w:rsid w:val="00316CEF"/>
    <w:rsid w:val="0031759A"/>
    <w:rsid w:val="00317754"/>
    <w:rsid w:val="00317822"/>
    <w:rsid w:val="00320900"/>
    <w:rsid w:val="003209E2"/>
    <w:rsid w:val="0032160E"/>
    <w:rsid w:val="0032224E"/>
    <w:rsid w:val="0032275E"/>
    <w:rsid w:val="00323363"/>
    <w:rsid w:val="00324044"/>
    <w:rsid w:val="003255FC"/>
    <w:rsid w:val="00326669"/>
    <w:rsid w:val="0032688F"/>
    <w:rsid w:val="0032690D"/>
    <w:rsid w:val="00326950"/>
    <w:rsid w:val="00327C4D"/>
    <w:rsid w:val="00327D0F"/>
    <w:rsid w:val="00331056"/>
    <w:rsid w:val="0033123E"/>
    <w:rsid w:val="00331859"/>
    <w:rsid w:val="00331D43"/>
    <w:rsid w:val="00332426"/>
    <w:rsid w:val="00333907"/>
    <w:rsid w:val="00333D26"/>
    <w:rsid w:val="003348F8"/>
    <w:rsid w:val="00334A33"/>
    <w:rsid w:val="003353ED"/>
    <w:rsid w:val="003359EC"/>
    <w:rsid w:val="00335D5A"/>
    <w:rsid w:val="00336465"/>
    <w:rsid w:val="00336C7F"/>
    <w:rsid w:val="00337558"/>
    <w:rsid w:val="003402F8"/>
    <w:rsid w:val="00340ECA"/>
    <w:rsid w:val="003410E4"/>
    <w:rsid w:val="00341460"/>
    <w:rsid w:val="003415A1"/>
    <w:rsid w:val="003415AF"/>
    <w:rsid w:val="00341685"/>
    <w:rsid w:val="00341811"/>
    <w:rsid w:val="00341C2B"/>
    <w:rsid w:val="00342534"/>
    <w:rsid w:val="00342C14"/>
    <w:rsid w:val="00343534"/>
    <w:rsid w:val="0034401D"/>
    <w:rsid w:val="00344366"/>
    <w:rsid w:val="0034483F"/>
    <w:rsid w:val="00345FEE"/>
    <w:rsid w:val="00346120"/>
    <w:rsid w:val="003461C6"/>
    <w:rsid w:val="003469DB"/>
    <w:rsid w:val="003479F9"/>
    <w:rsid w:val="00347BF5"/>
    <w:rsid w:val="00347D05"/>
    <w:rsid w:val="00350A39"/>
    <w:rsid w:val="00351151"/>
    <w:rsid w:val="003520F8"/>
    <w:rsid w:val="003526FC"/>
    <w:rsid w:val="00352CB5"/>
    <w:rsid w:val="00352FE2"/>
    <w:rsid w:val="003530C9"/>
    <w:rsid w:val="00354960"/>
    <w:rsid w:val="00354977"/>
    <w:rsid w:val="00355B87"/>
    <w:rsid w:val="00356F38"/>
    <w:rsid w:val="00357EC3"/>
    <w:rsid w:val="00361915"/>
    <w:rsid w:val="003619FF"/>
    <w:rsid w:val="00362BB2"/>
    <w:rsid w:val="00363333"/>
    <w:rsid w:val="003633BD"/>
    <w:rsid w:val="003633FC"/>
    <w:rsid w:val="00364956"/>
    <w:rsid w:val="00364FD4"/>
    <w:rsid w:val="003657DC"/>
    <w:rsid w:val="00365FC9"/>
    <w:rsid w:val="0036620E"/>
    <w:rsid w:val="00366524"/>
    <w:rsid w:val="00367798"/>
    <w:rsid w:val="003701E4"/>
    <w:rsid w:val="00370790"/>
    <w:rsid w:val="00370B30"/>
    <w:rsid w:val="0037186F"/>
    <w:rsid w:val="003718AB"/>
    <w:rsid w:val="003718BC"/>
    <w:rsid w:val="00371F16"/>
    <w:rsid w:val="00372F3C"/>
    <w:rsid w:val="00373674"/>
    <w:rsid w:val="003747D9"/>
    <w:rsid w:val="00374802"/>
    <w:rsid w:val="00374D65"/>
    <w:rsid w:val="00374E84"/>
    <w:rsid w:val="0037556D"/>
    <w:rsid w:val="00377524"/>
    <w:rsid w:val="00380EA0"/>
    <w:rsid w:val="00381072"/>
    <w:rsid w:val="00381447"/>
    <w:rsid w:val="00381478"/>
    <w:rsid w:val="003819A3"/>
    <w:rsid w:val="0038205A"/>
    <w:rsid w:val="003821B6"/>
    <w:rsid w:val="00382EC3"/>
    <w:rsid w:val="00383A4D"/>
    <w:rsid w:val="00383C93"/>
    <w:rsid w:val="00383CC9"/>
    <w:rsid w:val="003846C4"/>
    <w:rsid w:val="00384946"/>
    <w:rsid w:val="00384C7C"/>
    <w:rsid w:val="00385D44"/>
    <w:rsid w:val="0038640B"/>
    <w:rsid w:val="003864DE"/>
    <w:rsid w:val="0038663F"/>
    <w:rsid w:val="0038695B"/>
    <w:rsid w:val="00386C42"/>
    <w:rsid w:val="00386E8A"/>
    <w:rsid w:val="0039039E"/>
    <w:rsid w:val="0039053D"/>
    <w:rsid w:val="00390BFE"/>
    <w:rsid w:val="00390C87"/>
    <w:rsid w:val="00391792"/>
    <w:rsid w:val="00391EB5"/>
    <w:rsid w:val="00392097"/>
    <w:rsid w:val="003921BD"/>
    <w:rsid w:val="003926F7"/>
    <w:rsid w:val="00392978"/>
    <w:rsid w:val="00393B56"/>
    <w:rsid w:val="00394FBB"/>
    <w:rsid w:val="003950FB"/>
    <w:rsid w:val="003951BE"/>
    <w:rsid w:val="003969BD"/>
    <w:rsid w:val="00397E90"/>
    <w:rsid w:val="003A04EA"/>
    <w:rsid w:val="003A0AFC"/>
    <w:rsid w:val="003A10C4"/>
    <w:rsid w:val="003A146B"/>
    <w:rsid w:val="003A1C83"/>
    <w:rsid w:val="003A24D4"/>
    <w:rsid w:val="003A26F1"/>
    <w:rsid w:val="003A3393"/>
    <w:rsid w:val="003A3511"/>
    <w:rsid w:val="003A43C0"/>
    <w:rsid w:val="003A467A"/>
    <w:rsid w:val="003A4CA7"/>
    <w:rsid w:val="003A4D67"/>
    <w:rsid w:val="003A4DBD"/>
    <w:rsid w:val="003A4EDE"/>
    <w:rsid w:val="003A5950"/>
    <w:rsid w:val="003A5987"/>
    <w:rsid w:val="003B01E6"/>
    <w:rsid w:val="003B0DD7"/>
    <w:rsid w:val="003B0EE0"/>
    <w:rsid w:val="003B0F35"/>
    <w:rsid w:val="003B1539"/>
    <w:rsid w:val="003B21C6"/>
    <w:rsid w:val="003B2797"/>
    <w:rsid w:val="003B2DFB"/>
    <w:rsid w:val="003B354C"/>
    <w:rsid w:val="003B4F9B"/>
    <w:rsid w:val="003B5A09"/>
    <w:rsid w:val="003B61FB"/>
    <w:rsid w:val="003B6807"/>
    <w:rsid w:val="003B7141"/>
    <w:rsid w:val="003B770D"/>
    <w:rsid w:val="003B77D1"/>
    <w:rsid w:val="003B7ADB"/>
    <w:rsid w:val="003C043A"/>
    <w:rsid w:val="003C0A63"/>
    <w:rsid w:val="003C3639"/>
    <w:rsid w:val="003C3AE4"/>
    <w:rsid w:val="003C3BDC"/>
    <w:rsid w:val="003C3C5B"/>
    <w:rsid w:val="003C4045"/>
    <w:rsid w:val="003C61CC"/>
    <w:rsid w:val="003C680B"/>
    <w:rsid w:val="003C6B1B"/>
    <w:rsid w:val="003C7339"/>
    <w:rsid w:val="003C761A"/>
    <w:rsid w:val="003C7AB4"/>
    <w:rsid w:val="003D0877"/>
    <w:rsid w:val="003D0B80"/>
    <w:rsid w:val="003D0D0F"/>
    <w:rsid w:val="003D17FB"/>
    <w:rsid w:val="003D18EC"/>
    <w:rsid w:val="003D26AE"/>
    <w:rsid w:val="003D29E1"/>
    <w:rsid w:val="003D2BA6"/>
    <w:rsid w:val="003D2C59"/>
    <w:rsid w:val="003D2E8F"/>
    <w:rsid w:val="003D40B6"/>
    <w:rsid w:val="003D4530"/>
    <w:rsid w:val="003D4556"/>
    <w:rsid w:val="003D4644"/>
    <w:rsid w:val="003D556C"/>
    <w:rsid w:val="003D56B1"/>
    <w:rsid w:val="003D5E5A"/>
    <w:rsid w:val="003D6986"/>
    <w:rsid w:val="003D6A36"/>
    <w:rsid w:val="003D7B58"/>
    <w:rsid w:val="003E0D6C"/>
    <w:rsid w:val="003E1A07"/>
    <w:rsid w:val="003E1B9A"/>
    <w:rsid w:val="003E218C"/>
    <w:rsid w:val="003E26C9"/>
    <w:rsid w:val="003E28BD"/>
    <w:rsid w:val="003E2B1E"/>
    <w:rsid w:val="003E3D34"/>
    <w:rsid w:val="003E51FE"/>
    <w:rsid w:val="003E5392"/>
    <w:rsid w:val="003E5C36"/>
    <w:rsid w:val="003E62F0"/>
    <w:rsid w:val="003E6AFF"/>
    <w:rsid w:val="003E6E85"/>
    <w:rsid w:val="003E709E"/>
    <w:rsid w:val="003E7134"/>
    <w:rsid w:val="003E7691"/>
    <w:rsid w:val="003E7733"/>
    <w:rsid w:val="003E7B1B"/>
    <w:rsid w:val="003F140D"/>
    <w:rsid w:val="003F1B2F"/>
    <w:rsid w:val="003F28B7"/>
    <w:rsid w:val="003F29AF"/>
    <w:rsid w:val="003F2DE5"/>
    <w:rsid w:val="003F4212"/>
    <w:rsid w:val="003F4496"/>
    <w:rsid w:val="003F4D74"/>
    <w:rsid w:val="003F54C2"/>
    <w:rsid w:val="003F5549"/>
    <w:rsid w:val="003F55A5"/>
    <w:rsid w:val="003F78FB"/>
    <w:rsid w:val="0040125D"/>
    <w:rsid w:val="00401736"/>
    <w:rsid w:val="004028FA"/>
    <w:rsid w:val="00402932"/>
    <w:rsid w:val="00402EAE"/>
    <w:rsid w:val="0040303E"/>
    <w:rsid w:val="004037AD"/>
    <w:rsid w:val="00403A81"/>
    <w:rsid w:val="00403F16"/>
    <w:rsid w:val="00404210"/>
    <w:rsid w:val="00404C23"/>
    <w:rsid w:val="00405C3A"/>
    <w:rsid w:val="00406D6F"/>
    <w:rsid w:val="00406F34"/>
    <w:rsid w:val="0040757A"/>
    <w:rsid w:val="0040797E"/>
    <w:rsid w:val="004102A2"/>
    <w:rsid w:val="0041048E"/>
    <w:rsid w:val="004108A6"/>
    <w:rsid w:val="00410A4D"/>
    <w:rsid w:val="00410C9E"/>
    <w:rsid w:val="00410F6E"/>
    <w:rsid w:val="0041194F"/>
    <w:rsid w:val="00411A4F"/>
    <w:rsid w:val="00411A67"/>
    <w:rsid w:val="00411EC0"/>
    <w:rsid w:val="00411FB8"/>
    <w:rsid w:val="004124D3"/>
    <w:rsid w:val="004125EE"/>
    <w:rsid w:val="00412A9A"/>
    <w:rsid w:val="00413274"/>
    <w:rsid w:val="00413473"/>
    <w:rsid w:val="00413B20"/>
    <w:rsid w:val="00413CA7"/>
    <w:rsid w:val="00414059"/>
    <w:rsid w:val="00414219"/>
    <w:rsid w:val="00414743"/>
    <w:rsid w:val="004151C7"/>
    <w:rsid w:val="004157B1"/>
    <w:rsid w:val="0041612F"/>
    <w:rsid w:val="00416847"/>
    <w:rsid w:val="004169A8"/>
    <w:rsid w:val="0041771F"/>
    <w:rsid w:val="004179BA"/>
    <w:rsid w:val="00417C7B"/>
    <w:rsid w:val="004212E6"/>
    <w:rsid w:val="004219A6"/>
    <w:rsid w:val="00422597"/>
    <w:rsid w:val="004228ED"/>
    <w:rsid w:val="00422947"/>
    <w:rsid w:val="00422C8B"/>
    <w:rsid w:val="0042368F"/>
    <w:rsid w:val="0042392C"/>
    <w:rsid w:val="00423BFD"/>
    <w:rsid w:val="004242CE"/>
    <w:rsid w:val="00424A10"/>
    <w:rsid w:val="004256A6"/>
    <w:rsid w:val="00425CD8"/>
    <w:rsid w:val="00425F15"/>
    <w:rsid w:val="00426F56"/>
    <w:rsid w:val="00427A19"/>
    <w:rsid w:val="00427CB3"/>
    <w:rsid w:val="00427FD4"/>
    <w:rsid w:val="004309C8"/>
    <w:rsid w:val="0043191F"/>
    <w:rsid w:val="00431EC8"/>
    <w:rsid w:val="00432225"/>
    <w:rsid w:val="0043484B"/>
    <w:rsid w:val="00435385"/>
    <w:rsid w:val="0043567B"/>
    <w:rsid w:val="00435E43"/>
    <w:rsid w:val="004362CE"/>
    <w:rsid w:val="0043648B"/>
    <w:rsid w:val="00440367"/>
    <w:rsid w:val="00440EC7"/>
    <w:rsid w:val="00441178"/>
    <w:rsid w:val="00441F62"/>
    <w:rsid w:val="0044216A"/>
    <w:rsid w:val="004421A7"/>
    <w:rsid w:val="00442392"/>
    <w:rsid w:val="004429A7"/>
    <w:rsid w:val="00442F06"/>
    <w:rsid w:val="004430C3"/>
    <w:rsid w:val="00443BAB"/>
    <w:rsid w:val="00443FEF"/>
    <w:rsid w:val="0044443C"/>
    <w:rsid w:val="00444D71"/>
    <w:rsid w:val="00445103"/>
    <w:rsid w:val="00445424"/>
    <w:rsid w:val="004462A9"/>
    <w:rsid w:val="00446BEB"/>
    <w:rsid w:val="00447B8B"/>
    <w:rsid w:val="0045091F"/>
    <w:rsid w:val="00450A69"/>
    <w:rsid w:val="00450F08"/>
    <w:rsid w:val="00450F72"/>
    <w:rsid w:val="00451303"/>
    <w:rsid w:val="004523EF"/>
    <w:rsid w:val="0045330C"/>
    <w:rsid w:val="004533D2"/>
    <w:rsid w:val="00453A8A"/>
    <w:rsid w:val="00453F78"/>
    <w:rsid w:val="004541A1"/>
    <w:rsid w:val="00454956"/>
    <w:rsid w:val="00454AE0"/>
    <w:rsid w:val="004551E0"/>
    <w:rsid w:val="004557C7"/>
    <w:rsid w:val="004557F2"/>
    <w:rsid w:val="00456280"/>
    <w:rsid w:val="00456C88"/>
    <w:rsid w:val="00456F82"/>
    <w:rsid w:val="00461123"/>
    <w:rsid w:val="00461173"/>
    <w:rsid w:val="00461896"/>
    <w:rsid w:val="00461CC8"/>
    <w:rsid w:val="004629F3"/>
    <w:rsid w:val="00462BF2"/>
    <w:rsid w:val="00462FCA"/>
    <w:rsid w:val="00463053"/>
    <w:rsid w:val="0046406C"/>
    <w:rsid w:val="00464F65"/>
    <w:rsid w:val="0046534F"/>
    <w:rsid w:val="00466416"/>
    <w:rsid w:val="004668C0"/>
    <w:rsid w:val="00466988"/>
    <w:rsid w:val="0046699A"/>
    <w:rsid w:val="00467664"/>
    <w:rsid w:val="004676C0"/>
    <w:rsid w:val="00467970"/>
    <w:rsid w:val="00470708"/>
    <w:rsid w:val="004707E9"/>
    <w:rsid w:val="0047114D"/>
    <w:rsid w:val="00471594"/>
    <w:rsid w:val="00472A7D"/>
    <w:rsid w:val="00472D2B"/>
    <w:rsid w:val="00472F6F"/>
    <w:rsid w:val="004733C0"/>
    <w:rsid w:val="004736B3"/>
    <w:rsid w:val="00473A82"/>
    <w:rsid w:val="004742E9"/>
    <w:rsid w:val="00474307"/>
    <w:rsid w:val="004745C5"/>
    <w:rsid w:val="00475438"/>
    <w:rsid w:val="00477AD9"/>
    <w:rsid w:val="00477BF3"/>
    <w:rsid w:val="004800A6"/>
    <w:rsid w:val="00480DBA"/>
    <w:rsid w:val="004827AF"/>
    <w:rsid w:val="00482C27"/>
    <w:rsid w:val="0048369E"/>
    <w:rsid w:val="0048378F"/>
    <w:rsid w:val="00483D34"/>
    <w:rsid w:val="004847E6"/>
    <w:rsid w:val="00484A65"/>
    <w:rsid w:val="00484B98"/>
    <w:rsid w:val="00486E5E"/>
    <w:rsid w:val="00487878"/>
    <w:rsid w:val="00490DB3"/>
    <w:rsid w:val="00491187"/>
    <w:rsid w:val="004916EF"/>
    <w:rsid w:val="004917E1"/>
    <w:rsid w:val="004922DB"/>
    <w:rsid w:val="00492437"/>
    <w:rsid w:val="00492D73"/>
    <w:rsid w:val="0049341A"/>
    <w:rsid w:val="004939B6"/>
    <w:rsid w:val="00494562"/>
    <w:rsid w:val="004946A2"/>
    <w:rsid w:val="00494E75"/>
    <w:rsid w:val="004953C3"/>
    <w:rsid w:val="00495511"/>
    <w:rsid w:val="00496749"/>
    <w:rsid w:val="00496B13"/>
    <w:rsid w:val="004971BF"/>
    <w:rsid w:val="00497616"/>
    <w:rsid w:val="00497873"/>
    <w:rsid w:val="00497CF2"/>
    <w:rsid w:val="00497DB3"/>
    <w:rsid w:val="004A0FAC"/>
    <w:rsid w:val="004A1B1C"/>
    <w:rsid w:val="004A34EC"/>
    <w:rsid w:val="004A59AC"/>
    <w:rsid w:val="004A5B10"/>
    <w:rsid w:val="004A6F07"/>
    <w:rsid w:val="004A7BC5"/>
    <w:rsid w:val="004A7EE3"/>
    <w:rsid w:val="004B0516"/>
    <w:rsid w:val="004B0519"/>
    <w:rsid w:val="004B0799"/>
    <w:rsid w:val="004B1D25"/>
    <w:rsid w:val="004B3149"/>
    <w:rsid w:val="004B343A"/>
    <w:rsid w:val="004B39A9"/>
    <w:rsid w:val="004B3B1C"/>
    <w:rsid w:val="004B41B6"/>
    <w:rsid w:val="004B5893"/>
    <w:rsid w:val="004B6DE7"/>
    <w:rsid w:val="004B71C6"/>
    <w:rsid w:val="004B7622"/>
    <w:rsid w:val="004C07D2"/>
    <w:rsid w:val="004C13E6"/>
    <w:rsid w:val="004C1A74"/>
    <w:rsid w:val="004C2A16"/>
    <w:rsid w:val="004C2E19"/>
    <w:rsid w:val="004C3F93"/>
    <w:rsid w:val="004C3FA8"/>
    <w:rsid w:val="004C4051"/>
    <w:rsid w:val="004C42D9"/>
    <w:rsid w:val="004C4317"/>
    <w:rsid w:val="004C4FBB"/>
    <w:rsid w:val="004C536B"/>
    <w:rsid w:val="004C61E0"/>
    <w:rsid w:val="004C6231"/>
    <w:rsid w:val="004C6CB4"/>
    <w:rsid w:val="004C6EDF"/>
    <w:rsid w:val="004C73D5"/>
    <w:rsid w:val="004C742E"/>
    <w:rsid w:val="004C74A3"/>
    <w:rsid w:val="004C75B7"/>
    <w:rsid w:val="004C75C6"/>
    <w:rsid w:val="004D0216"/>
    <w:rsid w:val="004D03F7"/>
    <w:rsid w:val="004D0DBE"/>
    <w:rsid w:val="004D1C28"/>
    <w:rsid w:val="004D2865"/>
    <w:rsid w:val="004D2B2F"/>
    <w:rsid w:val="004D3A5E"/>
    <w:rsid w:val="004D3F44"/>
    <w:rsid w:val="004D567B"/>
    <w:rsid w:val="004D640B"/>
    <w:rsid w:val="004D64FE"/>
    <w:rsid w:val="004D68A7"/>
    <w:rsid w:val="004D7131"/>
    <w:rsid w:val="004D73DF"/>
    <w:rsid w:val="004D7AB7"/>
    <w:rsid w:val="004E0C1A"/>
    <w:rsid w:val="004E13E4"/>
    <w:rsid w:val="004E2FF2"/>
    <w:rsid w:val="004E305B"/>
    <w:rsid w:val="004E3389"/>
    <w:rsid w:val="004E3819"/>
    <w:rsid w:val="004E3899"/>
    <w:rsid w:val="004E3C19"/>
    <w:rsid w:val="004E407A"/>
    <w:rsid w:val="004E486D"/>
    <w:rsid w:val="004E4DB2"/>
    <w:rsid w:val="004E4E80"/>
    <w:rsid w:val="004E583F"/>
    <w:rsid w:val="004E62E6"/>
    <w:rsid w:val="004E63D6"/>
    <w:rsid w:val="004E667F"/>
    <w:rsid w:val="004E6A30"/>
    <w:rsid w:val="004E6D8D"/>
    <w:rsid w:val="004E716B"/>
    <w:rsid w:val="004E7402"/>
    <w:rsid w:val="004E7875"/>
    <w:rsid w:val="004E7AC6"/>
    <w:rsid w:val="004F0667"/>
    <w:rsid w:val="004F0CF0"/>
    <w:rsid w:val="004F0DD6"/>
    <w:rsid w:val="004F0EA3"/>
    <w:rsid w:val="004F0EF4"/>
    <w:rsid w:val="004F1762"/>
    <w:rsid w:val="004F1A55"/>
    <w:rsid w:val="004F1F0E"/>
    <w:rsid w:val="004F2645"/>
    <w:rsid w:val="004F2D1B"/>
    <w:rsid w:val="004F32A3"/>
    <w:rsid w:val="004F39B2"/>
    <w:rsid w:val="004F48E3"/>
    <w:rsid w:val="004F5267"/>
    <w:rsid w:val="004F5532"/>
    <w:rsid w:val="004F56AA"/>
    <w:rsid w:val="004F5CFC"/>
    <w:rsid w:val="004F5FE0"/>
    <w:rsid w:val="004F5FF5"/>
    <w:rsid w:val="004F603C"/>
    <w:rsid w:val="004F67B7"/>
    <w:rsid w:val="004F72F0"/>
    <w:rsid w:val="005003AE"/>
    <w:rsid w:val="00500BEF"/>
    <w:rsid w:val="00501CFC"/>
    <w:rsid w:val="00502A11"/>
    <w:rsid w:val="00503925"/>
    <w:rsid w:val="00504042"/>
    <w:rsid w:val="00505062"/>
    <w:rsid w:val="005051F3"/>
    <w:rsid w:val="0050526E"/>
    <w:rsid w:val="00505318"/>
    <w:rsid w:val="005054F6"/>
    <w:rsid w:val="00505BD9"/>
    <w:rsid w:val="005063A0"/>
    <w:rsid w:val="005064B9"/>
    <w:rsid w:val="00506B54"/>
    <w:rsid w:val="00506BC8"/>
    <w:rsid w:val="0050701F"/>
    <w:rsid w:val="005077BA"/>
    <w:rsid w:val="00507D71"/>
    <w:rsid w:val="005104F6"/>
    <w:rsid w:val="00511201"/>
    <w:rsid w:val="00511FF9"/>
    <w:rsid w:val="005120EA"/>
    <w:rsid w:val="005132C9"/>
    <w:rsid w:val="00513315"/>
    <w:rsid w:val="0051360B"/>
    <w:rsid w:val="005137D0"/>
    <w:rsid w:val="00513D87"/>
    <w:rsid w:val="00513F97"/>
    <w:rsid w:val="0051433D"/>
    <w:rsid w:val="00514EFE"/>
    <w:rsid w:val="005154FC"/>
    <w:rsid w:val="00515963"/>
    <w:rsid w:val="00515C1C"/>
    <w:rsid w:val="005162C2"/>
    <w:rsid w:val="00516D02"/>
    <w:rsid w:val="00516D7B"/>
    <w:rsid w:val="00516E83"/>
    <w:rsid w:val="005175C3"/>
    <w:rsid w:val="00517D25"/>
    <w:rsid w:val="00517F5B"/>
    <w:rsid w:val="00520452"/>
    <w:rsid w:val="0052054B"/>
    <w:rsid w:val="005215B5"/>
    <w:rsid w:val="00521BC2"/>
    <w:rsid w:val="005238A0"/>
    <w:rsid w:val="00523E3F"/>
    <w:rsid w:val="0052452B"/>
    <w:rsid w:val="005251A5"/>
    <w:rsid w:val="005253D3"/>
    <w:rsid w:val="00526251"/>
    <w:rsid w:val="0052661C"/>
    <w:rsid w:val="0053012D"/>
    <w:rsid w:val="0053019D"/>
    <w:rsid w:val="00530757"/>
    <w:rsid w:val="00530AF0"/>
    <w:rsid w:val="00530DD4"/>
    <w:rsid w:val="00530F46"/>
    <w:rsid w:val="00530FB7"/>
    <w:rsid w:val="0053112C"/>
    <w:rsid w:val="00531771"/>
    <w:rsid w:val="005323DF"/>
    <w:rsid w:val="00532DAF"/>
    <w:rsid w:val="00532FCC"/>
    <w:rsid w:val="00533142"/>
    <w:rsid w:val="00533358"/>
    <w:rsid w:val="0053474B"/>
    <w:rsid w:val="00534B16"/>
    <w:rsid w:val="00534EBC"/>
    <w:rsid w:val="005350BF"/>
    <w:rsid w:val="00535377"/>
    <w:rsid w:val="005353C8"/>
    <w:rsid w:val="0053579B"/>
    <w:rsid w:val="005364A8"/>
    <w:rsid w:val="00536516"/>
    <w:rsid w:val="005366D4"/>
    <w:rsid w:val="00536744"/>
    <w:rsid w:val="00536808"/>
    <w:rsid w:val="00537121"/>
    <w:rsid w:val="0053729F"/>
    <w:rsid w:val="00540405"/>
    <w:rsid w:val="00541938"/>
    <w:rsid w:val="00542F63"/>
    <w:rsid w:val="005436B5"/>
    <w:rsid w:val="00543FF1"/>
    <w:rsid w:val="00544049"/>
    <w:rsid w:val="00544D67"/>
    <w:rsid w:val="005461E8"/>
    <w:rsid w:val="00547263"/>
    <w:rsid w:val="005478E3"/>
    <w:rsid w:val="00547939"/>
    <w:rsid w:val="00547E87"/>
    <w:rsid w:val="00550406"/>
    <w:rsid w:val="0055080C"/>
    <w:rsid w:val="00550F23"/>
    <w:rsid w:val="00551D35"/>
    <w:rsid w:val="0055295A"/>
    <w:rsid w:val="00552AA6"/>
    <w:rsid w:val="0055301D"/>
    <w:rsid w:val="0055331D"/>
    <w:rsid w:val="00554025"/>
    <w:rsid w:val="0055435E"/>
    <w:rsid w:val="005543B1"/>
    <w:rsid w:val="0055537D"/>
    <w:rsid w:val="00555416"/>
    <w:rsid w:val="00556D54"/>
    <w:rsid w:val="00556D87"/>
    <w:rsid w:val="005571F1"/>
    <w:rsid w:val="00557DB8"/>
    <w:rsid w:val="00560621"/>
    <w:rsid w:val="00560646"/>
    <w:rsid w:val="00560AF2"/>
    <w:rsid w:val="00561053"/>
    <w:rsid w:val="005612AC"/>
    <w:rsid w:val="005616D6"/>
    <w:rsid w:val="00561DD7"/>
    <w:rsid w:val="00563CCA"/>
    <w:rsid w:val="00564879"/>
    <w:rsid w:val="005651B2"/>
    <w:rsid w:val="005652CD"/>
    <w:rsid w:val="0056539A"/>
    <w:rsid w:val="005668EA"/>
    <w:rsid w:val="00567646"/>
    <w:rsid w:val="00567A16"/>
    <w:rsid w:val="00570E4A"/>
    <w:rsid w:val="00571118"/>
    <w:rsid w:val="00571A96"/>
    <w:rsid w:val="00572CE2"/>
    <w:rsid w:val="00573085"/>
    <w:rsid w:val="00574077"/>
    <w:rsid w:val="00574417"/>
    <w:rsid w:val="005749A6"/>
    <w:rsid w:val="005750AE"/>
    <w:rsid w:val="0057544B"/>
    <w:rsid w:val="00575F2A"/>
    <w:rsid w:val="005763F0"/>
    <w:rsid w:val="00576E59"/>
    <w:rsid w:val="00576EDF"/>
    <w:rsid w:val="00576F06"/>
    <w:rsid w:val="00577828"/>
    <w:rsid w:val="00580565"/>
    <w:rsid w:val="00580640"/>
    <w:rsid w:val="00580930"/>
    <w:rsid w:val="00580E72"/>
    <w:rsid w:val="00581241"/>
    <w:rsid w:val="00581723"/>
    <w:rsid w:val="005819E2"/>
    <w:rsid w:val="00581B74"/>
    <w:rsid w:val="00581C63"/>
    <w:rsid w:val="0058273A"/>
    <w:rsid w:val="005828D3"/>
    <w:rsid w:val="00582A4E"/>
    <w:rsid w:val="00582CD2"/>
    <w:rsid w:val="005830F3"/>
    <w:rsid w:val="005833F5"/>
    <w:rsid w:val="005837C2"/>
    <w:rsid w:val="00583BE5"/>
    <w:rsid w:val="00583D99"/>
    <w:rsid w:val="00583F68"/>
    <w:rsid w:val="0058468C"/>
    <w:rsid w:val="00584AB7"/>
    <w:rsid w:val="00584D4E"/>
    <w:rsid w:val="00587337"/>
    <w:rsid w:val="00587D3A"/>
    <w:rsid w:val="00587E61"/>
    <w:rsid w:val="005906FA"/>
    <w:rsid w:val="00591028"/>
    <w:rsid w:val="00591FC8"/>
    <w:rsid w:val="00592DD1"/>
    <w:rsid w:val="00592DEA"/>
    <w:rsid w:val="0059370E"/>
    <w:rsid w:val="00593E8E"/>
    <w:rsid w:val="005948CD"/>
    <w:rsid w:val="00595C46"/>
    <w:rsid w:val="00595DBA"/>
    <w:rsid w:val="005968C7"/>
    <w:rsid w:val="005A00C2"/>
    <w:rsid w:val="005A0951"/>
    <w:rsid w:val="005A0B50"/>
    <w:rsid w:val="005A125E"/>
    <w:rsid w:val="005A18DC"/>
    <w:rsid w:val="005A20DF"/>
    <w:rsid w:val="005A3036"/>
    <w:rsid w:val="005A35AB"/>
    <w:rsid w:val="005A3959"/>
    <w:rsid w:val="005A3BE7"/>
    <w:rsid w:val="005A4381"/>
    <w:rsid w:val="005A4D2C"/>
    <w:rsid w:val="005A5BF2"/>
    <w:rsid w:val="005A5DC4"/>
    <w:rsid w:val="005B0007"/>
    <w:rsid w:val="005B0238"/>
    <w:rsid w:val="005B0851"/>
    <w:rsid w:val="005B0D8C"/>
    <w:rsid w:val="005B10FE"/>
    <w:rsid w:val="005B1322"/>
    <w:rsid w:val="005B1DD4"/>
    <w:rsid w:val="005B221B"/>
    <w:rsid w:val="005B2613"/>
    <w:rsid w:val="005B27A0"/>
    <w:rsid w:val="005B2DE9"/>
    <w:rsid w:val="005B312F"/>
    <w:rsid w:val="005B3307"/>
    <w:rsid w:val="005B36D8"/>
    <w:rsid w:val="005B3727"/>
    <w:rsid w:val="005B43AA"/>
    <w:rsid w:val="005B474B"/>
    <w:rsid w:val="005B49AB"/>
    <w:rsid w:val="005B4A7A"/>
    <w:rsid w:val="005B4E18"/>
    <w:rsid w:val="005B51C8"/>
    <w:rsid w:val="005B62A1"/>
    <w:rsid w:val="005B75BE"/>
    <w:rsid w:val="005B7925"/>
    <w:rsid w:val="005B7A84"/>
    <w:rsid w:val="005C0CF8"/>
    <w:rsid w:val="005C1229"/>
    <w:rsid w:val="005C1637"/>
    <w:rsid w:val="005C28A6"/>
    <w:rsid w:val="005C2DB5"/>
    <w:rsid w:val="005C2FC6"/>
    <w:rsid w:val="005C37EE"/>
    <w:rsid w:val="005C4017"/>
    <w:rsid w:val="005C430A"/>
    <w:rsid w:val="005C5901"/>
    <w:rsid w:val="005C5E34"/>
    <w:rsid w:val="005C5E5F"/>
    <w:rsid w:val="005C601F"/>
    <w:rsid w:val="005C61B5"/>
    <w:rsid w:val="005C7565"/>
    <w:rsid w:val="005C7BC1"/>
    <w:rsid w:val="005D0024"/>
    <w:rsid w:val="005D0659"/>
    <w:rsid w:val="005D0781"/>
    <w:rsid w:val="005D080A"/>
    <w:rsid w:val="005D0BFF"/>
    <w:rsid w:val="005D2FAB"/>
    <w:rsid w:val="005D3583"/>
    <w:rsid w:val="005D376B"/>
    <w:rsid w:val="005D3EEE"/>
    <w:rsid w:val="005D438E"/>
    <w:rsid w:val="005D442F"/>
    <w:rsid w:val="005D4AA5"/>
    <w:rsid w:val="005D4C60"/>
    <w:rsid w:val="005D5548"/>
    <w:rsid w:val="005D57E8"/>
    <w:rsid w:val="005D5840"/>
    <w:rsid w:val="005D6AE1"/>
    <w:rsid w:val="005D6B66"/>
    <w:rsid w:val="005D713D"/>
    <w:rsid w:val="005D76B6"/>
    <w:rsid w:val="005E09AB"/>
    <w:rsid w:val="005E0A1F"/>
    <w:rsid w:val="005E12E6"/>
    <w:rsid w:val="005E1392"/>
    <w:rsid w:val="005E14EE"/>
    <w:rsid w:val="005E1CAE"/>
    <w:rsid w:val="005E2D77"/>
    <w:rsid w:val="005E3000"/>
    <w:rsid w:val="005E397B"/>
    <w:rsid w:val="005E39CB"/>
    <w:rsid w:val="005E4184"/>
    <w:rsid w:val="005E4866"/>
    <w:rsid w:val="005E499B"/>
    <w:rsid w:val="005E4ADF"/>
    <w:rsid w:val="005E4BA3"/>
    <w:rsid w:val="005E5ADC"/>
    <w:rsid w:val="005E74C6"/>
    <w:rsid w:val="005F2D41"/>
    <w:rsid w:val="005F2E6D"/>
    <w:rsid w:val="005F31F3"/>
    <w:rsid w:val="005F3363"/>
    <w:rsid w:val="005F4E4B"/>
    <w:rsid w:val="005F50FB"/>
    <w:rsid w:val="005F5F39"/>
    <w:rsid w:val="005F66E3"/>
    <w:rsid w:val="005F724B"/>
    <w:rsid w:val="005F78C8"/>
    <w:rsid w:val="006003EE"/>
    <w:rsid w:val="00600731"/>
    <w:rsid w:val="00600B24"/>
    <w:rsid w:val="00600E42"/>
    <w:rsid w:val="00601401"/>
    <w:rsid w:val="00601424"/>
    <w:rsid w:val="00601B2E"/>
    <w:rsid w:val="00601B68"/>
    <w:rsid w:val="00602221"/>
    <w:rsid w:val="0060227D"/>
    <w:rsid w:val="00603492"/>
    <w:rsid w:val="006049F0"/>
    <w:rsid w:val="0060663D"/>
    <w:rsid w:val="0060680C"/>
    <w:rsid w:val="00606E2F"/>
    <w:rsid w:val="006076DB"/>
    <w:rsid w:val="00607DAF"/>
    <w:rsid w:val="00607F6F"/>
    <w:rsid w:val="00610206"/>
    <w:rsid w:val="006111B7"/>
    <w:rsid w:val="0061128A"/>
    <w:rsid w:val="0061195B"/>
    <w:rsid w:val="006121CC"/>
    <w:rsid w:val="006125DC"/>
    <w:rsid w:val="0061295D"/>
    <w:rsid w:val="00613243"/>
    <w:rsid w:val="00613510"/>
    <w:rsid w:val="0061496F"/>
    <w:rsid w:val="00615093"/>
    <w:rsid w:val="00615A85"/>
    <w:rsid w:val="00615E61"/>
    <w:rsid w:val="00616522"/>
    <w:rsid w:val="00616944"/>
    <w:rsid w:val="00616BBF"/>
    <w:rsid w:val="00616E7E"/>
    <w:rsid w:val="00617B69"/>
    <w:rsid w:val="00617C0F"/>
    <w:rsid w:val="00620358"/>
    <w:rsid w:val="00620D7F"/>
    <w:rsid w:val="00621268"/>
    <w:rsid w:val="0062189C"/>
    <w:rsid w:val="006219C3"/>
    <w:rsid w:val="00621C17"/>
    <w:rsid w:val="00621CB6"/>
    <w:rsid w:val="00622326"/>
    <w:rsid w:val="00622DA3"/>
    <w:rsid w:val="006230EC"/>
    <w:rsid w:val="00623CDA"/>
    <w:rsid w:val="00623F6E"/>
    <w:rsid w:val="0062421D"/>
    <w:rsid w:val="006246E7"/>
    <w:rsid w:val="006249BC"/>
    <w:rsid w:val="00624DF6"/>
    <w:rsid w:val="00625256"/>
    <w:rsid w:val="00625316"/>
    <w:rsid w:val="006259D9"/>
    <w:rsid w:val="00630050"/>
    <w:rsid w:val="006303F0"/>
    <w:rsid w:val="0063090C"/>
    <w:rsid w:val="00631C46"/>
    <w:rsid w:val="00631CA0"/>
    <w:rsid w:val="00631EE8"/>
    <w:rsid w:val="00632022"/>
    <w:rsid w:val="00632519"/>
    <w:rsid w:val="00632A50"/>
    <w:rsid w:val="006333FE"/>
    <w:rsid w:val="006340A6"/>
    <w:rsid w:val="006344C6"/>
    <w:rsid w:val="00634B14"/>
    <w:rsid w:val="00634FF1"/>
    <w:rsid w:val="00635218"/>
    <w:rsid w:val="00635BED"/>
    <w:rsid w:val="00635C15"/>
    <w:rsid w:val="00635F0B"/>
    <w:rsid w:val="006362E6"/>
    <w:rsid w:val="00636352"/>
    <w:rsid w:val="0063740F"/>
    <w:rsid w:val="006425A8"/>
    <w:rsid w:val="006425E3"/>
    <w:rsid w:val="00642CD7"/>
    <w:rsid w:val="006433A6"/>
    <w:rsid w:val="00643859"/>
    <w:rsid w:val="006439A4"/>
    <w:rsid w:val="00643DC1"/>
    <w:rsid w:val="00643F65"/>
    <w:rsid w:val="006442EF"/>
    <w:rsid w:val="0064449C"/>
    <w:rsid w:val="00644A8A"/>
    <w:rsid w:val="00644DDE"/>
    <w:rsid w:val="0064516B"/>
    <w:rsid w:val="006457DC"/>
    <w:rsid w:val="00645B9F"/>
    <w:rsid w:val="00646287"/>
    <w:rsid w:val="006465C1"/>
    <w:rsid w:val="006468C4"/>
    <w:rsid w:val="00646939"/>
    <w:rsid w:val="00646F08"/>
    <w:rsid w:val="00647327"/>
    <w:rsid w:val="006475E7"/>
    <w:rsid w:val="006507CD"/>
    <w:rsid w:val="00650805"/>
    <w:rsid w:val="00650814"/>
    <w:rsid w:val="00650B09"/>
    <w:rsid w:val="00651880"/>
    <w:rsid w:val="0065242C"/>
    <w:rsid w:val="006524D0"/>
    <w:rsid w:val="00652597"/>
    <w:rsid w:val="006526C8"/>
    <w:rsid w:val="00652BFB"/>
    <w:rsid w:val="00653469"/>
    <w:rsid w:val="00653622"/>
    <w:rsid w:val="00653844"/>
    <w:rsid w:val="00653870"/>
    <w:rsid w:val="00653D2F"/>
    <w:rsid w:val="00654ED5"/>
    <w:rsid w:val="0065565F"/>
    <w:rsid w:val="00655725"/>
    <w:rsid w:val="006557F2"/>
    <w:rsid w:val="00655D07"/>
    <w:rsid w:val="006560A1"/>
    <w:rsid w:val="006561BC"/>
    <w:rsid w:val="006564CF"/>
    <w:rsid w:val="00656EC5"/>
    <w:rsid w:val="00657748"/>
    <w:rsid w:val="00657D8B"/>
    <w:rsid w:val="0066009B"/>
    <w:rsid w:val="00660ABD"/>
    <w:rsid w:val="00663173"/>
    <w:rsid w:val="0066363E"/>
    <w:rsid w:val="00663658"/>
    <w:rsid w:val="00663883"/>
    <w:rsid w:val="00663D64"/>
    <w:rsid w:val="00663E3A"/>
    <w:rsid w:val="00664559"/>
    <w:rsid w:val="00664831"/>
    <w:rsid w:val="00664BAA"/>
    <w:rsid w:val="00664DF8"/>
    <w:rsid w:val="006651E4"/>
    <w:rsid w:val="006655EA"/>
    <w:rsid w:val="006666DC"/>
    <w:rsid w:val="006668A9"/>
    <w:rsid w:val="00666B42"/>
    <w:rsid w:val="0066767E"/>
    <w:rsid w:val="006702E9"/>
    <w:rsid w:val="00670528"/>
    <w:rsid w:val="0067115F"/>
    <w:rsid w:val="00671D5A"/>
    <w:rsid w:val="00673439"/>
    <w:rsid w:val="00673618"/>
    <w:rsid w:val="0067455B"/>
    <w:rsid w:val="006745F4"/>
    <w:rsid w:val="0067548B"/>
    <w:rsid w:val="006754C8"/>
    <w:rsid w:val="006755FA"/>
    <w:rsid w:val="00676298"/>
    <w:rsid w:val="00676A3F"/>
    <w:rsid w:val="00677091"/>
    <w:rsid w:val="006810FE"/>
    <w:rsid w:val="006813AA"/>
    <w:rsid w:val="00682383"/>
    <w:rsid w:val="006826EB"/>
    <w:rsid w:val="006832C9"/>
    <w:rsid w:val="0068376C"/>
    <w:rsid w:val="00683B70"/>
    <w:rsid w:val="00683EC8"/>
    <w:rsid w:val="0068403A"/>
    <w:rsid w:val="0068414F"/>
    <w:rsid w:val="006844F5"/>
    <w:rsid w:val="00684D32"/>
    <w:rsid w:val="0068529A"/>
    <w:rsid w:val="00685B5A"/>
    <w:rsid w:val="0068631B"/>
    <w:rsid w:val="00686431"/>
    <w:rsid w:val="00686BD5"/>
    <w:rsid w:val="00686DAF"/>
    <w:rsid w:val="006874C3"/>
    <w:rsid w:val="00690894"/>
    <w:rsid w:val="00690A8F"/>
    <w:rsid w:val="0069126C"/>
    <w:rsid w:val="006938C4"/>
    <w:rsid w:val="006955FC"/>
    <w:rsid w:val="00697FF2"/>
    <w:rsid w:val="006A0623"/>
    <w:rsid w:val="006A0696"/>
    <w:rsid w:val="006A08BD"/>
    <w:rsid w:val="006A211C"/>
    <w:rsid w:val="006A24C2"/>
    <w:rsid w:val="006A2502"/>
    <w:rsid w:val="006A2CCE"/>
    <w:rsid w:val="006A31A7"/>
    <w:rsid w:val="006A334E"/>
    <w:rsid w:val="006A33D7"/>
    <w:rsid w:val="006A4760"/>
    <w:rsid w:val="006A53DF"/>
    <w:rsid w:val="006A6497"/>
    <w:rsid w:val="006A6538"/>
    <w:rsid w:val="006A6818"/>
    <w:rsid w:val="006A7C83"/>
    <w:rsid w:val="006B06AB"/>
    <w:rsid w:val="006B1170"/>
    <w:rsid w:val="006B132A"/>
    <w:rsid w:val="006B13D3"/>
    <w:rsid w:val="006B1492"/>
    <w:rsid w:val="006B18FE"/>
    <w:rsid w:val="006B2035"/>
    <w:rsid w:val="006B2171"/>
    <w:rsid w:val="006B2417"/>
    <w:rsid w:val="006B2869"/>
    <w:rsid w:val="006B3F91"/>
    <w:rsid w:val="006B4951"/>
    <w:rsid w:val="006B4CA0"/>
    <w:rsid w:val="006B502E"/>
    <w:rsid w:val="006B53CD"/>
    <w:rsid w:val="006B6A45"/>
    <w:rsid w:val="006B6EC8"/>
    <w:rsid w:val="006B7751"/>
    <w:rsid w:val="006B79A2"/>
    <w:rsid w:val="006B79A7"/>
    <w:rsid w:val="006B7A3E"/>
    <w:rsid w:val="006B7A51"/>
    <w:rsid w:val="006B7DAD"/>
    <w:rsid w:val="006C07AD"/>
    <w:rsid w:val="006C07B7"/>
    <w:rsid w:val="006C091F"/>
    <w:rsid w:val="006C1758"/>
    <w:rsid w:val="006C1A69"/>
    <w:rsid w:val="006C1BA7"/>
    <w:rsid w:val="006C20D8"/>
    <w:rsid w:val="006C2D70"/>
    <w:rsid w:val="006C2DFB"/>
    <w:rsid w:val="006C308D"/>
    <w:rsid w:val="006C30C9"/>
    <w:rsid w:val="006C3651"/>
    <w:rsid w:val="006C3A2F"/>
    <w:rsid w:val="006C4554"/>
    <w:rsid w:val="006C4C42"/>
    <w:rsid w:val="006C5222"/>
    <w:rsid w:val="006C5463"/>
    <w:rsid w:val="006C583A"/>
    <w:rsid w:val="006C5882"/>
    <w:rsid w:val="006C607A"/>
    <w:rsid w:val="006C6478"/>
    <w:rsid w:val="006C6862"/>
    <w:rsid w:val="006C6899"/>
    <w:rsid w:val="006C6A10"/>
    <w:rsid w:val="006C6BA4"/>
    <w:rsid w:val="006C6D5E"/>
    <w:rsid w:val="006C6E2C"/>
    <w:rsid w:val="006C6E36"/>
    <w:rsid w:val="006C7077"/>
    <w:rsid w:val="006C77F1"/>
    <w:rsid w:val="006C78B1"/>
    <w:rsid w:val="006D0958"/>
    <w:rsid w:val="006D1F36"/>
    <w:rsid w:val="006D2659"/>
    <w:rsid w:val="006D4A92"/>
    <w:rsid w:val="006D4AFD"/>
    <w:rsid w:val="006D5459"/>
    <w:rsid w:val="006D585C"/>
    <w:rsid w:val="006D5ABE"/>
    <w:rsid w:val="006D6229"/>
    <w:rsid w:val="006D6746"/>
    <w:rsid w:val="006D6BF5"/>
    <w:rsid w:val="006D6D0B"/>
    <w:rsid w:val="006D6E67"/>
    <w:rsid w:val="006D72A6"/>
    <w:rsid w:val="006D7ADF"/>
    <w:rsid w:val="006D7EA1"/>
    <w:rsid w:val="006E0273"/>
    <w:rsid w:val="006E0D64"/>
    <w:rsid w:val="006E132B"/>
    <w:rsid w:val="006E29A0"/>
    <w:rsid w:val="006E2C34"/>
    <w:rsid w:val="006E37B3"/>
    <w:rsid w:val="006E4275"/>
    <w:rsid w:val="006E441A"/>
    <w:rsid w:val="006E4FFF"/>
    <w:rsid w:val="006E505C"/>
    <w:rsid w:val="006E511D"/>
    <w:rsid w:val="006E574B"/>
    <w:rsid w:val="006E5E64"/>
    <w:rsid w:val="006E69F4"/>
    <w:rsid w:val="006E7202"/>
    <w:rsid w:val="006F00D0"/>
    <w:rsid w:val="006F0779"/>
    <w:rsid w:val="006F0E13"/>
    <w:rsid w:val="006F13F0"/>
    <w:rsid w:val="006F193B"/>
    <w:rsid w:val="006F224E"/>
    <w:rsid w:val="006F2A09"/>
    <w:rsid w:val="006F2B84"/>
    <w:rsid w:val="006F2E2C"/>
    <w:rsid w:val="006F3593"/>
    <w:rsid w:val="006F4B92"/>
    <w:rsid w:val="006F5457"/>
    <w:rsid w:val="006F594A"/>
    <w:rsid w:val="006F6FB2"/>
    <w:rsid w:val="006F7368"/>
    <w:rsid w:val="006F761A"/>
    <w:rsid w:val="006F78D2"/>
    <w:rsid w:val="006F7956"/>
    <w:rsid w:val="00700986"/>
    <w:rsid w:val="00701D04"/>
    <w:rsid w:val="00702270"/>
    <w:rsid w:val="007039DB"/>
    <w:rsid w:val="00704D1D"/>
    <w:rsid w:val="00704E7D"/>
    <w:rsid w:val="00706023"/>
    <w:rsid w:val="0070684C"/>
    <w:rsid w:val="00707529"/>
    <w:rsid w:val="0071151C"/>
    <w:rsid w:val="0071151D"/>
    <w:rsid w:val="0071177E"/>
    <w:rsid w:val="00711876"/>
    <w:rsid w:val="00712425"/>
    <w:rsid w:val="007127B1"/>
    <w:rsid w:val="00713197"/>
    <w:rsid w:val="0071325E"/>
    <w:rsid w:val="007146BE"/>
    <w:rsid w:val="00714775"/>
    <w:rsid w:val="007149B9"/>
    <w:rsid w:val="00714A2A"/>
    <w:rsid w:val="00714B62"/>
    <w:rsid w:val="00715D63"/>
    <w:rsid w:val="0071635D"/>
    <w:rsid w:val="00716906"/>
    <w:rsid w:val="007171B8"/>
    <w:rsid w:val="00717522"/>
    <w:rsid w:val="00717ADF"/>
    <w:rsid w:val="00717E39"/>
    <w:rsid w:val="00717EEF"/>
    <w:rsid w:val="0072057C"/>
    <w:rsid w:val="0072151A"/>
    <w:rsid w:val="007215AB"/>
    <w:rsid w:val="00721626"/>
    <w:rsid w:val="00722095"/>
    <w:rsid w:val="007221AE"/>
    <w:rsid w:val="00723767"/>
    <w:rsid w:val="007240EF"/>
    <w:rsid w:val="00724378"/>
    <w:rsid w:val="00725122"/>
    <w:rsid w:val="0072549A"/>
    <w:rsid w:val="00725D05"/>
    <w:rsid w:val="00725D21"/>
    <w:rsid w:val="007260D5"/>
    <w:rsid w:val="0072773A"/>
    <w:rsid w:val="00727874"/>
    <w:rsid w:val="00727DCE"/>
    <w:rsid w:val="00730F15"/>
    <w:rsid w:val="00731343"/>
    <w:rsid w:val="00731391"/>
    <w:rsid w:val="007318A3"/>
    <w:rsid w:val="00731BB6"/>
    <w:rsid w:val="007321D3"/>
    <w:rsid w:val="00732CCF"/>
    <w:rsid w:val="00733141"/>
    <w:rsid w:val="00733179"/>
    <w:rsid w:val="0073387A"/>
    <w:rsid w:val="00734831"/>
    <w:rsid w:val="0073670F"/>
    <w:rsid w:val="007402E2"/>
    <w:rsid w:val="00740CA5"/>
    <w:rsid w:val="0074104C"/>
    <w:rsid w:val="007420E6"/>
    <w:rsid w:val="00742F66"/>
    <w:rsid w:val="0074337B"/>
    <w:rsid w:val="00744A49"/>
    <w:rsid w:val="00744E5D"/>
    <w:rsid w:val="00745061"/>
    <w:rsid w:val="007451C6"/>
    <w:rsid w:val="00745F37"/>
    <w:rsid w:val="00745FE6"/>
    <w:rsid w:val="00746307"/>
    <w:rsid w:val="007464AB"/>
    <w:rsid w:val="007470F1"/>
    <w:rsid w:val="00747115"/>
    <w:rsid w:val="00747D97"/>
    <w:rsid w:val="007507CD"/>
    <w:rsid w:val="007511E3"/>
    <w:rsid w:val="00751B4B"/>
    <w:rsid w:val="00751C8E"/>
    <w:rsid w:val="00751DD7"/>
    <w:rsid w:val="00752224"/>
    <w:rsid w:val="007529E8"/>
    <w:rsid w:val="00752CEE"/>
    <w:rsid w:val="0075336A"/>
    <w:rsid w:val="007544BB"/>
    <w:rsid w:val="007547EE"/>
    <w:rsid w:val="00754A29"/>
    <w:rsid w:val="00754B68"/>
    <w:rsid w:val="007551A2"/>
    <w:rsid w:val="0075549B"/>
    <w:rsid w:val="00755F48"/>
    <w:rsid w:val="00756442"/>
    <w:rsid w:val="00756A59"/>
    <w:rsid w:val="007571D9"/>
    <w:rsid w:val="007572ED"/>
    <w:rsid w:val="007577E5"/>
    <w:rsid w:val="00757D3B"/>
    <w:rsid w:val="00760089"/>
    <w:rsid w:val="007600BC"/>
    <w:rsid w:val="007602D3"/>
    <w:rsid w:val="007606B1"/>
    <w:rsid w:val="007608F3"/>
    <w:rsid w:val="00760973"/>
    <w:rsid w:val="007612E4"/>
    <w:rsid w:val="00761A1F"/>
    <w:rsid w:val="00761E30"/>
    <w:rsid w:val="0076222C"/>
    <w:rsid w:val="0076235E"/>
    <w:rsid w:val="007637DF"/>
    <w:rsid w:val="00764830"/>
    <w:rsid w:val="00764A0F"/>
    <w:rsid w:val="00764D47"/>
    <w:rsid w:val="00764F9F"/>
    <w:rsid w:val="007665C0"/>
    <w:rsid w:val="00766686"/>
    <w:rsid w:val="0076735E"/>
    <w:rsid w:val="00767494"/>
    <w:rsid w:val="007707E9"/>
    <w:rsid w:val="00770AA1"/>
    <w:rsid w:val="00770ABD"/>
    <w:rsid w:val="00770D26"/>
    <w:rsid w:val="00770EDA"/>
    <w:rsid w:val="00771150"/>
    <w:rsid w:val="0077193C"/>
    <w:rsid w:val="00771B26"/>
    <w:rsid w:val="00771D7E"/>
    <w:rsid w:val="00771F62"/>
    <w:rsid w:val="00772A63"/>
    <w:rsid w:val="00773868"/>
    <w:rsid w:val="00773CBA"/>
    <w:rsid w:val="00774D9D"/>
    <w:rsid w:val="00775D1A"/>
    <w:rsid w:val="00775DD5"/>
    <w:rsid w:val="00776D2C"/>
    <w:rsid w:val="00776D5B"/>
    <w:rsid w:val="0077737A"/>
    <w:rsid w:val="0078047F"/>
    <w:rsid w:val="007805E8"/>
    <w:rsid w:val="00780855"/>
    <w:rsid w:val="00780F97"/>
    <w:rsid w:val="007814E9"/>
    <w:rsid w:val="007824D8"/>
    <w:rsid w:val="00782B42"/>
    <w:rsid w:val="00782B5A"/>
    <w:rsid w:val="00782DB6"/>
    <w:rsid w:val="00783396"/>
    <w:rsid w:val="00783B32"/>
    <w:rsid w:val="00784376"/>
    <w:rsid w:val="0078529A"/>
    <w:rsid w:val="00785850"/>
    <w:rsid w:val="00786012"/>
    <w:rsid w:val="007868FA"/>
    <w:rsid w:val="00786AFD"/>
    <w:rsid w:val="00786C33"/>
    <w:rsid w:val="00787206"/>
    <w:rsid w:val="00790690"/>
    <w:rsid w:val="00790909"/>
    <w:rsid w:val="007909DB"/>
    <w:rsid w:val="00790E83"/>
    <w:rsid w:val="00792431"/>
    <w:rsid w:val="00792874"/>
    <w:rsid w:val="0079416C"/>
    <w:rsid w:val="00794577"/>
    <w:rsid w:val="00794D9F"/>
    <w:rsid w:val="00794E53"/>
    <w:rsid w:val="0079562A"/>
    <w:rsid w:val="0079614B"/>
    <w:rsid w:val="00796303"/>
    <w:rsid w:val="007972E5"/>
    <w:rsid w:val="007974D7"/>
    <w:rsid w:val="007977CA"/>
    <w:rsid w:val="00797D7D"/>
    <w:rsid w:val="007A0DB6"/>
    <w:rsid w:val="007A11E0"/>
    <w:rsid w:val="007A2741"/>
    <w:rsid w:val="007A283F"/>
    <w:rsid w:val="007A2A23"/>
    <w:rsid w:val="007A35CD"/>
    <w:rsid w:val="007A3654"/>
    <w:rsid w:val="007A387C"/>
    <w:rsid w:val="007A388E"/>
    <w:rsid w:val="007A407F"/>
    <w:rsid w:val="007A4F78"/>
    <w:rsid w:val="007A5210"/>
    <w:rsid w:val="007A52BF"/>
    <w:rsid w:val="007A530B"/>
    <w:rsid w:val="007A59A9"/>
    <w:rsid w:val="007A5A48"/>
    <w:rsid w:val="007A6BD7"/>
    <w:rsid w:val="007A7732"/>
    <w:rsid w:val="007A79DE"/>
    <w:rsid w:val="007B12EB"/>
    <w:rsid w:val="007B1492"/>
    <w:rsid w:val="007B278A"/>
    <w:rsid w:val="007B326C"/>
    <w:rsid w:val="007B4063"/>
    <w:rsid w:val="007B4C90"/>
    <w:rsid w:val="007B4E21"/>
    <w:rsid w:val="007B5F67"/>
    <w:rsid w:val="007B675A"/>
    <w:rsid w:val="007B686E"/>
    <w:rsid w:val="007B68D1"/>
    <w:rsid w:val="007B7995"/>
    <w:rsid w:val="007B7D8D"/>
    <w:rsid w:val="007B7E9D"/>
    <w:rsid w:val="007C04AC"/>
    <w:rsid w:val="007C04E9"/>
    <w:rsid w:val="007C1900"/>
    <w:rsid w:val="007C1933"/>
    <w:rsid w:val="007C209E"/>
    <w:rsid w:val="007C20FE"/>
    <w:rsid w:val="007C2501"/>
    <w:rsid w:val="007C3106"/>
    <w:rsid w:val="007C3997"/>
    <w:rsid w:val="007C44E9"/>
    <w:rsid w:val="007C47C6"/>
    <w:rsid w:val="007C492C"/>
    <w:rsid w:val="007C4BC5"/>
    <w:rsid w:val="007C541A"/>
    <w:rsid w:val="007C578A"/>
    <w:rsid w:val="007C57A4"/>
    <w:rsid w:val="007C5D20"/>
    <w:rsid w:val="007C6335"/>
    <w:rsid w:val="007C69EA"/>
    <w:rsid w:val="007C7E1F"/>
    <w:rsid w:val="007D1E61"/>
    <w:rsid w:val="007D2818"/>
    <w:rsid w:val="007D2994"/>
    <w:rsid w:val="007D3100"/>
    <w:rsid w:val="007D47BA"/>
    <w:rsid w:val="007D5677"/>
    <w:rsid w:val="007D58C9"/>
    <w:rsid w:val="007D62CA"/>
    <w:rsid w:val="007D64B7"/>
    <w:rsid w:val="007D7307"/>
    <w:rsid w:val="007D7612"/>
    <w:rsid w:val="007E04A8"/>
    <w:rsid w:val="007E09A4"/>
    <w:rsid w:val="007E12E1"/>
    <w:rsid w:val="007E1AF6"/>
    <w:rsid w:val="007E262A"/>
    <w:rsid w:val="007E29B2"/>
    <w:rsid w:val="007E2D7D"/>
    <w:rsid w:val="007E2D90"/>
    <w:rsid w:val="007E3762"/>
    <w:rsid w:val="007E3C8A"/>
    <w:rsid w:val="007E4AF0"/>
    <w:rsid w:val="007E4C6E"/>
    <w:rsid w:val="007E4E85"/>
    <w:rsid w:val="007E510B"/>
    <w:rsid w:val="007E5403"/>
    <w:rsid w:val="007E5F51"/>
    <w:rsid w:val="007E6040"/>
    <w:rsid w:val="007E611C"/>
    <w:rsid w:val="007E635E"/>
    <w:rsid w:val="007E67FF"/>
    <w:rsid w:val="007E6875"/>
    <w:rsid w:val="007E6EE1"/>
    <w:rsid w:val="007E6FA3"/>
    <w:rsid w:val="007F013B"/>
    <w:rsid w:val="007F02EE"/>
    <w:rsid w:val="007F0E2C"/>
    <w:rsid w:val="007F0ED0"/>
    <w:rsid w:val="007F10EA"/>
    <w:rsid w:val="007F1C27"/>
    <w:rsid w:val="007F1DD0"/>
    <w:rsid w:val="007F2207"/>
    <w:rsid w:val="007F2323"/>
    <w:rsid w:val="007F2B34"/>
    <w:rsid w:val="007F2C9B"/>
    <w:rsid w:val="007F2C9C"/>
    <w:rsid w:val="007F35C8"/>
    <w:rsid w:val="007F35E3"/>
    <w:rsid w:val="007F3C0D"/>
    <w:rsid w:val="007F3C56"/>
    <w:rsid w:val="007F54D3"/>
    <w:rsid w:val="007F568C"/>
    <w:rsid w:val="007F5B64"/>
    <w:rsid w:val="007F5DCA"/>
    <w:rsid w:val="007F6847"/>
    <w:rsid w:val="007F6CE9"/>
    <w:rsid w:val="007F7BAA"/>
    <w:rsid w:val="00801241"/>
    <w:rsid w:val="008013C3"/>
    <w:rsid w:val="008013EE"/>
    <w:rsid w:val="00801EE5"/>
    <w:rsid w:val="00802598"/>
    <w:rsid w:val="00803576"/>
    <w:rsid w:val="008038B9"/>
    <w:rsid w:val="00803ADF"/>
    <w:rsid w:val="00803B12"/>
    <w:rsid w:val="00804695"/>
    <w:rsid w:val="00804702"/>
    <w:rsid w:val="00804C82"/>
    <w:rsid w:val="008050E0"/>
    <w:rsid w:val="008051BF"/>
    <w:rsid w:val="008056EC"/>
    <w:rsid w:val="0080589E"/>
    <w:rsid w:val="00805C77"/>
    <w:rsid w:val="008062B7"/>
    <w:rsid w:val="00806698"/>
    <w:rsid w:val="00806CA3"/>
    <w:rsid w:val="00807100"/>
    <w:rsid w:val="008100F1"/>
    <w:rsid w:val="00810CCB"/>
    <w:rsid w:val="00810D00"/>
    <w:rsid w:val="00810E5C"/>
    <w:rsid w:val="008111F8"/>
    <w:rsid w:val="00811660"/>
    <w:rsid w:val="00811970"/>
    <w:rsid w:val="00811F7C"/>
    <w:rsid w:val="008132DD"/>
    <w:rsid w:val="00813529"/>
    <w:rsid w:val="00815320"/>
    <w:rsid w:val="008154E6"/>
    <w:rsid w:val="00816453"/>
    <w:rsid w:val="00816639"/>
    <w:rsid w:val="008166FD"/>
    <w:rsid w:val="008174CC"/>
    <w:rsid w:val="0081795D"/>
    <w:rsid w:val="00817D3E"/>
    <w:rsid w:val="00820D93"/>
    <w:rsid w:val="0082151D"/>
    <w:rsid w:val="008225AE"/>
    <w:rsid w:val="00822645"/>
    <w:rsid w:val="00822A65"/>
    <w:rsid w:val="00822B5E"/>
    <w:rsid w:val="00822F1E"/>
    <w:rsid w:val="0082312A"/>
    <w:rsid w:val="00823856"/>
    <w:rsid w:val="00823A98"/>
    <w:rsid w:val="00825CFE"/>
    <w:rsid w:val="00827128"/>
    <w:rsid w:val="008274AF"/>
    <w:rsid w:val="008277F0"/>
    <w:rsid w:val="00827809"/>
    <w:rsid w:val="00827DF7"/>
    <w:rsid w:val="00827F19"/>
    <w:rsid w:val="00830F16"/>
    <w:rsid w:val="008315D5"/>
    <w:rsid w:val="00831F67"/>
    <w:rsid w:val="00832526"/>
    <w:rsid w:val="00832A1F"/>
    <w:rsid w:val="00832FEB"/>
    <w:rsid w:val="008336CC"/>
    <w:rsid w:val="00833D9C"/>
    <w:rsid w:val="00835257"/>
    <w:rsid w:val="008352C1"/>
    <w:rsid w:val="00835916"/>
    <w:rsid w:val="008361A9"/>
    <w:rsid w:val="00836583"/>
    <w:rsid w:val="00836B1A"/>
    <w:rsid w:val="00837102"/>
    <w:rsid w:val="0083759A"/>
    <w:rsid w:val="00837E4E"/>
    <w:rsid w:val="008400B3"/>
    <w:rsid w:val="00840819"/>
    <w:rsid w:val="008422C0"/>
    <w:rsid w:val="00842B0D"/>
    <w:rsid w:val="008430C7"/>
    <w:rsid w:val="00843B54"/>
    <w:rsid w:val="00843C14"/>
    <w:rsid w:val="008440A0"/>
    <w:rsid w:val="00844340"/>
    <w:rsid w:val="008446D7"/>
    <w:rsid w:val="00845623"/>
    <w:rsid w:val="00846294"/>
    <w:rsid w:val="008465A3"/>
    <w:rsid w:val="00847BC9"/>
    <w:rsid w:val="0085001D"/>
    <w:rsid w:val="008507CB"/>
    <w:rsid w:val="00851035"/>
    <w:rsid w:val="00851274"/>
    <w:rsid w:val="008512CD"/>
    <w:rsid w:val="00853293"/>
    <w:rsid w:val="00853901"/>
    <w:rsid w:val="008539D3"/>
    <w:rsid w:val="00853B3D"/>
    <w:rsid w:val="008544FC"/>
    <w:rsid w:val="00854E4F"/>
    <w:rsid w:val="008552E3"/>
    <w:rsid w:val="008559DF"/>
    <w:rsid w:val="008568B1"/>
    <w:rsid w:val="00856C59"/>
    <w:rsid w:val="00857CF5"/>
    <w:rsid w:val="00857D02"/>
    <w:rsid w:val="00860019"/>
    <w:rsid w:val="008610DF"/>
    <w:rsid w:val="0086111E"/>
    <w:rsid w:val="00861D8D"/>
    <w:rsid w:val="0086246D"/>
    <w:rsid w:val="00862900"/>
    <w:rsid w:val="008630E0"/>
    <w:rsid w:val="008632F3"/>
    <w:rsid w:val="00863737"/>
    <w:rsid w:val="00863FE2"/>
    <w:rsid w:val="00865E45"/>
    <w:rsid w:val="00866B01"/>
    <w:rsid w:val="00866C1D"/>
    <w:rsid w:val="00867E26"/>
    <w:rsid w:val="0087046B"/>
    <w:rsid w:val="008710BC"/>
    <w:rsid w:val="00871434"/>
    <w:rsid w:val="00871451"/>
    <w:rsid w:val="00872941"/>
    <w:rsid w:val="008776C0"/>
    <w:rsid w:val="00877C1A"/>
    <w:rsid w:val="00877C83"/>
    <w:rsid w:val="00877C92"/>
    <w:rsid w:val="00880033"/>
    <w:rsid w:val="00880DC4"/>
    <w:rsid w:val="00881003"/>
    <w:rsid w:val="00881CFE"/>
    <w:rsid w:val="008824C7"/>
    <w:rsid w:val="00882A7E"/>
    <w:rsid w:val="00882CCD"/>
    <w:rsid w:val="00882EE2"/>
    <w:rsid w:val="008836CC"/>
    <w:rsid w:val="0088371A"/>
    <w:rsid w:val="00883DCB"/>
    <w:rsid w:val="00883FE8"/>
    <w:rsid w:val="00884143"/>
    <w:rsid w:val="008848FC"/>
    <w:rsid w:val="00884CEC"/>
    <w:rsid w:val="00886A8C"/>
    <w:rsid w:val="00886A9E"/>
    <w:rsid w:val="00886AF7"/>
    <w:rsid w:val="00886B71"/>
    <w:rsid w:val="00886F0E"/>
    <w:rsid w:val="00887077"/>
    <w:rsid w:val="008872F0"/>
    <w:rsid w:val="008878F0"/>
    <w:rsid w:val="0089040D"/>
    <w:rsid w:val="00890795"/>
    <w:rsid w:val="008912D5"/>
    <w:rsid w:val="008923E4"/>
    <w:rsid w:val="00892DA9"/>
    <w:rsid w:val="00893002"/>
    <w:rsid w:val="008930A6"/>
    <w:rsid w:val="008930FF"/>
    <w:rsid w:val="00893311"/>
    <w:rsid w:val="00893560"/>
    <w:rsid w:val="008944F3"/>
    <w:rsid w:val="00894778"/>
    <w:rsid w:val="00894903"/>
    <w:rsid w:val="008962EE"/>
    <w:rsid w:val="00896555"/>
    <w:rsid w:val="008968A1"/>
    <w:rsid w:val="008A05BE"/>
    <w:rsid w:val="008A070E"/>
    <w:rsid w:val="008A0FAD"/>
    <w:rsid w:val="008A168C"/>
    <w:rsid w:val="008A1D2B"/>
    <w:rsid w:val="008A29F9"/>
    <w:rsid w:val="008A2FF2"/>
    <w:rsid w:val="008A3B4F"/>
    <w:rsid w:val="008A42DB"/>
    <w:rsid w:val="008A5266"/>
    <w:rsid w:val="008A52B6"/>
    <w:rsid w:val="008A559D"/>
    <w:rsid w:val="008A5EA7"/>
    <w:rsid w:val="008A62BA"/>
    <w:rsid w:val="008A64B6"/>
    <w:rsid w:val="008A6B89"/>
    <w:rsid w:val="008A6BD6"/>
    <w:rsid w:val="008A6D39"/>
    <w:rsid w:val="008A6EB9"/>
    <w:rsid w:val="008A7459"/>
    <w:rsid w:val="008B0BE2"/>
    <w:rsid w:val="008B0DD8"/>
    <w:rsid w:val="008B0E93"/>
    <w:rsid w:val="008B0ED5"/>
    <w:rsid w:val="008B2426"/>
    <w:rsid w:val="008B29DD"/>
    <w:rsid w:val="008B3615"/>
    <w:rsid w:val="008B3B21"/>
    <w:rsid w:val="008B4154"/>
    <w:rsid w:val="008B4418"/>
    <w:rsid w:val="008B4D5D"/>
    <w:rsid w:val="008B5AE5"/>
    <w:rsid w:val="008B5AF1"/>
    <w:rsid w:val="008B5EB2"/>
    <w:rsid w:val="008B600C"/>
    <w:rsid w:val="008B6502"/>
    <w:rsid w:val="008B6968"/>
    <w:rsid w:val="008B6F5B"/>
    <w:rsid w:val="008B72C6"/>
    <w:rsid w:val="008B792A"/>
    <w:rsid w:val="008B7D39"/>
    <w:rsid w:val="008C1C5A"/>
    <w:rsid w:val="008C3BE3"/>
    <w:rsid w:val="008C3BF2"/>
    <w:rsid w:val="008C4068"/>
    <w:rsid w:val="008C45D7"/>
    <w:rsid w:val="008C4C77"/>
    <w:rsid w:val="008C53EE"/>
    <w:rsid w:val="008C5A27"/>
    <w:rsid w:val="008C6775"/>
    <w:rsid w:val="008C69E5"/>
    <w:rsid w:val="008C6CFF"/>
    <w:rsid w:val="008C7273"/>
    <w:rsid w:val="008D09E1"/>
    <w:rsid w:val="008D2017"/>
    <w:rsid w:val="008D20FC"/>
    <w:rsid w:val="008D268E"/>
    <w:rsid w:val="008D29BD"/>
    <w:rsid w:val="008D348F"/>
    <w:rsid w:val="008D3969"/>
    <w:rsid w:val="008D3BAF"/>
    <w:rsid w:val="008D437E"/>
    <w:rsid w:val="008D567C"/>
    <w:rsid w:val="008D5683"/>
    <w:rsid w:val="008D5F9E"/>
    <w:rsid w:val="008D602A"/>
    <w:rsid w:val="008D6254"/>
    <w:rsid w:val="008D65EC"/>
    <w:rsid w:val="008D665A"/>
    <w:rsid w:val="008D710C"/>
    <w:rsid w:val="008D7456"/>
    <w:rsid w:val="008D7B75"/>
    <w:rsid w:val="008D7E7B"/>
    <w:rsid w:val="008E053B"/>
    <w:rsid w:val="008E097E"/>
    <w:rsid w:val="008E0A9B"/>
    <w:rsid w:val="008E18F8"/>
    <w:rsid w:val="008E2092"/>
    <w:rsid w:val="008E2ADA"/>
    <w:rsid w:val="008E3790"/>
    <w:rsid w:val="008E3D5B"/>
    <w:rsid w:val="008E4A33"/>
    <w:rsid w:val="008E56C6"/>
    <w:rsid w:val="008E6C76"/>
    <w:rsid w:val="008E78EF"/>
    <w:rsid w:val="008E7AC3"/>
    <w:rsid w:val="008F01BF"/>
    <w:rsid w:val="008F0E8C"/>
    <w:rsid w:val="008F0E8F"/>
    <w:rsid w:val="008F1149"/>
    <w:rsid w:val="008F1B86"/>
    <w:rsid w:val="008F25C4"/>
    <w:rsid w:val="008F2682"/>
    <w:rsid w:val="008F31C6"/>
    <w:rsid w:val="008F33C5"/>
    <w:rsid w:val="008F3427"/>
    <w:rsid w:val="008F352A"/>
    <w:rsid w:val="008F3CC5"/>
    <w:rsid w:val="008F3F6C"/>
    <w:rsid w:val="008F56B3"/>
    <w:rsid w:val="008F5BE3"/>
    <w:rsid w:val="008F5D54"/>
    <w:rsid w:val="008F76B9"/>
    <w:rsid w:val="008F7993"/>
    <w:rsid w:val="008F79AD"/>
    <w:rsid w:val="0090006E"/>
    <w:rsid w:val="00900C30"/>
    <w:rsid w:val="00900CED"/>
    <w:rsid w:val="009011D9"/>
    <w:rsid w:val="009016B0"/>
    <w:rsid w:val="00901A23"/>
    <w:rsid w:val="00901EC7"/>
    <w:rsid w:val="009029A6"/>
    <w:rsid w:val="00902C95"/>
    <w:rsid w:val="009037C6"/>
    <w:rsid w:val="009044D3"/>
    <w:rsid w:val="00905969"/>
    <w:rsid w:val="00905E69"/>
    <w:rsid w:val="00906244"/>
    <w:rsid w:val="009075E6"/>
    <w:rsid w:val="00910875"/>
    <w:rsid w:val="00911D14"/>
    <w:rsid w:val="009120C9"/>
    <w:rsid w:val="00912306"/>
    <w:rsid w:val="00913599"/>
    <w:rsid w:val="00913B65"/>
    <w:rsid w:val="00914AAC"/>
    <w:rsid w:val="0091505A"/>
    <w:rsid w:val="00915182"/>
    <w:rsid w:val="009151F4"/>
    <w:rsid w:val="009152C1"/>
    <w:rsid w:val="00915C56"/>
    <w:rsid w:val="0091616C"/>
    <w:rsid w:val="00916526"/>
    <w:rsid w:val="00916A2B"/>
    <w:rsid w:val="00916CEB"/>
    <w:rsid w:val="00917930"/>
    <w:rsid w:val="00920589"/>
    <w:rsid w:val="0092097C"/>
    <w:rsid w:val="00920A29"/>
    <w:rsid w:val="00920BAA"/>
    <w:rsid w:val="009218A4"/>
    <w:rsid w:val="009228F7"/>
    <w:rsid w:val="00922EC1"/>
    <w:rsid w:val="00923402"/>
    <w:rsid w:val="009241A5"/>
    <w:rsid w:val="009247DF"/>
    <w:rsid w:val="009252FF"/>
    <w:rsid w:val="0092539D"/>
    <w:rsid w:val="00925ACF"/>
    <w:rsid w:val="009263E3"/>
    <w:rsid w:val="00926C7E"/>
    <w:rsid w:val="00927849"/>
    <w:rsid w:val="00927EA7"/>
    <w:rsid w:val="00930066"/>
    <w:rsid w:val="00930435"/>
    <w:rsid w:val="00930A24"/>
    <w:rsid w:val="00930CEA"/>
    <w:rsid w:val="00931E02"/>
    <w:rsid w:val="0093296F"/>
    <w:rsid w:val="009336DA"/>
    <w:rsid w:val="00933834"/>
    <w:rsid w:val="00933B3F"/>
    <w:rsid w:val="00933CF5"/>
    <w:rsid w:val="00933F8A"/>
    <w:rsid w:val="0093432D"/>
    <w:rsid w:val="00934367"/>
    <w:rsid w:val="00935B3B"/>
    <w:rsid w:val="0093615C"/>
    <w:rsid w:val="00936BEA"/>
    <w:rsid w:val="00940A4D"/>
    <w:rsid w:val="00940FC2"/>
    <w:rsid w:val="00941442"/>
    <w:rsid w:val="0094147D"/>
    <w:rsid w:val="00941589"/>
    <w:rsid w:val="0094191F"/>
    <w:rsid w:val="00941D89"/>
    <w:rsid w:val="00941E41"/>
    <w:rsid w:val="0094286B"/>
    <w:rsid w:val="00943870"/>
    <w:rsid w:val="00943E57"/>
    <w:rsid w:val="00943FE4"/>
    <w:rsid w:val="0094465A"/>
    <w:rsid w:val="00944A2F"/>
    <w:rsid w:val="00944EA1"/>
    <w:rsid w:val="009455DB"/>
    <w:rsid w:val="00946474"/>
    <w:rsid w:val="0094675F"/>
    <w:rsid w:val="00946968"/>
    <w:rsid w:val="00946A7E"/>
    <w:rsid w:val="00946B20"/>
    <w:rsid w:val="00946C4A"/>
    <w:rsid w:val="009479A8"/>
    <w:rsid w:val="00947BE3"/>
    <w:rsid w:val="00947F70"/>
    <w:rsid w:val="0095036A"/>
    <w:rsid w:val="00950550"/>
    <w:rsid w:val="0095056E"/>
    <w:rsid w:val="00950736"/>
    <w:rsid w:val="00952AE8"/>
    <w:rsid w:val="0095453A"/>
    <w:rsid w:val="00955A8F"/>
    <w:rsid w:val="00955AAE"/>
    <w:rsid w:val="00955B7A"/>
    <w:rsid w:val="009561DF"/>
    <w:rsid w:val="009571C9"/>
    <w:rsid w:val="0095723A"/>
    <w:rsid w:val="00960D88"/>
    <w:rsid w:val="00960D8D"/>
    <w:rsid w:val="00961514"/>
    <w:rsid w:val="009616A3"/>
    <w:rsid w:val="00961CB1"/>
    <w:rsid w:val="00962D99"/>
    <w:rsid w:val="00963848"/>
    <w:rsid w:val="009638C1"/>
    <w:rsid w:val="00964E75"/>
    <w:rsid w:val="009657E9"/>
    <w:rsid w:val="009659AF"/>
    <w:rsid w:val="00965CD1"/>
    <w:rsid w:val="00965FAD"/>
    <w:rsid w:val="00966321"/>
    <w:rsid w:val="00966C23"/>
    <w:rsid w:val="0096721A"/>
    <w:rsid w:val="0096782B"/>
    <w:rsid w:val="00967E3F"/>
    <w:rsid w:val="0097019D"/>
    <w:rsid w:val="00970395"/>
    <w:rsid w:val="00970611"/>
    <w:rsid w:val="0097080A"/>
    <w:rsid w:val="00970862"/>
    <w:rsid w:val="009711B2"/>
    <w:rsid w:val="00971219"/>
    <w:rsid w:val="00971417"/>
    <w:rsid w:val="00972DC7"/>
    <w:rsid w:val="00972F68"/>
    <w:rsid w:val="00973278"/>
    <w:rsid w:val="0097336A"/>
    <w:rsid w:val="009742FF"/>
    <w:rsid w:val="00974D40"/>
    <w:rsid w:val="009750D1"/>
    <w:rsid w:val="00975C39"/>
    <w:rsid w:val="00976DA6"/>
    <w:rsid w:val="009774CF"/>
    <w:rsid w:val="0097750D"/>
    <w:rsid w:val="00977CFB"/>
    <w:rsid w:val="00980EC2"/>
    <w:rsid w:val="00980F52"/>
    <w:rsid w:val="009812F1"/>
    <w:rsid w:val="00981E1D"/>
    <w:rsid w:val="0098339A"/>
    <w:rsid w:val="00983B34"/>
    <w:rsid w:val="00984E28"/>
    <w:rsid w:val="00985282"/>
    <w:rsid w:val="009856D4"/>
    <w:rsid w:val="0098595E"/>
    <w:rsid w:val="0098649E"/>
    <w:rsid w:val="0098670D"/>
    <w:rsid w:val="00986765"/>
    <w:rsid w:val="00986AFB"/>
    <w:rsid w:val="00986DDA"/>
    <w:rsid w:val="009873B1"/>
    <w:rsid w:val="00987D1E"/>
    <w:rsid w:val="00987D5D"/>
    <w:rsid w:val="00987F3C"/>
    <w:rsid w:val="00990150"/>
    <w:rsid w:val="009906B5"/>
    <w:rsid w:val="00991469"/>
    <w:rsid w:val="0099149E"/>
    <w:rsid w:val="00991EE4"/>
    <w:rsid w:val="0099285C"/>
    <w:rsid w:val="00992866"/>
    <w:rsid w:val="00992AD2"/>
    <w:rsid w:val="00993051"/>
    <w:rsid w:val="00993758"/>
    <w:rsid w:val="00994207"/>
    <w:rsid w:val="00994D91"/>
    <w:rsid w:val="0099560B"/>
    <w:rsid w:val="00995916"/>
    <w:rsid w:val="009959F3"/>
    <w:rsid w:val="00996375"/>
    <w:rsid w:val="0099666B"/>
    <w:rsid w:val="00996B79"/>
    <w:rsid w:val="00997082"/>
    <w:rsid w:val="00997CF8"/>
    <w:rsid w:val="009A0D75"/>
    <w:rsid w:val="009A1158"/>
    <w:rsid w:val="009A1456"/>
    <w:rsid w:val="009A15B0"/>
    <w:rsid w:val="009A1ACE"/>
    <w:rsid w:val="009A200D"/>
    <w:rsid w:val="009A2099"/>
    <w:rsid w:val="009A20EE"/>
    <w:rsid w:val="009A2352"/>
    <w:rsid w:val="009A3845"/>
    <w:rsid w:val="009A40B8"/>
    <w:rsid w:val="009A4418"/>
    <w:rsid w:val="009A4C38"/>
    <w:rsid w:val="009A5972"/>
    <w:rsid w:val="009A5B3E"/>
    <w:rsid w:val="009A7278"/>
    <w:rsid w:val="009A788A"/>
    <w:rsid w:val="009A789C"/>
    <w:rsid w:val="009A7A5A"/>
    <w:rsid w:val="009A7AC8"/>
    <w:rsid w:val="009B0767"/>
    <w:rsid w:val="009B0B17"/>
    <w:rsid w:val="009B0BED"/>
    <w:rsid w:val="009B154D"/>
    <w:rsid w:val="009B1B10"/>
    <w:rsid w:val="009B1EE4"/>
    <w:rsid w:val="009B1FC8"/>
    <w:rsid w:val="009B22A2"/>
    <w:rsid w:val="009B2768"/>
    <w:rsid w:val="009B2FC2"/>
    <w:rsid w:val="009B430B"/>
    <w:rsid w:val="009B5E9D"/>
    <w:rsid w:val="009B6200"/>
    <w:rsid w:val="009B6A9E"/>
    <w:rsid w:val="009B6DAF"/>
    <w:rsid w:val="009B78A9"/>
    <w:rsid w:val="009C1413"/>
    <w:rsid w:val="009C151D"/>
    <w:rsid w:val="009C21B8"/>
    <w:rsid w:val="009C3225"/>
    <w:rsid w:val="009C3653"/>
    <w:rsid w:val="009C4C7E"/>
    <w:rsid w:val="009C527D"/>
    <w:rsid w:val="009C53D8"/>
    <w:rsid w:val="009C56A1"/>
    <w:rsid w:val="009C59BC"/>
    <w:rsid w:val="009C5F7E"/>
    <w:rsid w:val="009C643A"/>
    <w:rsid w:val="009C653E"/>
    <w:rsid w:val="009C663B"/>
    <w:rsid w:val="009C6736"/>
    <w:rsid w:val="009C7236"/>
    <w:rsid w:val="009C7C4D"/>
    <w:rsid w:val="009D0633"/>
    <w:rsid w:val="009D11BD"/>
    <w:rsid w:val="009D1487"/>
    <w:rsid w:val="009D1545"/>
    <w:rsid w:val="009D1C07"/>
    <w:rsid w:val="009D251C"/>
    <w:rsid w:val="009D2C3E"/>
    <w:rsid w:val="009D335D"/>
    <w:rsid w:val="009D4C60"/>
    <w:rsid w:val="009D508F"/>
    <w:rsid w:val="009D669F"/>
    <w:rsid w:val="009D6AE9"/>
    <w:rsid w:val="009D6D36"/>
    <w:rsid w:val="009D7157"/>
    <w:rsid w:val="009D7657"/>
    <w:rsid w:val="009D7675"/>
    <w:rsid w:val="009D7C63"/>
    <w:rsid w:val="009E0015"/>
    <w:rsid w:val="009E0137"/>
    <w:rsid w:val="009E0A30"/>
    <w:rsid w:val="009E0B81"/>
    <w:rsid w:val="009E0C7E"/>
    <w:rsid w:val="009E2859"/>
    <w:rsid w:val="009E2FCA"/>
    <w:rsid w:val="009E3886"/>
    <w:rsid w:val="009E3E93"/>
    <w:rsid w:val="009E436B"/>
    <w:rsid w:val="009E4BB4"/>
    <w:rsid w:val="009E4FB0"/>
    <w:rsid w:val="009E5B86"/>
    <w:rsid w:val="009E7A3F"/>
    <w:rsid w:val="009E7C34"/>
    <w:rsid w:val="009F079E"/>
    <w:rsid w:val="009F11ED"/>
    <w:rsid w:val="009F1D3F"/>
    <w:rsid w:val="009F296C"/>
    <w:rsid w:val="009F2D9A"/>
    <w:rsid w:val="009F35D8"/>
    <w:rsid w:val="009F3DE9"/>
    <w:rsid w:val="009F419E"/>
    <w:rsid w:val="009F44F6"/>
    <w:rsid w:val="009F4B94"/>
    <w:rsid w:val="009F4C4D"/>
    <w:rsid w:val="009F5877"/>
    <w:rsid w:val="009F6A8B"/>
    <w:rsid w:val="009F7141"/>
    <w:rsid w:val="009F72F6"/>
    <w:rsid w:val="00A004EF"/>
    <w:rsid w:val="00A0067C"/>
    <w:rsid w:val="00A00922"/>
    <w:rsid w:val="00A01484"/>
    <w:rsid w:val="00A020F0"/>
    <w:rsid w:val="00A027C2"/>
    <w:rsid w:val="00A02B1D"/>
    <w:rsid w:val="00A02CBE"/>
    <w:rsid w:val="00A031DC"/>
    <w:rsid w:val="00A03274"/>
    <w:rsid w:val="00A03784"/>
    <w:rsid w:val="00A03CE5"/>
    <w:rsid w:val="00A040C1"/>
    <w:rsid w:val="00A04414"/>
    <w:rsid w:val="00A050A5"/>
    <w:rsid w:val="00A052C2"/>
    <w:rsid w:val="00A064D4"/>
    <w:rsid w:val="00A06C3B"/>
    <w:rsid w:val="00A0733D"/>
    <w:rsid w:val="00A077EC"/>
    <w:rsid w:val="00A07BA4"/>
    <w:rsid w:val="00A10036"/>
    <w:rsid w:val="00A102AC"/>
    <w:rsid w:val="00A109D4"/>
    <w:rsid w:val="00A10AA4"/>
    <w:rsid w:val="00A10F0C"/>
    <w:rsid w:val="00A10F1B"/>
    <w:rsid w:val="00A1102E"/>
    <w:rsid w:val="00A11449"/>
    <w:rsid w:val="00A1168A"/>
    <w:rsid w:val="00A12042"/>
    <w:rsid w:val="00A12424"/>
    <w:rsid w:val="00A12492"/>
    <w:rsid w:val="00A12C2D"/>
    <w:rsid w:val="00A133D0"/>
    <w:rsid w:val="00A13765"/>
    <w:rsid w:val="00A139BB"/>
    <w:rsid w:val="00A14A73"/>
    <w:rsid w:val="00A159EE"/>
    <w:rsid w:val="00A15D5A"/>
    <w:rsid w:val="00A17736"/>
    <w:rsid w:val="00A212D9"/>
    <w:rsid w:val="00A22345"/>
    <w:rsid w:val="00A2252F"/>
    <w:rsid w:val="00A2267A"/>
    <w:rsid w:val="00A22867"/>
    <w:rsid w:val="00A22D08"/>
    <w:rsid w:val="00A22FA6"/>
    <w:rsid w:val="00A24238"/>
    <w:rsid w:val="00A24829"/>
    <w:rsid w:val="00A25BE4"/>
    <w:rsid w:val="00A264CA"/>
    <w:rsid w:val="00A272AD"/>
    <w:rsid w:val="00A273F8"/>
    <w:rsid w:val="00A3060E"/>
    <w:rsid w:val="00A30AE5"/>
    <w:rsid w:val="00A30C2F"/>
    <w:rsid w:val="00A3105D"/>
    <w:rsid w:val="00A31ABE"/>
    <w:rsid w:val="00A31E87"/>
    <w:rsid w:val="00A3204D"/>
    <w:rsid w:val="00A323FB"/>
    <w:rsid w:val="00A32CB9"/>
    <w:rsid w:val="00A33150"/>
    <w:rsid w:val="00A34A5A"/>
    <w:rsid w:val="00A35351"/>
    <w:rsid w:val="00A35BC3"/>
    <w:rsid w:val="00A364A8"/>
    <w:rsid w:val="00A369A4"/>
    <w:rsid w:val="00A36F20"/>
    <w:rsid w:val="00A36F93"/>
    <w:rsid w:val="00A37518"/>
    <w:rsid w:val="00A379E0"/>
    <w:rsid w:val="00A37AF2"/>
    <w:rsid w:val="00A37DE5"/>
    <w:rsid w:val="00A40240"/>
    <w:rsid w:val="00A40C58"/>
    <w:rsid w:val="00A41514"/>
    <w:rsid w:val="00A4282F"/>
    <w:rsid w:val="00A43A55"/>
    <w:rsid w:val="00A44322"/>
    <w:rsid w:val="00A443FE"/>
    <w:rsid w:val="00A4520E"/>
    <w:rsid w:val="00A45290"/>
    <w:rsid w:val="00A45D42"/>
    <w:rsid w:val="00A461EA"/>
    <w:rsid w:val="00A46688"/>
    <w:rsid w:val="00A46B89"/>
    <w:rsid w:val="00A472FE"/>
    <w:rsid w:val="00A50DDB"/>
    <w:rsid w:val="00A516C2"/>
    <w:rsid w:val="00A52311"/>
    <w:rsid w:val="00A52332"/>
    <w:rsid w:val="00A523AB"/>
    <w:rsid w:val="00A5270A"/>
    <w:rsid w:val="00A527DA"/>
    <w:rsid w:val="00A5333F"/>
    <w:rsid w:val="00A53B6B"/>
    <w:rsid w:val="00A543E3"/>
    <w:rsid w:val="00A54457"/>
    <w:rsid w:val="00A54A70"/>
    <w:rsid w:val="00A54FD0"/>
    <w:rsid w:val="00A5608A"/>
    <w:rsid w:val="00A571D8"/>
    <w:rsid w:val="00A57C14"/>
    <w:rsid w:val="00A606A4"/>
    <w:rsid w:val="00A6409F"/>
    <w:rsid w:val="00A648AD"/>
    <w:rsid w:val="00A64951"/>
    <w:rsid w:val="00A6497D"/>
    <w:rsid w:val="00A64C26"/>
    <w:rsid w:val="00A64F8E"/>
    <w:rsid w:val="00A6516F"/>
    <w:rsid w:val="00A6594D"/>
    <w:rsid w:val="00A65BF3"/>
    <w:rsid w:val="00A66260"/>
    <w:rsid w:val="00A66578"/>
    <w:rsid w:val="00A66E12"/>
    <w:rsid w:val="00A67D01"/>
    <w:rsid w:val="00A709A3"/>
    <w:rsid w:val="00A70CDD"/>
    <w:rsid w:val="00A71FEC"/>
    <w:rsid w:val="00A720BA"/>
    <w:rsid w:val="00A7221C"/>
    <w:rsid w:val="00A73253"/>
    <w:rsid w:val="00A73579"/>
    <w:rsid w:val="00A7382F"/>
    <w:rsid w:val="00A73E64"/>
    <w:rsid w:val="00A741D6"/>
    <w:rsid w:val="00A74EB1"/>
    <w:rsid w:val="00A7579C"/>
    <w:rsid w:val="00A75BF3"/>
    <w:rsid w:val="00A76179"/>
    <w:rsid w:val="00A7646F"/>
    <w:rsid w:val="00A76691"/>
    <w:rsid w:val="00A7669E"/>
    <w:rsid w:val="00A76B79"/>
    <w:rsid w:val="00A76C95"/>
    <w:rsid w:val="00A77BA6"/>
    <w:rsid w:val="00A77CB8"/>
    <w:rsid w:val="00A77FAF"/>
    <w:rsid w:val="00A80B39"/>
    <w:rsid w:val="00A80B8A"/>
    <w:rsid w:val="00A80F20"/>
    <w:rsid w:val="00A811FB"/>
    <w:rsid w:val="00A81DAA"/>
    <w:rsid w:val="00A825A7"/>
    <w:rsid w:val="00A825B0"/>
    <w:rsid w:val="00A83930"/>
    <w:rsid w:val="00A83E20"/>
    <w:rsid w:val="00A84BA8"/>
    <w:rsid w:val="00A84CF0"/>
    <w:rsid w:val="00A85A38"/>
    <w:rsid w:val="00A86142"/>
    <w:rsid w:val="00A86449"/>
    <w:rsid w:val="00A86939"/>
    <w:rsid w:val="00A871EC"/>
    <w:rsid w:val="00A907EC"/>
    <w:rsid w:val="00A90C23"/>
    <w:rsid w:val="00A91770"/>
    <w:rsid w:val="00A9210B"/>
    <w:rsid w:val="00A93C4D"/>
    <w:rsid w:val="00A93CCA"/>
    <w:rsid w:val="00A93DF2"/>
    <w:rsid w:val="00A94F04"/>
    <w:rsid w:val="00A95F1B"/>
    <w:rsid w:val="00A96CFF"/>
    <w:rsid w:val="00A970CF"/>
    <w:rsid w:val="00A97F0A"/>
    <w:rsid w:val="00AA1185"/>
    <w:rsid w:val="00AA1D2F"/>
    <w:rsid w:val="00AA1E91"/>
    <w:rsid w:val="00AA1F3B"/>
    <w:rsid w:val="00AA1F46"/>
    <w:rsid w:val="00AA2100"/>
    <w:rsid w:val="00AA315B"/>
    <w:rsid w:val="00AA3B96"/>
    <w:rsid w:val="00AA4152"/>
    <w:rsid w:val="00AA4470"/>
    <w:rsid w:val="00AA4DD6"/>
    <w:rsid w:val="00AA52C9"/>
    <w:rsid w:val="00AA540C"/>
    <w:rsid w:val="00AA67A3"/>
    <w:rsid w:val="00AA6DC3"/>
    <w:rsid w:val="00AB0E47"/>
    <w:rsid w:val="00AB104B"/>
    <w:rsid w:val="00AB1F07"/>
    <w:rsid w:val="00AB22BE"/>
    <w:rsid w:val="00AB2375"/>
    <w:rsid w:val="00AB294C"/>
    <w:rsid w:val="00AB298F"/>
    <w:rsid w:val="00AB4497"/>
    <w:rsid w:val="00AB522F"/>
    <w:rsid w:val="00AB5430"/>
    <w:rsid w:val="00AB54B0"/>
    <w:rsid w:val="00AB58EC"/>
    <w:rsid w:val="00AB5AFC"/>
    <w:rsid w:val="00AB5C38"/>
    <w:rsid w:val="00AB6D0F"/>
    <w:rsid w:val="00AB7F64"/>
    <w:rsid w:val="00AC09C5"/>
    <w:rsid w:val="00AC0ED4"/>
    <w:rsid w:val="00AC0FE9"/>
    <w:rsid w:val="00AC1164"/>
    <w:rsid w:val="00AC1A57"/>
    <w:rsid w:val="00AC1EF0"/>
    <w:rsid w:val="00AC296D"/>
    <w:rsid w:val="00AC2C42"/>
    <w:rsid w:val="00AC2D12"/>
    <w:rsid w:val="00AC2E88"/>
    <w:rsid w:val="00AC3451"/>
    <w:rsid w:val="00AC351F"/>
    <w:rsid w:val="00AC380D"/>
    <w:rsid w:val="00AC3E9E"/>
    <w:rsid w:val="00AC414E"/>
    <w:rsid w:val="00AC49F4"/>
    <w:rsid w:val="00AC5DBF"/>
    <w:rsid w:val="00AC62A5"/>
    <w:rsid w:val="00AC7B40"/>
    <w:rsid w:val="00AD029A"/>
    <w:rsid w:val="00AD1185"/>
    <w:rsid w:val="00AD19B4"/>
    <w:rsid w:val="00AD20A8"/>
    <w:rsid w:val="00AD20DD"/>
    <w:rsid w:val="00AD215A"/>
    <w:rsid w:val="00AD2315"/>
    <w:rsid w:val="00AD2B2E"/>
    <w:rsid w:val="00AD341B"/>
    <w:rsid w:val="00AD387B"/>
    <w:rsid w:val="00AD41D1"/>
    <w:rsid w:val="00AD51CF"/>
    <w:rsid w:val="00AD541A"/>
    <w:rsid w:val="00AD554C"/>
    <w:rsid w:val="00AD5838"/>
    <w:rsid w:val="00AD5B9D"/>
    <w:rsid w:val="00AD6375"/>
    <w:rsid w:val="00AD69FC"/>
    <w:rsid w:val="00AD6B19"/>
    <w:rsid w:val="00AD6D0A"/>
    <w:rsid w:val="00AD6E0E"/>
    <w:rsid w:val="00AD79BA"/>
    <w:rsid w:val="00AE1581"/>
    <w:rsid w:val="00AE22C0"/>
    <w:rsid w:val="00AE265C"/>
    <w:rsid w:val="00AE2980"/>
    <w:rsid w:val="00AE2F04"/>
    <w:rsid w:val="00AE317C"/>
    <w:rsid w:val="00AE3674"/>
    <w:rsid w:val="00AE40A3"/>
    <w:rsid w:val="00AE40D9"/>
    <w:rsid w:val="00AE468E"/>
    <w:rsid w:val="00AE4E5E"/>
    <w:rsid w:val="00AE4FCE"/>
    <w:rsid w:val="00AE54A7"/>
    <w:rsid w:val="00AE5714"/>
    <w:rsid w:val="00AE74E2"/>
    <w:rsid w:val="00AE78A5"/>
    <w:rsid w:val="00AE7C2C"/>
    <w:rsid w:val="00AE7C9C"/>
    <w:rsid w:val="00AF02D2"/>
    <w:rsid w:val="00AF0E7E"/>
    <w:rsid w:val="00AF1CC8"/>
    <w:rsid w:val="00AF2492"/>
    <w:rsid w:val="00AF2524"/>
    <w:rsid w:val="00AF25FA"/>
    <w:rsid w:val="00AF27D5"/>
    <w:rsid w:val="00AF32D6"/>
    <w:rsid w:val="00AF3A0D"/>
    <w:rsid w:val="00AF3F65"/>
    <w:rsid w:val="00AF4153"/>
    <w:rsid w:val="00AF42B7"/>
    <w:rsid w:val="00AF44E8"/>
    <w:rsid w:val="00AF4A3C"/>
    <w:rsid w:val="00AF5529"/>
    <w:rsid w:val="00AF58EB"/>
    <w:rsid w:val="00AF6E12"/>
    <w:rsid w:val="00AF6F9B"/>
    <w:rsid w:val="00B00E40"/>
    <w:rsid w:val="00B0126B"/>
    <w:rsid w:val="00B01924"/>
    <w:rsid w:val="00B01D16"/>
    <w:rsid w:val="00B02565"/>
    <w:rsid w:val="00B0309D"/>
    <w:rsid w:val="00B033CE"/>
    <w:rsid w:val="00B03FCE"/>
    <w:rsid w:val="00B040B0"/>
    <w:rsid w:val="00B04BAC"/>
    <w:rsid w:val="00B04D45"/>
    <w:rsid w:val="00B05787"/>
    <w:rsid w:val="00B05A8E"/>
    <w:rsid w:val="00B06170"/>
    <w:rsid w:val="00B067D8"/>
    <w:rsid w:val="00B10020"/>
    <w:rsid w:val="00B1017B"/>
    <w:rsid w:val="00B10718"/>
    <w:rsid w:val="00B1127A"/>
    <w:rsid w:val="00B113E3"/>
    <w:rsid w:val="00B115E3"/>
    <w:rsid w:val="00B122C0"/>
    <w:rsid w:val="00B133ED"/>
    <w:rsid w:val="00B13EF3"/>
    <w:rsid w:val="00B140F4"/>
    <w:rsid w:val="00B1439C"/>
    <w:rsid w:val="00B14A18"/>
    <w:rsid w:val="00B14C79"/>
    <w:rsid w:val="00B14E08"/>
    <w:rsid w:val="00B156A8"/>
    <w:rsid w:val="00B16460"/>
    <w:rsid w:val="00B167B8"/>
    <w:rsid w:val="00B170FA"/>
    <w:rsid w:val="00B17EDD"/>
    <w:rsid w:val="00B20337"/>
    <w:rsid w:val="00B205A8"/>
    <w:rsid w:val="00B20763"/>
    <w:rsid w:val="00B208AF"/>
    <w:rsid w:val="00B20BA1"/>
    <w:rsid w:val="00B212E5"/>
    <w:rsid w:val="00B215E7"/>
    <w:rsid w:val="00B21850"/>
    <w:rsid w:val="00B22AA9"/>
    <w:rsid w:val="00B22F9C"/>
    <w:rsid w:val="00B243F2"/>
    <w:rsid w:val="00B24855"/>
    <w:rsid w:val="00B24CA9"/>
    <w:rsid w:val="00B261D0"/>
    <w:rsid w:val="00B264C7"/>
    <w:rsid w:val="00B26A86"/>
    <w:rsid w:val="00B26BA7"/>
    <w:rsid w:val="00B26D59"/>
    <w:rsid w:val="00B26F83"/>
    <w:rsid w:val="00B2741E"/>
    <w:rsid w:val="00B275D7"/>
    <w:rsid w:val="00B27775"/>
    <w:rsid w:val="00B27961"/>
    <w:rsid w:val="00B27AD3"/>
    <w:rsid w:val="00B30F51"/>
    <w:rsid w:val="00B319CE"/>
    <w:rsid w:val="00B31B3A"/>
    <w:rsid w:val="00B31D4C"/>
    <w:rsid w:val="00B31EDB"/>
    <w:rsid w:val="00B32F4F"/>
    <w:rsid w:val="00B33B73"/>
    <w:rsid w:val="00B33FDB"/>
    <w:rsid w:val="00B343A5"/>
    <w:rsid w:val="00B34C73"/>
    <w:rsid w:val="00B35772"/>
    <w:rsid w:val="00B362FB"/>
    <w:rsid w:val="00B36325"/>
    <w:rsid w:val="00B36583"/>
    <w:rsid w:val="00B365D4"/>
    <w:rsid w:val="00B3685E"/>
    <w:rsid w:val="00B36F9E"/>
    <w:rsid w:val="00B37008"/>
    <w:rsid w:val="00B371B1"/>
    <w:rsid w:val="00B373C1"/>
    <w:rsid w:val="00B373FF"/>
    <w:rsid w:val="00B3786A"/>
    <w:rsid w:val="00B37895"/>
    <w:rsid w:val="00B41583"/>
    <w:rsid w:val="00B41B20"/>
    <w:rsid w:val="00B4221D"/>
    <w:rsid w:val="00B429BF"/>
    <w:rsid w:val="00B43383"/>
    <w:rsid w:val="00B43877"/>
    <w:rsid w:val="00B439EB"/>
    <w:rsid w:val="00B43C48"/>
    <w:rsid w:val="00B44486"/>
    <w:rsid w:val="00B449D0"/>
    <w:rsid w:val="00B45EC3"/>
    <w:rsid w:val="00B50114"/>
    <w:rsid w:val="00B50401"/>
    <w:rsid w:val="00B50498"/>
    <w:rsid w:val="00B504E0"/>
    <w:rsid w:val="00B50D82"/>
    <w:rsid w:val="00B50DBA"/>
    <w:rsid w:val="00B5135D"/>
    <w:rsid w:val="00B517B4"/>
    <w:rsid w:val="00B525EF"/>
    <w:rsid w:val="00B53DA6"/>
    <w:rsid w:val="00B546EB"/>
    <w:rsid w:val="00B550CD"/>
    <w:rsid w:val="00B555B6"/>
    <w:rsid w:val="00B558A8"/>
    <w:rsid w:val="00B558EA"/>
    <w:rsid w:val="00B55DFD"/>
    <w:rsid w:val="00B56268"/>
    <w:rsid w:val="00B56470"/>
    <w:rsid w:val="00B61A7F"/>
    <w:rsid w:val="00B61FE0"/>
    <w:rsid w:val="00B621A8"/>
    <w:rsid w:val="00B6355C"/>
    <w:rsid w:val="00B636EF"/>
    <w:rsid w:val="00B64534"/>
    <w:rsid w:val="00B64A93"/>
    <w:rsid w:val="00B64D38"/>
    <w:rsid w:val="00B6581A"/>
    <w:rsid w:val="00B65C8F"/>
    <w:rsid w:val="00B65EAD"/>
    <w:rsid w:val="00B65EDE"/>
    <w:rsid w:val="00B662FB"/>
    <w:rsid w:val="00B6649B"/>
    <w:rsid w:val="00B668D4"/>
    <w:rsid w:val="00B70212"/>
    <w:rsid w:val="00B70621"/>
    <w:rsid w:val="00B7121D"/>
    <w:rsid w:val="00B71B03"/>
    <w:rsid w:val="00B721BC"/>
    <w:rsid w:val="00B7291E"/>
    <w:rsid w:val="00B7417B"/>
    <w:rsid w:val="00B745E8"/>
    <w:rsid w:val="00B75545"/>
    <w:rsid w:val="00B756DA"/>
    <w:rsid w:val="00B75886"/>
    <w:rsid w:val="00B77CFD"/>
    <w:rsid w:val="00B8056C"/>
    <w:rsid w:val="00B80AE7"/>
    <w:rsid w:val="00B80C0B"/>
    <w:rsid w:val="00B8179D"/>
    <w:rsid w:val="00B81AD5"/>
    <w:rsid w:val="00B81E22"/>
    <w:rsid w:val="00B82562"/>
    <w:rsid w:val="00B82EFE"/>
    <w:rsid w:val="00B82F70"/>
    <w:rsid w:val="00B8334C"/>
    <w:rsid w:val="00B83452"/>
    <w:rsid w:val="00B839B3"/>
    <w:rsid w:val="00B83DAB"/>
    <w:rsid w:val="00B846DE"/>
    <w:rsid w:val="00B84829"/>
    <w:rsid w:val="00B84EA9"/>
    <w:rsid w:val="00B84FEE"/>
    <w:rsid w:val="00B8529E"/>
    <w:rsid w:val="00B85E28"/>
    <w:rsid w:val="00B87A99"/>
    <w:rsid w:val="00B902AD"/>
    <w:rsid w:val="00B9087E"/>
    <w:rsid w:val="00B91395"/>
    <w:rsid w:val="00B92ED7"/>
    <w:rsid w:val="00B93871"/>
    <w:rsid w:val="00B948B7"/>
    <w:rsid w:val="00B94EAF"/>
    <w:rsid w:val="00B953C9"/>
    <w:rsid w:val="00B957BE"/>
    <w:rsid w:val="00B95A6A"/>
    <w:rsid w:val="00B95BA7"/>
    <w:rsid w:val="00B963AA"/>
    <w:rsid w:val="00B96F03"/>
    <w:rsid w:val="00B97065"/>
    <w:rsid w:val="00B970A4"/>
    <w:rsid w:val="00B979BF"/>
    <w:rsid w:val="00BA061F"/>
    <w:rsid w:val="00BA0740"/>
    <w:rsid w:val="00BA1295"/>
    <w:rsid w:val="00BA1E3D"/>
    <w:rsid w:val="00BA5308"/>
    <w:rsid w:val="00BA59DF"/>
    <w:rsid w:val="00BA5BDC"/>
    <w:rsid w:val="00BA6075"/>
    <w:rsid w:val="00BA655D"/>
    <w:rsid w:val="00BA73B8"/>
    <w:rsid w:val="00BA75CB"/>
    <w:rsid w:val="00BA7C5B"/>
    <w:rsid w:val="00BA7E24"/>
    <w:rsid w:val="00BB086B"/>
    <w:rsid w:val="00BB0D3E"/>
    <w:rsid w:val="00BB1B80"/>
    <w:rsid w:val="00BB1D9F"/>
    <w:rsid w:val="00BB2240"/>
    <w:rsid w:val="00BB24F8"/>
    <w:rsid w:val="00BB2A17"/>
    <w:rsid w:val="00BB2B79"/>
    <w:rsid w:val="00BB3009"/>
    <w:rsid w:val="00BB3AD7"/>
    <w:rsid w:val="00BB4179"/>
    <w:rsid w:val="00BB41F6"/>
    <w:rsid w:val="00BB4572"/>
    <w:rsid w:val="00BB4853"/>
    <w:rsid w:val="00BB4A70"/>
    <w:rsid w:val="00BB4C0D"/>
    <w:rsid w:val="00BB5445"/>
    <w:rsid w:val="00BB61FC"/>
    <w:rsid w:val="00BB62F0"/>
    <w:rsid w:val="00BB6964"/>
    <w:rsid w:val="00BB6DBB"/>
    <w:rsid w:val="00BB6DD1"/>
    <w:rsid w:val="00BB6EED"/>
    <w:rsid w:val="00BB7830"/>
    <w:rsid w:val="00BB7EA4"/>
    <w:rsid w:val="00BC0572"/>
    <w:rsid w:val="00BC0C90"/>
    <w:rsid w:val="00BC15A0"/>
    <w:rsid w:val="00BC18B3"/>
    <w:rsid w:val="00BC24CD"/>
    <w:rsid w:val="00BC276F"/>
    <w:rsid w:val="00BC286D"/>
    <w:rsid w:val="00BC294C"/>
    <w:rsid w:val="00BC2CB8"/>
    <w:rsid w:val="00BC3481"/>
    <w:rsid w:val="00BC360A"/>
    <w:rsid w:val="00BC377F"/>
    <w:rsid w:val="00BC3AD8"/>
    <w:rsid w:val="00BC4082"/>
    <w:rsid w:val="00BC4215"/>
    <w:rsid w:val="00BC4CFC"/>
    <w:rsid w:val="00BC5A87"/>
    <w:rsid w:val="00BC62A1"/>
    <w:rsid w:val="00BC65F3"/>
    <w:rsid w:val="00BC7108"/>
    <w:rsid w:val="00BC71F5"/>
    <w:rsid w:val="00BC74A9"/>
    <w:rsid w:val="00BD0662"/>
    <w:rsid w:val="00BD07CF"/>
    <w:rsid w:val="00BD2727"/>
    <w:rsid w:val="00BD28E0"/>
    <w:rsid w:val="00BD2923"/>
    <w:rsid w:val="00BD3551"/>
    <w:rsid w:val="00BD35FE"/>
    <w:rsid w:val="00BD363C"/>
    <w:rsid w:val="00BD46B9"/>
    <w:rsid w:val="00BD5210"/>
    <w:rsid w:val="00BD59E7"/>
    <w:rsid w:val="00BD6660"/>
    <w:rsid w:val="00BD71B0"/>
    <w:rsid w:val="00BD753E"/>
    <w:rsid w:val="00BD7715"/>
    <w:rsid w:val="00BE0905"/>
    <w:rsid w:val="00BE096F"/>
    <w:rsid w:val="00BE12E3"/>
    <w:rsid w:val="00BE1380"/>
    <w:rsid w:val="00BE1FB2"/>
    <w:rsid w:val="00BE2E3E"/>
    <w:rsid w:val="00BE30E5"/>
    <w:rsid w:val="00BE3214"/>
    <w:rsid w:val="00BE3667"/>
    <w:rsid w:val="00BE39DD"/>
    <w:rsid w:val="00BE3A55"/>
    <w:rsid w:val="00BE3DAC"/>
    <w:rsid w:val="00BE5C65"/>
    <w:rsid w:val="00BE64F8"/>
    <w:rsid w:val="00BE667B"/>
    <w:rsid w:val="00BE6D35"/>
    <w:rsid w:val="00BE7C45"/>
    <w:rsid w:val="00BE7E17"/>
    <w:rsid w:val="00BF0246"/>
    <w:rsid w:val="00BF02DA"/>
    <w:rsid w:val="00BF1423"/>
    <w:rsid w:val="00BF162F"/>
    <w:rsid w:val="00BF1654"/>
    <w:rsid w:val="00BF1682"/>
    <w:rsid w:val="00BF16CD"/>
    <w:rsid w:val="00BF22EC"/>
    <w:rsid w:val="00BF2AF7"/>
    <w:rsid w:val="00BF2B32"/>
    <w:rsid w:val="00BF2B40"/>
    <w:rsid w:val="00BF35D6"/>
    <w:rsid w:val="00BF3DD1"/>
    <w:rsid w:val="00BF41EF"/>
    <w:rsid w:val="00BF42E6"/>
    <w:rsid w:val="00BF463D"/>
    <w:rsid w:val="00BF4885"/>
    <w:rsid w:val="00BF4EAD"/>
    <w:rsid w:val="00BF54DC"/>
    <w:rsid w:val="00BF5904"/>
    <w:rsid w:val="00BF5D15"/>
    <w:rsid w:val="00BF5EBA"/>
    <w:rsid w:val="00BF6214"/>
    <w:rsid w:val="00BF69DC"/>
    <w:rsid w:val="00BF783B"/>
    <w:rsid w:val="00BF7EEB"/>
    <w:rsid w:val="00C000D3"/>
    <w:rsid w:val="00C0036B"/>
    <w:rsid w:val="00C00AE8"/>
    <w:rsid w:val="00C00B47"/>
    <w:rsid w:val="00C01434"/>
    <w:rsid w:val="00C022FD"/>
    <w:rsid w:val="00C02594"/>
    <w:rsid w:val="00C02CD1"/>
    <w:rsid w:val="00C033DB"/>
    <w:rsid w:val="00C03403"/>
    <w:rsid w:val="00C03ABE"/>
    <w:rsid w:val="00C03C17"/>
    <w:rsid w:val="00C05863"/>
    <w:rsid w:val="00C05907"/>
    <w:rsid w:val="00C06E33"/>
    <w:rsid w:val="00C07741"/>
    <w:rsid w:val="00C0780D"/>
    <w:rsid w:val="00C10523"/>
    <w:rsid w:val="00C10D1E"/>
    <w:rsid w:val="00C10F9C"/>
    <w:rsid w:val="00C11166"/>
    <w:rsid w:val="00C11B9B"/>
    <w:rsid w:val="00C11EAE"/>
    <w:rsid w:val="00C134DA"/>
    <w:rsid w:val="00C14B3E"/>
    <w:rsid w:val="00C153FB"/>
    <w:rsid w:val="00C154F1"/>
    <w:rsid w:val="00C156C7"/>
    <w:rsid w:val="00C15B2B"/>
    <w:rsid w:val="00C15D65"/>
    <w:rsid w:val="00C1600F"/>
    <w:rsid w:val="00C167BA"/>
    <w:rsid w:val="00C16B1D"/>
    <w:rsid w:val="00C16E98"/>
    <w:rsid w:val="00C1736A"/>
    <w:rsid w:val="00C1744A"/>
    <w:rsid w:val="00C2004E"/>
    <w:rsid w:val="00C20380"/>
    <w:rsid w:val="00C20393"/>
    <w:rsid w:val="00C20411"/>
    <w:rsid w:val="00C2159F"/>
    <w:rsid w:val="00C21E92"/>
    <w:rsid w:val="00C21ED2"/>
    <w:rsid w:val="00C2242E"/>
    <w:rsid w:val="00C22A16"/>
    <w:rsid w:val="00C22B29"/>
    <w:rsid w:val="00C23E40"/>
    <w:rsid w:val="00C23EBB"/>
    <w:rsid w:val="00C23F8B"/>
    <w:rsid w:val="00C241BA"/>
    <w:rsid w:val="00C248F9"/>
    <w:rsid w:val="00C24B5A"/>
    <w:rsid w:val="00C24CCE"/>
    <w:rsid w:val="00C2689F"/>
    <w:rsid w:val="00C26D00"/>
    <w:rsid w:val="00C27139"/>
    <w:rsid w:val="00C27A89"/>
    <w:rsid w:val="00C302B1"/>
    <w:rsid w:val="00C318AA"/>
    <w:rsid w:val="00C31F15"/>
    <w:rsid w:val="00C32135"/>
    <w:rsid w:val="00C32537"/>
    <w:rsid w:val="00C32BFE"/>
    <w:rsid w:val="00C33B67"/>
    <w:rsid w:val="00C33F82"/>
    <w:rsid w:val="00C342D4"/>
    <w:rsid w:val="00C34788"/>
    <w:rsid w:val="00C34947"/>
    <w:rsid w:val="00C34952"/>
    <w:rsid w:val="00C34EBE"/>
    <w:rsid w:val="00C3570D"/>
    <w:rsid w:val="00C364C1"/>
    <w:rsid w:val="00C36CFE"/>
    <w:rsid w:val="00C37B71"/>
    <w:rsid w:val="00C41352"/>
    <w:rsid w:val="00C41AAF"/>
    <w:rsid w:val="00C41E95"/>
    <w:rsid w:val="00C43670"/>
    <w:rsid w:val="00C43762"/>
    <w:rsid w:val="00C439B7"/>
    <w:rsid w:val="00C43B15"/>
    <w:rsid w:val="00C441C7"/>
    <w:rsid w:val="00C442A5"/>
    <w:rsid w:val="00C44506"/>
    <w:rsid w:val="00C45644"/>
    <w:rsid w:val="00C45C70"/>
    <w:rsid w:val="00C45DE0"/>
    <w:rsid w:val="00C4600C"/>
    <w:rsid w:val="00C46A3F"/>
    <w:rsid w:val="00C47153"/>
    <w:rsid w:val="00C47C48"/>
    <w:rsid w:val="00C510D1"/>
    <w:rsid w:val="00C514ED"/>
    <w:rsid w:val="00C515C0"/>
    <w:rsid w:val="00C51DE6"/>
    <w:rsid w:val="00C52392"/>
    <w:rsid w:val="00C525E2"/>
    <w:rsid w:val="00C53749"/>
    <w:rsid w:val="00C543DF"/>
    <w:rsid w:val="00C5508A"/>
    <w:rsid w:val="00C554DB"/>
    <w:rsid w:val="00C5600F"/>
    <w:rsid w:val="00C564B5"/>
    <w:rsid w:val="00C56A3D"/>
    <w:rsid w:val="00C56BE3"/>
    <w:rsid w:val="00C56C8A"/>
    <w:rsid w:val="00C57625"/>
    <w:rsid w:val="00C6007A"/>
    <w:rsid w:val="00C60379"/>
    <w:rsid w:val="00C6129F"/>
    <w:rsid w:val="00C631F3"/>
    <w:rsid w:val="00C63603"/>
    <w:rsid w:val="00C647F0"/>
    <w:rsid w:val="00C64875"/>
    <w:rsid w:val="00C65279"/>
    <w:rsid w:val="00C6535A"/>
    <w:rsid w:val="00C65442"/>
    <w:rsid w:val="00C654A8"/>
    <w:rsid w:val="00C65942"/>
    <w:rsid w:val="00C671A6"/>
    <w:rsid w:val="00C6726E"/>
    <w:rsid w:val="00C675E7"/>
    <w:rsid w:val="00C67C31"/>
    <w:rsid w:val="00C718D9"/>
    <w:rsid w:val="00C71D5C"/>
    <w:rsid w:val="00C72A05"/>
    <w:rsid w:val="00C73DAC"/>
    <w:rsid w:val="00C741C4"/>
    <w:rsid w:val="00C743E7"/>
    <w:rsid w:val="00C74406"/>
    <w:rsid w:val="00C746B4"/>
    <w:rsid w:val="00C74A2B"/>
    <w:rsid w:val="00C74FC7"/>
    <w:rsid w:val="00C75589"/>
    <w:rsid w:val="00C75F08"/>
    <w:rsid w:val="00C7613A"/>
    <w:rsid w:val="00C7632F"/>
    <w:rsid w:val="00C76D36"/>
    <w:rsid w:val="00C76FA2"/>
    <w:rsid w:val="00C7754F"/>
    <w:rsid w:val="00C77D9D"/>
    <w:rsid w:val="00C80872"/>
    <w:rsid w:val="00C80A30"/>
    <w:rsid w:val="00C8130A"/>
    <w:rsid w:val="00C81343"/>
    <w:rsid w:val="00C849ED"/>
    <w:rsid w:val="00C84E9B"/>
    <w:rsid w:val="00C84FE4"/>
    <w:rsid w:val="00C85389"/>
    <w:rsid w:val="00C86AEC"/>
    <w:rsid w:val="00C8735F"/>
    <w:rsid w:val="00C87416"/>
    <w:rsid w:val="00C8770D"/>
    <w:rsid w:val="00C87BBC"/>
    <w:rsid w:val="00C87E65"/>
    <w:rsid w:val="00C87E6C"/>
    <w:rsid w:val="00C90F99"/>
    <w:rsid w:val="00C923E9"/>
    <w:rsid w:val="00C92573"/>
    <w:rsid w:val="00C92D96"/>
    <w:rsid w:val="00C92F49"/>
    <w:rsid w:val="00C931C7"/>
    <w:rsid w:val="00C93469"/>
    <w:rsid w:val="00C9353F"/>
    <w:rsid w:val="00C936E3"/>
    <w:rsid w:val="00C93A4B"/>
    <w:rsid w:val="00C93D1C"/>
    <w:rsid w:val="00C94CB8"/>
    <w:rsid w:val="00C95E92"/>
    <w:rsid w:val="00C964F1"/>
    <w:rsid w:val="00C96A52"/>
    <w:rsid w:val="00C96B6D"/>
    <w:rsid w:val="00C973D0"/>
    <w:rsid w:val="00CA0BE7"/>
    <w:rsid w:val="00CA0C02"/>
    <w:rsid w:val="00CA0C1E"/>
    <w:rsid w:val="00CA180D"/>
    <w:rsid w:val="00CA18BC"/>
    <w:rsid w:val="00CA1971"/>
    <w:rsid w:val="00CA1A93"/>
    <w:rsid w:val="00CA1FC8"/>
    <w:rsid w:val="00CA22EC"/>
    <w:rsid w:val="00CA2845"/>
    <w:rsid w:val="00CA2E8D"/>
    <w:rsid w:val="00CA3437"/>
    <w:rsid w:val="00CA35C9"/>
    <w:rsid w:val="00CA37AD"/>
    <w:rsid w:val="00CA3C75"/>
    <w:rsid w:val="00CA499B"/>
    <w:rsid w:val="00CA507B"/>
    <w:rsid w:val="00CA54DB"/>
    <w:rsid w:val="00CA55F5"/>
    <w:rsid w:val="00CA56CE"/>
    <w:rsid w:val="00CA5DFC"/>
    <w:rsid w:val="00CA5E53"/>
    <w:rsid w:val="00CA5F1B"/>
    <w:rsid w:val="00CA7399"/>
    <w:rsid w:val="00CA7DE8"/>
    <w:rsid w:val="00CA7E7B"/>
    <w:rsid w:val="00CB04E9"/>
    <w:rsid w:val="00CB0A11"/>
    <w:rsid w:val="00CB0BE4"/>
    <w:rsid w:val="00CB1F79"/>
    <w:rsid w:val="00CB301A"/>
    <w:rsid w:val="00CB348A"/>
    <w:rsid w:val="00CB38B0"/>
    <w:rsid w:val="00CB3902"/>
    <w:rsid w:val="00CB44BE"/>
    <w:rsid w:val="00CB4F08"/>
    <w:rsid w:val="00CB7439"/>
    <w:rsid w:val="00CB7D16"/>
    <w:rsid w:val="00CC0354"/>
    <w:rsid w:val="00CC0461"/>
    <w:rsid w:val="00CC1012"/>
    <w:rsid w:val="00CC1E54"/>
    <w:rsid w:val="00CC2840"/>
    <w:rsid w:val="00CC2ADF"/>
    <w:rsid w:val="00CC2D9D"/>
    <w:rsid w:val="00CC32B7"/>
    <w:rsid w:val="00CC3460"/>
    <w:rsid w:val="00CC38B7"/>
    <w:rsid w:val="00CC55DB"/>
    <w:rsid w:val="00CC5700"/>
    <w:rsid w:val="00CC5868"/>
    <w:rsid w:val="00CC5C93"/>
    <w:rsid w:val="00CC62EF"/>
    <w:rsid w:val="00CC790D"/>
    <w:rsid w:val="00CC7FE3"/>
    <w:rsid w:val="00CD054D"/>
    <w:rsid w:val="00CD1383"/>
    <w:rsid w:val="00CD2326"/>
    <w:rsid w:val="00CD2350"/>
    <w:rsid w:val="00CD2666"/>
    <w:rsid w:val="00CD31ED"/>
    <w:rsid w:val="00CD34C7"/>
    <w:rsid w:val="00CD34DB"/>
    <w:rsid w:val="00CD3F1F"/>
    <w:rsid w:val="00CD4872"/>
    <w:rsid w:val="00CD511E"/>
    <w:rsid w:val="00CD5312"/>
    <w:rsid w:val="00CD55DE"/>
    <w:rsid w:val="00CD6295"/>
    <w:rsid w:val="00CD68BF"/>
    <w:rsid w:val="00CD70A6"/>
    <w:rsid w:val="00CD7550"/>
    <w:rsid w:val="00CD79AC"/>
    <w:rsid w:val="00CD79C1"/>
    <w:rsid w:val="00CD7B6A"/>
    <w:rsid w:val="00CD7DB3"/>
    <w:rsid w:val="00CE220F"/>
    <w:rsid w:val="00CE306F"/>
    <w:rsid w:val="00CE37FD"/>
    <w:rsid w:val="00CE4670"/>
    <w:rsid w:val="00CE5220"/>
    <w:rsid w:val="00CE525D"/>
    <w:rsid w:val="00CE5B04"/>
    <w:rsid w:val="00CE7538"/>
    <w:rsid w:val="00CE7A77"/>
    <w:rsid w:val="00CF0061"/>
    <w:rsid w:val="00CF0063"/>
    <w:rsid w:val="00CF0963"/>
    <w:rsid w:val="00CF09A2"/>
    <w:rsid w:val="00CF0F4B"/>
    <w:rsid w:val="00CF1557"/>
    <w:rsid w:val="00CF1A93"/>
    <w:rsid w:val="00CF21DE"/>
    <w:rsid w:val="00CF268D"/>
    <w:rsid w:val="00CF2EFE"/>
    <w:rsid w:val="00CF3705"/>
    <w:rsid w:val="00CF3862"/>
    <w:rsid w:val="00CF41C3"/>
    <w:rsid w:val="00CF43BB"/>
    <w:rsid w:val="00CF4459"/>
    <w:rsid w:val="00CF5965"/>
    <w:rsid w:val="00CF6621"/>
    <w:rsid w:val="00CF6DD3"/>
    <w:rsid w:val="00CF752E"/>
    <w:rsid w:val="00D0106A"/>
    <w:rsid w:val="00D0212C"/>
    <w:rsid w:val="00D0212E"/>
    <w:rsid w:val="00D0345F"/>
    <w:rsid w:val="00D03A91"/>
    <w:rsid w:val="00D041D5"/>
    <w:rsid w:val="00D04447"/>
    <w:rsid w:val="00D04780"/>
    <w:rsid w:val="00D0488E"/>
    <w:rsid w:val="00D04E5D"/>
    <w:rsid w:val="00D04EB2"/>
    <w:rsid w:val="00D04F4D"/>
    <w:rsid w:val="00D0537A"/>
    <w:rsid w:val="00D05A94"/>
    <w:rsid w:val="00D05AB4"/>
    <w:rsid w:val="00D068DF"/>
    <w:rsid w:val="00D06D50"/>
    <w:rsid w:val="00D07543"/>
    <w:rsid w:val="00D10690"/>
    <w:rsid w:val="00D106E5"/>
    <w:rsid w:val="00D1077D"/>
    <w:rsid w:val="00D1098C"/>
    <w:rsid w:val="00D113F3"/>
    <w:rsid w:val="00D11BD2"/>
    <w:rsid w:val="00D11E39"/>
    <w:rsid w:val="00D11EF0"/>
    <w:rsid w:val="00D12366"/>
    <w:rsid w:val="00D12721"/>
    <w:rsid w:val="00D127CD"/>
    <w:rsid w:val="00D12CBF"/>
    <w:rsid w:val="00D12EB1"/>
    <w:rsid w:val="00D13154"/>
    <w:rsid w:val="00D131D6"/>
    <w:rsid w:val="00D13438"/>
    <w:rsid w:val="00D13A80"/>
    <w:rsid w:val="00D142EA"/>
    <w:rsid w:val="00D1436A"/>
    <w:rsid w:val="00D15A38"/>
    <w:rsid w:val="00D16226"/>
    <w:rsid w:val="00D172CB"/>
    <w:rsid w:val="00D178F0"/>
    <w:rsid w:val="00D205EF"/>
    <w:rsid w:val="00D208F8"/>
    <w:rsid w:val="00D20CB2"/>
    <w:rsid w:val="00D216F1"/>
    <w:rsid w:val="00D21D17"/>
    <w:rsid w:val="00D22675"/>
    <w:rsid w:val="00D22EA4"/>
    <w:rsid w:val="00D23102"/>
    <w:rsid w:val="00D235BD"/>
    <w:rsid w:val="00D23BFF"/>
    <w:rsid w:val="00D23D96"/>
    <w:rsid w:val="00D23EC6"/>
    <w:rsid w:val="00D24E67"/>
    <w:rsid w:val="00D2543B"/>
    <w:rsid w:val="00D2583B"/>
    <w:rsid w:val="00D258A8"/>
    <w:rsid w:val="00D2610A"/>
    <w:rsid w:val="00D272BD"/>
    <w:rsid w:val="00D31742"/>
    <w:rsid w:val="00D31CA6"/>
    <w:rsid w:val="00D3200A"/>
    <w:rsid w:val="00D33968"/>
    <w:rsid w:val="00D33D3E"/>
    <w:rsid w:val="00D34EC7"/>
    <w:rsid w:val="00D3571D"/>
    <w:rsid w:val="00D3581F"/>
    <w:rsid w:val="00D359C6"/>
    <w:rsid w:val="00D36895"/>
    <w:rsid w:val="00D369D2"/>
    <w:rsid w:val="00D3736C"/>
    <w:rsid w:val="00D37537"/>
    <w:rsid w:val="00D3783E"/>
    <w:rsid w:val="00D3795E"/>
    <w:rsid w:val="00D407A0"/>
    <w:rsid w:val="00D40EE5"/>
    <w:rsid w:val="00D4240B"/>
    <w:rsid w:val="00D42A6B"/>
    <w:rsid w:val="00D436AB"/>
    <w:rsid w:val="00D43BE5"/>
    <w:rsid w:val="00D441CE"/>
    <w:rsid w:val="00D446F4"/>
    <w:rsid w:val="00D44861"/>
    <w:rsid w:val="00D45DDB"/>
    <w:rsid w:val="00D460C8"/>
    <w:rsid w:val="00D46258"/>
    <w:rsid w:val="00D4656D"/>
    <w:rsid w:val="00D46758"/>
    <w:rsid w:val="00D4774A"/>
    <w:rsid w:val="00D47AD1"/>
    <w:rsid w:val="00D51A4A"/>
    <w:rsid w:val="00D52619"/>
    <w:rsid w:val="00D531B0"/>
    <w:rsid w:val="00D5383A"/>
    <w:rsid w:val="00D539C9"/>
    <w:rsid w:val="00D53B7B"/>
    <w:rsid w:val="00D53DA5"/>
    <w:rsid w:val="00D54630"/>
    <w:rsid w:val="00D546CF"/>
    <w:rsid w:val="00D54783"/>
    <w:rsid w:val="00D54CCA"/>
    <w:rsid w:val="00D54D15"/>
    <w:rsid w:val="00D551DC"/>
    <w:rsid w:val="00D5596F"/>
    <w:rsid w:val="00D55BF9"/>
    <w:rsid w:val="00D55D05"/>
    <w:rsid w:val="00D56411"/>
    <w:rsid w:val="00D56709"/>
    <w:rsid w:val="00D56A51"/>
    <w:rsid w:val="00D570E7"/>
    <w:rsid w:val="00D571F1"/>
    <w:rsid w:val="00D57AD6"/>
    <w:rsid w:val="00D606FB"/>
    <w:rsid w:val="00D60914"/>
    <w:rsid w:val="00D60C3A"/>
    <w:rsid w:val="00D614B9"/>
    <w:rsid w:val="00D616F8"/>
    <w:rsid w:val="00D62597"/>
    <w:rsid w:val="00D62891"/>
    <w:rsid w:val="00D628D5"/>
    <w:rsid w:val="00D62C43"/>
    <w:rsid w:val="00D63C0E"/>
    <w:rsid w:val="00D6451A"/>
    <w:rsid w:val="00D645C7"/>
    <w:rsid w:val="00D6543E"/>
    <w:rsid w:val="00D65B84"/>
    <w:rsid w:val="00D6649B"/>
    <w:rsid w:val="00D6680B"/>
    <w:rsid w:val="00D6713F"/>
    <w:rsid w:val="00D673AB"/>
    <w:rsid w:val="00D70EC8"/>
    <w:rsid w:val="00D71783"/>
    <w:rsid w:val="00D71FF4"/>
    <w:rsid w:val="00D722A1"/>
    <w:rsid w:val="00D724CA"/>
    <w:rsid w:val="00D725BD"/>
    <w:rsid w:val="00D72F01"/>
    <w:rsid w:val="00D7340E"/>
    <w:rsid w:val="00D73AF5"/>
    <w:rsid w:val="00D7404A"/>
    <w:rsid w:val="00D742F4"/>
    <w:rsid w:val="00D7489D"/>
    <w:rsid w:val="00D74ACF"/>
    <w:rsid w:val="00D75526"/>
    <w:rsid w:val="00D75765"/>
    <w:rsid w:val="00D76202"/>
    <w:rsid w:val="00D76515"/>
    <w:rsid w:val="00D76875"/>
    <w:rsid w:val="00D76D7C"/>
    <w:rsid w:val="00D84097"/>
    <w:rsid w:val="00D84FAE"/>
    <w:rsid w:val="00D8553C"/>
    <w:rsid w:val="00D85DC2"/>
    <w:rsid w:val="00D8612F"/>
    <w:rsid w:val="00D86459"/>
    <w:rsid w:val="00D8681B"/>
    <w:rsid w:val="00D9051B"/>
    <w:rsid w:val="00D91EE8"/>
    <w:rsid w:val="00D91F05"/>
    <w:rsid w:val="00D91F85"/>
    <w:rsid w:val="00D9327A"/>
    <w:rsid w:val="00D937F5"/>
    <w:rsid w:val="00D947F8"/>
    <w:rsid w:val="00D94F8E"/>
    <w:rsid w:val="00D9568D"/>
    <w:rsid w:val="00D959CF"/>
    <w:rsid w:val="00D95A28"/>
    <w:rsid w:val="00D9623B"/>
    <w:rsid w:val="00D966C1"/>
    <w:rsid w:val="00D97252"/>
    <w:rsid w:val="00D97EC5"/>
    <w:rsid w:val="00DA115B"/>
    <w:rsid w:val="00DA14ED"/>
    <w:rsid w:val="00DA2026"/>
    <w:rsid w:val="00DA264E"/>
    <w:rsid w:val="00DA2A6F"/>
    <w:rsid w:val="00DA4709"/>
    <w:rsid w:val="00DA51C9"/>
    <w:rsid w:val="00DA53C4"/>
    <w:rsid w:val="00DA5529"/>
    <w:rsid w:val="00DA57A5"/>
    <w:rsid w:val="00DA5AAD"/>
    <w:rsid w:val="00DA5EC2"/>
    <w:rsid w:val="00DA62A0"/>
    <w:rsid w:val="00DA6F2C"/>
    <w:rsid w:val="00DA76E8"/>
    <w:rsid w:val="00DA7DE7"/>
    <w:rsid w:val="00DB12AF"/>
    <w:rsid w:val="00DB16B0"/>
    <w:rsid w:val="00DB3813"/>
    <w:rsid w:val="00DB3CFF"/>
    <w:rsid w:val="00DB4718"/>
    <w:rsid w:val="00DB47FD"/>
    <w:rsid w:val="00DB4844"/>
    <w:rsid w:val="00DB5876"/>
    <w:rsid w:val="00DB5E80"/>
    <w:rsid w:val="00DB6BE1"/>
    <w:rsid w:val="00DB6E01"/>
    <w:rsid w:val="00DB79A4"/>
    <w:rsid w:val="00DC05DF"/>
    <w:rsid w:val="00DC05F5"/>
    <w:rsid w:val="00DC2828"/>
    <w:rsid w:val="00DC29EA"/>
    <w:rsid w:val="00DC2A3D"/>
    <w:rsid w:val="00DC2C0D"/>
    <w:rsid w:val="00DC2D9F"/>
    <w:rsid w:val="00DC2F36"/>
    <w:rsid w:val="00DC311A"/>
    <w:rsid w:val="00DC3B34"/>
    <w:rsid w:val="00DC4193"/>
    <w:rsid w:val="00DC4DAA"/>
    <w:rsid w:val="00DC5170"/>
    <w:rsid w:val="00DC5D39"/>
    <w:rsid w:val="00DC5DF8"/>
    <w:rsid w:val="00DC5FD7"/>
    <w:rsid w:val="00DC6892"/>
    <w:rsid w:val="00DC6C6E"/>
    <w:rsid w:val="00DC6E04"/>
    <w:rsid w:val="00DC7E3D"/>
    <w:rsid w:val="00DD0D6C"/>
    <w:rsid w:val="00DD1586"/>
    <w:rsid w:val="00DD1B8F"/>
    <w:rsid w:val="00DD1C32"/>
    <w:rsid w:val="00DD2B31"/>
    <w:rsid w:val="00DD352E"/>
    <w:rsid w:val="00DD3CB7"/>
    <w:rsid w:val="00DD3E07"/>
    <w:rsid w:val="00DD3E6F"/>
    <w:rsid w:val="00DD426A"/>
    <w:rsid w:val="00DD4822"/>
    <w:rsid w:val="00DD4876"/>
    <w:rsid w:val="00DD4DF8"/>
    <w:rsid w:val="00DD532B"/>
    <w:rsid w:val="00DD5AE7"/>
    <w:rsid w:val="00DD5D40"/>
    <w:rsid w:val="00DD5D41"/>
    <w:rsid w:val="00DD68C7"/>
    <w:rsid w:val="00DD6B8C"/>
    <w:rsid w:val="00DD6CA7"/>
    <w:rsid w:val="00DD6E31"/>
    <w:rsid w:val="00DD7182"/>
    <w:rsid w:val="00DD72C1"/>
    <w:rsid w:val="00DD7640"/>
    <w:rsid w:val="00DD79E2"/>
    <w:rsid w:val="00DE038B"/>
    <w:rsid w:val="00DE0595"/>
    <w:rsid w:val="00DE148D"/>
    <w:rsid w:val="00DE154C"/>
    <w:rsid w:val="00DE2B8A"/>
    <w:rsid w:val="00DE2C05"/>
    <w:rsid w:val="00DE3089"/>
    <w:rsid w:val="00DE30C2"/>
    <w:rsid w:val="00DE401F"/>
    <w:rsid w:val="00DE45E7"/>
    <w:rsid w:val="00DE46C9"/>
    <w:rsid w:val="00DE534A"/>
    <w:rsid w:val="00DE568D"/>
    <w:rsid w:val="00DE5BD6"/>
    <w:rsid w:val="00DE6AC1"/>
    <w:rsid w:val="00DE6F0B"/>
    <w:rsid w:val="00DE7CF1"/>
    <w:rsid w:val="00DF0035"/>
    <w:rsid w:val="00DF01FD"/>
    <w:rsid w:val="00DF0703"/>
    <w:rsid w:val="00DF15C5"/>
    <w:rsid w:val="00DF1765"/>
    <w:rsid w:val="00DF1ED4"/>
    <w:rsid w:val="00DF3ACC"/>
    <w:rsid w:val="00DF3EAF"/>
    <w:rsid w:val="00DF5026"/>
    <w:rsid w:val="00DF54AD"/>
    <w:rsid w:val="00DF59DD"/>
    <w:rsid w:val="00DF5D98"/>
    <w:rsid w:val="00DF5FCE"/>
    <w:rsid w:val="00DF6426"/>
    <w:rsid w:val="00DF6C26"/>
    <w:rsid w:val="00DF7180"/>
    <w:rsid w:val="00DF7F4A"/>
    <w:rsid w:val="00E005D9"/>
    <w:rsid w:val="00E00A6B"/>
    <w:rsid w:val="00E022DF"/>
    <w:rsid w:val="00E0275A"/>
    <w:rsid w:val="00E027F0"/>
    <w:rsid w:val="00E03626"/>
    <w:rsid w:val="00E03667"/>
    <w:rsid w:val="00E03F2E"/>
    <w:rsid w:val="00E040B4"/>
    <w:rsid w:val="00E042A4"/>
    <w:rsid w:val="00E04AA1"/>
    <w:rsid w:val="00E05191"/>
    <w:rsid w:val="00E0595E"/>
    <w:rsid w:val="00E05AE5"/>
    <w:rsid w:val="00E0607C"/>
    <w:rsid w:val="00E06091"/>
    <w:rsid w:val="00E06457"/>
    <w:rsid w:val="00E07A12"/>
    <w:rsid w:val="00E1076D"/>
    <w:rsid w:val="00E118FE"/>
    <w:rsid w:val="00E1222F"/>
    <w:rsid w:val="00E12C63"/>
    <w:rsid w:val="00E12FE4"/>
    <w:rsid w:val="00E13258"/>
    <w:rsid w:val="00E13E11"/>
    <w:rsid w:val="00E154ED"/>
    <w:rsid w:val="00E156F7"/>
    <w:rsid w:val="00E15739"/>
    <w:rsid w:val="00E157A9"/>
    <w:rsid w:val="00E16BF6"/>
    <w:rsid w:val="00E20DDF"/>
    <w:rsid w:val="00E2138C"/>
    <w:rsid w:val="00E229B7"/>
    <w:rsid w:val="00E22D8A"/>
    <w:rsid w:val="00E238F4"/>
    <w:rsid w:val="00E2391C"/>
    <w:rsid w:val="00E23D7B"/>
    <w:rsid w:val="00E248B4"/>
    <w:rsid w:val="00E24AA6"/>
    <w:rsid w:val="00E24D44"/>
    <w:rsid w:val="00E24FA2"/>
    <w:rsid w:val="00E2581D"/>
    <w:rsid w:val="00E2594C"/>
    <w:rsid w:val="00E265DE"/>
    <w:rsid w:val="00E2719B"/>
    <w:rsid w:val="00E27E0E"/>
    <w:rsid w:val="00E3067C"/>
    <w:rsid w:val="00E30AE5"/>
    <w:rsid w:val="00E31128"/>
    <w:rsid w:val="00E31278"/>
    <w:rsid w:val="00E317C5"/>
    <w:rsid w:val="00E320BF"/>
    <w:rsid w:val="00E327AC"/>
    <w:rsid w:val="00E32837"/>
    <w:rsid w:val="00E32A1A"/>
    <w:rsid w:val="00E334D8"/>
    <w:rsid w:val="00E33A32"/>
    <w:rsid w:val="00E33FA6"/>
    <w:rsid w:val="00E33FF0"/>
    <w:rsid w:val="00E34106"/>
    <w:rsid w:val="00E35BA5"/>
    <w:rsid w:val="00E35EE2"/>
    <w:rsid w:val="00E360A6"/>
    <w:rsid w:val="00E36772"/>
    <w:rsid w:val="00E36B14"/>
    <w:rsid w:val="00E36DDB"/>
    <w:rsid w:val="00E37C55"/>
    <w:rsid w:val="00E37FE4"/>
    <w:rsid w:val="00E40C11"/>
    <w:rsid w:val="00E41395"/>
    <w:rsid w:val="00E414CE"/>
    <w:rsid w:val="00E415F2"/>
    <w:rsid w:val="00E41926"/>
    <w:rsid w:val="00E419D9"/>
    <w:rsid w:val="00E4217F"/>
    <w:rsid w:val="00E43A8C"/>
    <w:rsid w:val="00E43F51"/>
    <w:rsid w:val="00E44614"/>
    <w:rsid w:val="00E4499A"/>
    <w:rsid w:val="00E44A1B"/>
    <w:rsid w:val="00E4545D"/>
    <w:rsid w:val="00E45FCF"/>
    <w:rsid w:val="00E4615F"/>
    <w:rsid w:val="00E46F28"/>
    <w:rsid w:val="00E4748E"/>
    <w:rsid w:val="00E476BB"/>
    <w:rsid w:val="00E5011B"/>
    <w:rsid w:val="00E50C80"/>
    <w:rsid w:val="00E50D30"/>
    <w:rsid w:val="00E51E68"/>
    <w:rsid w:val="00E53D25"/>
    <w:rsid w:val="00E54114"/>
    <w:rsid w:val="00E54600"/>
    <w:rsid w:val="00E54CB2"/>
    <w:rsid w:val="00E5530B"/>
    <w:rsid w:val="00E554B2"/>
    <w:rsid w:val="00E56241"/>
    <w:rsid w:val="00E56BAA"/>
    <w:rsid w:val="00E60AE7"/>
    <w:rsid w:val="00E614C2"/>
    <w:rsid w:val="00E62430"/>
    <w:rsid w:val="00E62D4D"/>
    <w:rsid w:val="00E63882"/>
    <w:rsid w:val="00E63C99"/>
    <w:rsid w:val="00E63F19"/>
    <w:rsid w:val="00E642AB"/>
    <w:rsid w:val="00E64A45"/>
    <w:rsid w:val="00E65408"/>
    <w:rsid w:val="00E66452"/>
    <w:rsid w:val="00E666A3"/>
    <w:rsid w:val="00E66C51"/>
    <w:rsid w:val="00E67625"/>
    <w:rsid w:val="00E678CC"/>
    <w:rsid w:val="00E67F59"/>
    <w:rsid w:val="00E70269"/>
    <w:rsid w:val="00E704F6"/>
    <w:rsid w:val="00E7064C"/>
    <w:rsid w:val="00E70B07"/>
    <w:rsid w:val="00E70ED5"/>
    <w:rsid w:val="00E71551"/>
    <w:rsid w:val="00E716D9"/>
    <w:rsid w:val="00E7298B"/>
    <w:rsid w:val="00E729A4"/>
    <w:rsid w:val="00E72DE9"/>
    <w:rsid w:val="00E72E43"/>
    <w:rsid w:val="00E73DC6"/>
    <w:rsid w:val="00E745B1"/>
    <w:rsid w:val="00E75E97"/>
    <w:rsid w:val="00E75FE2"/>
    <w:rsid w:val="00E769CF"/>
    <w:rsid w:val="00E77A6A"/>
    <w:rsid w:val="00E800D9"/>
    <w:rsid w:val="00E803E0"/>
    <w:rsid w:val="00E804AD"/>
    <w:rsid w:val="00E80AA9"/>
    <w:rsid w:val="00E81858"/>
    <w:rsid w:val="00E81C00"/>
    <w:rsid w:val="00E81C4A"/>
    <w:rsid w:val="00E81EF7"/>
    <w:rsid w:val="00E820D7"/>
    <w:rsid w:val="00E825B3"/>
    <w:rsid w:val="00E82BE6"/>
    <w:rsid w:val="00E840D9"/>
    <w:rsid w:val="00E8418C"/>
    <w:rsid w:val="00E844F3"/>
    <w:rsid w:val="00E84F73"/>
    <w:rsid w:val="00E850B1"/>
    <w:rsid w:val="00E85467"/>
    <w:rsid w:val="00E861E4"/>
    <w:rsid w:val="00E877A3"/>
    <w:rsid w:val="00E904DA"/>
    <w:rsid w:val="00E907DE"/>
    <w:rsid w:val="00E90940"/>
    <w:rsid w:val="00E91A7E"/>
    <w:rsid w:val="00E92097"/>
    <w:rsid w:val="00E92A59"/>
    <w:rsid w:val="00E93994"/>
    <w:rsid w:val="00E9438E"/>
    <w:rsid w:val="00E945F3"/>
    <w:rsid w:val="00E94ABA"/>
    <w:rsid w:val="00E9552B"/>
    <w:rsid w:val="00E95796"/>
    <w:rsid w:val="00E95991"/>
    <w:rsid w:val="00E96C2D"/>
    <w:rsid w:val="00E96C4C"/>
    <w:rsid w:val="00EA027B"/>
    <w:rsid w:val="00EA0A13"/>
    <w:rsid w:val="00EA0C69"/>
    <w:rsid w:val="00EA15AD"/>
    <w:rsid w:val="00EA17D5"/>
    <w:rsid w:val="00EA1F47"/>
    <w:rsid w:val="00EA22B7"/>
    <w:rsid w:val="00EA24D2"/>
    <w:rsid w:val="00EA25D6"/>
    <w:rsid w:val="00EA32D2"/>
    <w:rsid w:val="00EA4F04"/>
    <w:rsid w:val="00EA56C2"/>
    <w:rsid w:val="00EA5888"/>
    <w:rsid w:val="00EA5D45"/>
    <w:rsid w:val="00EA625C"/>
    <w:rsid w:val="00EA6791"/>
    <w:rsid w:val="00EA76A4"/>
    <w:rsid w:val="00EA7E18"/>
    <w:rsid w:val="00EB0695"/>
    <w:rsid w:val="00EB1310"/>
    <w:rsid w:val="00EB3163"/>
    <w:rsid w:val="00EB3719"/>
    <w:rsid w:val="00EB5960"/>
    <w:rsid w:val="00EB5ADF"/>
    <w:rsid w:val="00EB610B"/>
    <w:rsid w:val="00EB6941"/>
    <w:rsid w:val="00EB6BA8"/>
    <w:rsid w:val="00EB7B1E"/>
    <w:rsid w:val="00EC13CF"/>
    <w:rsid w:val="00EC2195"/>
    <w:rsid w:val="00EC26CB"/>
    <w:rsid w:val="00EC38D3"/>
    <w:rsid w:val="00EC5349"/>
    <w:rsid w:val="00EC565A"/>
    <w:rsid w:val="00EC5DAC"/>
    <w:rsid w:val="00EC7438"/>
    <w:rsid w:val="00EC743A"/>
    <w:rsid w:val="00EC7BF4"/>
    <w:rsid w:val="00ED0865"/>
    <w:rsid w:val="00ED0EFD"/>
    <w:rsid w:val="00ED1D47"/>
    <w:rsid w:val="00ED239F"/>
    <w:rsid w:val="00ED2B87"/>
    <w:rsid w:val="00ED3213"/>
    <w:rsid w:val="00ED3A00"/>
    <w:rsid w:val="00ED4C65"/>
    <w:rsid w:val="00ED5225"/>
    <w:rsid w:val="00ED558D"/>
    <w:rsid w:val="00ED5756"/>
    <w:rsid w:val="00ED5F98"/>
    <w:rsid w:val="00ED640C"/>
    <w:rsid w:val="00ED69E6"/>
    <w:rsid w:val="00ED7298"/>
    <w:rsid w:val="00ED76F2"/>
    <w:rsid w:val="00EE03CC"/>
    <w:rsid w:val="00EE08FA"/>
    <w:rsid w:val="00EE0F5F"/>
    <w:rsid w:val="00EE198F"/>
    <w:rsid w:val="00EE1C25"/>
    <w:rsid w:val="00EE20E9"/>
    <w:rsid w:val="00EE2588"/>
    <w:rsid w:val="00EE3195"/>
    <w:rsid w:val="00EE39BE"/>
    <w:rsid w:val="00EE4580"/>
    <w:rsid w:val="00EE5471"/>
    <w:rsid w:val="00EE6621"/>
    <w:rsid w:val="00EE66AC"/>
    <w:rsid w:val="00EE730B"/>
    <w:rsid w:val="00EE7B73"/>
    <w:rsid w:val="00EE7CC0"/>
    <w:rsid w:val="00EF0AA3"/>
    <w:rsid w:val="00EF0B97"/>
    <w:rsid w:val="00EF28A8"/>
    <w:rsid w:val="00EF467F"/>
    <w:rsid w:val="00EF4D0B"/>
    <w:rsid w:val="00EF4F88"/>
    <w:rsid w:val="00EF4FE1"/>
    <w:rsid w:val="00EF62AE"/>
    <w:rsid w:val="00EF6CDE"/>
    <w:rsid w:val="00EF72F9"/>
    <w:rsid w:val="00EF7392"/>
    <w:rsid w:val="00EF799C"/>
    <w:rsid w:val="00EF7EB4"/>
    <w:rsid w:val="00F001F9"/>
    <w:rsid w:val="00F011F5"/>
    <w:rsid w:val="00F01312"/>
    <w:rsid w:val="00F01746"/>
    <w:rsid w:val="00F037DB"/>
    <w:rsid w:val="00F03C15"/>
    <w:rsid w:val="00F04004"/>
    <w:rsid w:val="00F0420B"/>
    <w:rsid w:val="00F0497E"/>
    <w:rsid w:val="00F05009"/>
    <w:rsid w:val="00F0500B"/>
    <w:rsid w:val="00F055E4"/>
    <w:rsid w:val="00F0570F"/>
    <w:rsid w:val="00F05FA0"/>
    <w:rsid w:val="00F06559"/>
    <w:rsid w:val="00F06617"/>
    <w:rsid w:val="00F068C4"/>
    <w:rsid w:val="00F06C17"/>
    <w:rsid w:val="00F06D71"/>
    <w:rsid w:val="00F07D5B"/>
    <w:rsid w:val="00F10C2B"/>
    <w:rsid w:val="00F11294"/>
    <w:rsid w:val="00F1155D"/>
    <w:rsid w:val="00F133DA"/>
    <w:rsid w:val="00F13AC0"/>
    <w:rsid w:val="00F140A5"/>
    <w:rsid w:val="00F1465E"/>
    <w:rsid w:val="00F14ADA"/>
    <w:rsid w:val="00F14D2F"/>
    <w:rsid w:val="00F1671A"/>
    <w:rsid w:val="00F16AB9"/>
    <w:rsid w:val="00F16DF0"/>
    <w:rsid w:val="00F16F6C"/>
    <w:rsid w:val="00F20C70"/>
    <w:rsid w:val="00F21435"/>
    <w:rsid w:val="00F217F8"/>
    <w:rsid w:val="00F22065"/>
    <w:rsid w:val="00F22B84"/>
    <w:rsid w:val="00F250FC"/>
    <w:rsid w:val="00F25D6D"/>
    <w:rsid w:val="00F25DD3"/>
    <w:rsid w:val="00F26020"/>
    <w:rsid w:val="00F26EB4"/>
    <w:rsid w:val="00F275F9"/>
    <w:rsid w:val="00F277C2"/>
    <w:rsid w:val="00F31720"/>
    <w:rsid w:val="00F31E8F"/>
    <w:rsid w:val="00F325CA"/>
    <w:rsid w:val="00F32626"/>
    <w:rsid w:val="00F3391A"/>
    <w:rsid w:val="00F33FAA"/>
    <w:rsid w:val="00F340E6"/>
    <w:rsid w:val="00F348BB"/>
    <w:rsid w:val="00F34AA8"/>
    <w:rsid w:val="00F34D36"/>
    <w:rsid w:val="00F3534F"/>
    <w:rsid w:val="00F36106"/>
    <w:rsid w:val="00F36216"/>
    <w:rsid w:val="00F3635B"/>
    <w:rsid w:val="00F368A2"/>
    <w:rsid w:val="00F37A78"/>
    <w:rsid w:val="00F40090"/>
    <w:rsid w:val="00F40175"/>
    <w:rsid w:val="00F40913"/>
    <w:rsid w:val="00F41825"/>
    <w:rsid w:val="00F41986"/>
    <w:rsid w:val="00F41CE1"/>
    <w:rsid w:val="00F42085"/>
    <w:rsid w:val="00F42134"/>
    <w:rsid w:val="00F422C8"/>
    <w:rsid w:val="00F42470"/>
    <w:rsid w:val="00F42560"/>
    <w:rsid w:val="00F43009"/>
    <w:rsid w:val="00F430AC"/>
    <w:rsid w:val="00F433D8"/>
    <w:rsid w:val="00F43499"/>
    <w:rsid w:val="00F437FC"/>
    <w:rsid w:val="00F4479E"/>
    <w:rsid w:val="00F449E6"/>
    <w:rsid w:val="00F44E61"/>
    <w:rsid w:val="00F45461"/>
    <w:rsid w:val="00F459ED"/>
    <w:rsid w:val="00F45BEF"/>
    <w:rsid w:val="00F46C26"/>
    <w:rsid w:val="00F46CE5"/>
    <w:rsid w:val="00F50739"/>
    <w:rsid w:val="00F50A08"/>
    <w:rsid w:val="00F51348"/>
    <w:rsid w:val="00F517C4"/>
    <w:rsid w:val="00F5243B"/>
    <w:rsid w:val="00F53DFF"/>
    <w:rsid w:val="00F54B7D"/>
    <w:rsid w:val="00F55269"/>
    <w:rsid w:val="00F5571A"/>
    <w:rsid w:val="00F55F1D"/>
    <w:rsid w:val="00F56847"/>
    <w:rsid w:val="00F56956"/>
    <w:rsid w:val="00F56E3E"/>
    <w:rsid w:val="00F57324"/>
    <w:rsid w:val="00F576EA"/>
    <w:rsid w:val="00F57B55"/>
    <w:rsid w:val="00F612AA"/>
    <w:rsid w:val="00F61480"/>
    <w:rsid w:val="00F62B86"/>
    <w:rsid w:val="00F63270"/>
    <w:rsid w:val="00F6352E"/>
    <w:rsid w:val="00F63623"/>
    <w:rsid w:val="00F63630"/>
    <w:rsid w:val="00F63B62"/>
    <w:rsid w:val="00F63C90"/>
    <w:rsid w:val="00F63D75"/>
    <w:rsid w:val="00F64BB9"/>
    <w:rsid w:val="00F64E98"/>
    <w:rsid w:val="00F650D8"/>
    <w:rsid w:val="00F6519E"/>
    <w:rsid w:val="00F662BD"/>
    <w:rsid w:val="00F6757E"/>
    <w:rsid w:val="00F700A0"/>
    <w:rsid w:val="00F70136"/>
    <w:rsid w:val="00F7017C"/>
    <w:rsid w:val="00F70199"/>
    <w:rsid w:val="00F70C93"/>
    <w:rsid w:val="00F732DA"/>
    <w:rsid w:val="00F74492"/>
    <w:rsid w:val="00F74774"/>
    <w:rsid w:val="00F74F84"/>
    <w:rsid w:val="00F76787"/>
    <w:rsid w:val="00F775C2"/>
    <w:rsid w:val="00F804CC"/>
    <w:rsid w:val="00F81008"/>
    <w:rsid w:val="00F8222B"/>
    <w:rsid w:val="00F8239E"/>
    <w:rsid w:val="00F83286"/>
    <w:rsid w:val="00F83B3A"/>
    <w:rsid w:val="00F8458D"/>
    <w:rsid w:val="00F84906"/>
    <w:rsid w:val="00F8491E"/>
    <w:rsid w:val="00F84BDC"/>
    <w:rsid w:val="00F84BFA"/>
    <w:rsid w:val="00F85B07"/>
    <w:rsid w:val="00F85B88"/>
    <w:rsid w:val="00F860A4"/>
    <w:rsid w:val="00F87F32"/>
    <w:rsid w:val="00F90686"/>
    <w:rsid w:val="00F90B88"/>
    <w:rsid w:val="00F90CAD"/>
    <w:rsid w:val="00F914D0"/>
    <w:rsid w:val="00F9185C"/>
    <w:rsid w:val="00F9211D"/>
    <w:rsid w:val="00F92E22"/>
    <w:rsid w:val="00F92EFB"/>
    <w:rsid w:val="00F932F5"/>
    <w:rsid w:val="00F9345B"/>
    <w:rsid w:val="00F9346E"/>
    <w:rsid w:val="00F93C37"/>
    <w:rsid w:val="00F93CE2"/>
    <w:rsid w:val="00F94E46"/>
    <w:rsid w:val="00F95D4A"/>
    <w:rsid w:val="00F961BF"/>
    <w:rsid w:val="00F966D9"/>
    <w:rsid w:val="00F9681B"/>
    <w:rsid w:val="00F96B02"/>
    <w:rsid w:val="00F96D4A"/>
    <w:rsid w:val="00F971E1"/>
    <w:rsid w:val="00F97E84"/>
    <w:rsid w:val="00FA002F"/>
    <w:rsid w:val="00FA0854"/>
    <w:rsid w:val="00FA10AA"/>
    <w:rsid w:val="00FA1251"/>
    <w:rsid w:val="00FA1D94"/>
    <w:rsid w:val="00FA22D3"/>
    <w:rsid w:val="00FA2374"/>
    <w:rsid w:val="00FA2DC2"/>
    <w:rsid w:val="00FA2E77"/>
    <w:rsid w:val="00FA457B"/>
    <w:rsid w:val="00FA45D2"/>
    <w:rsid w:val="00FA4917"/>
    <w:rsid w:val="00FA50B1"/>
    <w:rsid w:val="00FA5537"/>
    <w:rsid w:val="00FA62F3"/>
    <w:rsid w:val="00FA64CA"/>
    <w:rsid w:val="00FA6A72"/>
    <w:rsid w:val="00FA754E"/>
    <w:rsid w:val="00FA7D2B"/>
    <w:rsid w:val="00FB0F39"/>
    <w:rsid w:val="00FB1521"/>
    <w:rsid w:val="00FB1EAB"/>
    <w:rsid w:val="00FB20E9"/>
    <w:rsid w:val="00FB239E"/>
    <w:rsid w:val="00FB29C7"/>
    <w:rsid w:val="00FB2AAF"/>
    <w:rsid w:val="00FB2D64"/>
    <w:rsid w:val="00FB35E6"/>
    <w:rsid w:val="00FB3CF2"/>
    <w:rsid w:val="00FB553C"/>
    <w:rsid w:val="00FB55AB"/>
    <w:rsid w:val="00FB5647"/>
    <w:rsid w:val="00FB5C54"/>
    <w:rsid w:val="00FB5F0B"/>
    <w:rsid w:val="00FB645A"/>
    <w:rsid w:val="00FB7A12"/>
    <w:rsid w:val="00FB7D7B"/>
    <w:rsid w:val="00FC0803"/>
    <w:rsid w:val="00FC0905"/>
    <w:rsid w:val="00FC0BAC"/>
    <w:rsid w:val="00FC12D3"/>
    <w:rsid w:val="00FC1347"/>
    <w:rsid w:val="00FC19D4"/>
    <w:rsid w:val="00FC1D1F"/>
    <w:rsid w:val="00FC1EF7"/>
    <w:rsid w:val="00FC26A2"/>
    <w:rsid w:val="00FC26FC"/>
    <w:rsid w:val="00FC273A"/>
    <w:rsid w:val="00FC28C4"/>
    <w:rsid w:val="00FC2C2C"/>
    <w:rsid w:val="00FC3490"/>
    <w:rsid w:val="00FC3910"/>
    <w:rsid w:val="00FC3E18"/>
    <w:rsid w:val="00FC423A"/>
    <w:rsid w:val="00FC5092"/>
    <w:rsid w:val="00FC5325"/>
    <w:rsid w:val="00FC54BE"/>
    <w:rsid w:val="00FC5D0E"/>
    <w:rsid w:val="00FC5D8D"/>
    <w:rsid w:val="00FC5E0A"/>
    <w:rsid w:val="00FC601D"/>
    <w:rsid w:val="00FC621E"/>
    <w:rsid w:val="00FC65C0"/>
    <w:rsid w:val="00FC65D7"/>
    <w:rsid w:val="00FC6899"/>
    <w:rsid w:val="00FC6E87"/>
    <w:rsid w:val="00FC701F"/>
    <w:rsid w:val="00FC72D9"/>
    <w:rsid w:val="00FC799E"/>
    <w:rsid w:val="00FC7B81"/>
    <w:rsid w:val="00FD08B3"/>
    <w:rsid w:val="00FD1361"/>
    <w:rsid w:val="00FD1C8A"/>
    <w:rsid w:val="00FD1F55"/>
    <w:rsid w:val="00FD2F8D"/>
    <w:rsid w:val="00FD3065"/>
    <w:rsid w:val="00FD3511"/>
    <w:rsid w:val="00FD3A33"/>
    <w:rsid w:val="00FD3A7F"/>
    <w:rsid w:val="00FD3BF4"/>
    <w:rsid w:val="00FD3C72"/>
    <w:rsid w:val="00FD4511"/>
    <w:rsid w:val="00FD47BB"/>
    <w:rsid w:val="00FD4AAE"/>
    <w:rsid w:val="00FD4CB7"/>
    <w:rsid w:val="00FD4DD5"/>
    <w:rsid w:val="00FD515C"/>
    <w:rsid w:val="00FD530A"/>
    <w:rsid w:val="00FD5E1D"/>
    <w:rsid w:val="00FD64F1"/>
    <w:rsid w:val="00FD656A"/>
    <w:rsid w:val="00FD6B36"/>
    <w:rsid w:val="00FD6F26"/>
    <w:rsid w:val="00FD70CC"/>
    <w:rsid w:val="00FD7361"/>
    <w:rsid w:val="00FD750B"/>
    <w:rsid w:val="00FE08B7"/>
    <w:rsid w:val="00FE15E4"/>
    <w:rsid w:val="00FE2134"/>
    <w:rsid w:val="00FE228D"/>
    <w:rsid w:val="00FE2BCE"/>
    <w:rsid w:val="00FE3BF9"/>
    <w:rsid w:val="00FE422C"/>
    <w:rsid w:val="00FE49DD"/>
    <w:rsid w:val="00FE4C40"/>
    <w:rsid w:val="00FE52F9"/>
    <w:rsid w:val="00FE6C82"/>
    <w:rsid w:val="00FE73FD"/>
    <w:rsid w:val="00FE7496"/>
    <w:rsid w:val="00FE7E6D"/>
    <w:rsid w:val="00FF0EA9"/>
    <w:rsid w:val="00FF123C"/>
    <w:rsid w:val="00FF1242"/>
    <w:rsid w:val="00FF18C2"/>
    <w:rsid w:val="00FF1D7C"/>
    <w:rsid w:val="00FF1D81"/>
    <w:rsid w:val="00FF2189"/>
    <w:rsid w:val="00FF3501"/>
    <w:rsid w:val="00FF3AB1"/>
    <w:rsid w:val="00FF3B73"/>
    <w:rsid w:val="00FF3BFE"/>
    <w:rsid w:val="00FF40CE"/>
    <w:rsid w:val="00FF472F"/>
    <w:rsid w:val="00FF4AC7"/>
    <w:rsid w:val="00FF4EAC"/>
    <w:rsid w:val="00FF5E1E"/>
    <w:rsid w:val="00FF5EC7"/>
    <w:rsid w:val="00FF672D"/>
    <w:rsid w:val="00FF6BAA"/>
    <w:rsid w:val="00FF6EE1"/>
    <w:rsid w:val="00FF7508"/>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BD204"/>
  <w15:docId w15:val="{6F7EACF6-2DA9-45E7-A29F-C9A8DFE3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F63630"/>
    <w:pPr>
      <w:keepNext/>
      <w:outlineLvl w:val="0"/>
    </w:pPr>
    <w:rPr>
      <w:rFonts w:ascii="Calibri" w:hAnsi="Calibri"/>
      <w:sz w:val="28"/>
    </w:rPr>
  </w:style>
  <w:style w:type="paragraph" w:styleId="Heading2">
    <w:name w:val="heading 2"/>
    <w:basedOn w:val="Normal"/>
    <w:next w:val="Normal"/>
    <w:qFormat/>
    <w:rsid w:val="00AB104B"/>
    <w:pPr>
      <w:keepNext/>
      <w:numPr>
        <w:ilvl w:val="1"/>
        <w:numId w:val="1"/>
      </w:numPr>
      <w:outlineLvl w:val="1"/>
    </w:pPr>
    <w:rPr>
      <w:sz w:val="22"/>
      <w:u w:val="single"/>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outlineLvl w:val="3"/>
    </w:pPr>
    <w:rPr>
      <w:b/>
      <w:sz w:val="22"/>
      <w:u w:val="single"/>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28"/>
    </w:rPr>
  </w:style>
  <w:style w:type="paragraph" w:styleId="TOC1">
    <w:name w:val="toc 1"/>
    <w:basedOn w:val="Normal"/>
    <w:next w:val="Normal"/>
    <w:autoRedefine/>
    <w:uiPriority w:val="39"/>
    <w:rsid w:val="008E6C76"/>
    <w:pPr>
      <w:tabs>
        <w:tab w:val="right" w:leader="dot" w:pos="9264"/>
      </w:tabs>
      <w:ind w:left="792"/>
    </w:pPr>
    <w:rPr>
      <w:rFonts w:ascii="Arial" w:hAnsi="Arial" w:cs="Arial"/>
    </w:rPr>
  </w:style>
  <w:style w:type="paragraph" w:styleId="TOC2">
    <w:name w:val="toc 2"/>
    <w:basedOn w:val="Normal"/>
    <w:next w:val="Normal"/>
    <w:autoRedefine/>
    <w:uiPriority w:val="39"/>
    <w:rsid w:val="001552FC"/>
    <w:pPr>
      <w:ind w:left="200"/>
    </w:pPr>
    <w:rPr>
      <w:rFonts w:ascii="Arial" w:hAnsi="Arial" w:cs="Arial"/>
    </w:rPr>
  </w:style>
  <w:style w:type="paragraph" w:styleId="TOC3">
    <w:name w:val="toc 3"/>
    <w:basedOn w:val="Normal"/>
    <w:next w:val="Normal"/>
    <w:autoRedefine/>
    <w:semiHidden/>
    <w:rsid w:val="00D04F4D"/>
    <w:pPr>
      <w:ind w:left="992"/>
    </w:pPr>
    <w:rPr>
      <w:rFonts w:ascii="Arial" w:hAnsi="Arial" w:cs="Arial"/>
      <w:sz w:val="22"/>
      <w:szCs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
    <w:name w:val="Body Text"/>
    <w:basedOn w:val="Normal"/>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firstLine="210"/>
      <w:jc w:val="left"/>
    </w:pPr>
    <w:rPr>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n">
    <w:name w:val="n"/>
    <w:basedOn w:val="Heading4"/>
    <w:pPr>
      <w:numPr>
        <w:ilvl w:val="0"/>
        <w:numId w:val="12"/>
      </w:numPr>
    </w:pPr>
  </w:style>
  <w:style w:type="table" w:styleId="TableGrid">
    <w:name w:val="Table Grid"/>
    <w:basedOn w:val="TableNormal"/>
    <w:rsid w:val="0089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B104B"/>
    <w:pPr>
      <w:jc w:val="right"/>
    </w:pPr>
    <w:rPr>
      <w:rFonts w:ascii="Arial" w:hAnsi="Arial" w:cs="Arial"/>
    </w:rPr>
  </w:style>
  <w:style w:type="character" w:styleId="HTMLTypewriter">
    <w:name w:val="HTML Typewriter"/>
    <w:rsid w:val="005D5840"/>
    <w:rPr>
      <w:rFonts w:ascii="Courier New" w:eastAsia="Times New Roman" w:hAnsi="Courier New" w:cs="Courier New"/>
      <w:sz w:val="20"/>
      <w:szCs w:val="20"/>
    </w:rPr>
  </w:style>
  <w:style w:type="paragraph" w:customStyle="1" w:styleId="Style2">
    <w:name w:val="Style2"/>
    <w:basedOn w:val="TOC1"/>
    <w:rsid w:val="00B343A5"/>
  </w:style>
  <w:style w:type="character" w:customStyle="1" w:styleId="dschenker">
    <w:name w:val="dschenker"/>
    <w:semiHidden/>
    <w:rsid w:val="00A6497D"/>
    <w:rPr>
      <w:rFonts w:ascii="Arial" w:hAnsi="Arial" w:cs="Arial"/>
      <w:color w:val="auto"/>
      <w:sz w:val="20"/>
      <w:szCs w:val="20"/>
    </w:rPr>
  </w:style>
  <w:style w:type="character" w:customStyle="1" w:styleId="normal1">
    <w:name w:val="normal1"/>
    <w:rsid w:val="00745FE6"/>
    <w:rPr>
      <w:rFonts w:ascii="Verdana" w:hAnsi="Verdana" w:hint="default"/>
      <w:b w:val="0"/>
      <w:bCs w:val="0"/>
    </w:rPr>
  </w:style>
  <w:style w:type="character" w:styleId="Strong">
    <w:name w:val="Strong"/>
    <w:qFormat/>
    <w:rsid w:val="001F7E3D"/>
    <w:rPr>
      <w:b/>
      <w:bCs/>
    </w:rPr>
  </w:style>
  <w:style w:type="character" w:styleId="Emphasis">
    <w:name w:val="Emphasis"/>
    <w:uiPriority w:val="20"/>
    <w:qFormat/>
    <w:rsid w:val="00883DCB"/>
    <w:rPr>
      <w:i/>
      <w:iCs/>
    </w:rPr>
  </w:style>
  <w:style w:type="paragraph" w:styleId="NormalWeb">
    <w:name w:val="Normal (Web)"/>
    <w:basedOn w:val="Normal"/>
    <w:uiPriority w:val="99"/>
    <w:rsid w:val="00EC2195"/>
    <w:pPr>
      <w:spacing w:before="100" w:beforeAutospacing="1" w:after="100" w:afterAutospacing="1"/>
    </w:pPr>
    <w:rPr>
      <w:sz w:val="24"/>
      <w:szCs w:val="24"/>
    </w:rPr>
  </w:style>
  <w:style w:type="character" w:customStyle="1" w:styleId="ACS-ISS">
    <w:name w:val="ACS-ISS"/>
    <w:semiHidden/>
    <w:rsid w:val="007E04A8"/>
    <w:rPr>
      <w:rFonts w:ascii="Arial" w:hAnsi="Arial" w:cs="Arial"/>
      <w:color w:val="auto"/>
      <w:sz w:val="20"/>
      <w:szCs w:val="20"/>
    </w:rPr>
  </w:style>
  <w:style w:type="paragraph" w:customStyle="1" w:styleId="default">
    <w:name w:val="default"/>
    <w:basedOn w:val="Normal"/>
    <w:rsid w:val="008D3BAF"/>
    <w:pPr>
      <w:autoSpaceDE w:val="0"/>
      <w:autoSpaceDN w:val="0"/>
    </w:pPr>
    <w:rPr>
      <w:rFonts w:ascii="Calibri" w:hAnsi="Calibri"/>
      <w:color w:val="000000"/>
      <w:sz w:val="24"/>
      <w:szCs w:val="24"/>
    </w:rPr>
  </w:style>
  <w:style w:type="paragraph" w:styleId="E-mailSignature">
    <w:name w:val="E-mail Signature"/>
    <w:basedOn w:val="Normal"/>
    <w:link w:val="E-mailSignatureChar"/>
    <w:uiPriority w:val="99"/>
    <w:rsid w:val="004E7402"/>
    <w:rPr>
      <w:rFonts w:ascii="Calibri" w:hAnsi="Calibri"/>
    </w:rPr>
  </w:style>
  <w:style w:type="character" w:customStyle="1" w:styleId="TitleChar">
    <w:name w:val="Title Char"/>
    <w:link w:val="Title"/>
    <w:rsid w:val="00D91F85"/>
    <w:rPr>
      <w:b/>
      <w:sz w:val="28"/>
      <w:lang w:val="en-US" w:eastAsia="en-US" w:bidi="ar-SA"/>
    </w:rPr>
  </w:style>
  <w:style w:type="character" w:customStyle="1" w:styleId="E-mailSignatureChar">
    <w:name w:val="E-mail Signature Char"/>
    <w:link w:val="E-mailSignature"/>
    <w:uiPriority w:val="99"/>
    <w:rsid w:val="00D91F85"/>
    <w:rPr>
      <w:rFonts w:ascii="Calibri" w:hAnsi="Calibri"/>
      <w:lang w:val="en-US" w:eastAsia="en-US" w:bidi="ar-SA"/>
    </w:rPr>
  </w:style>
  <w:style w:type="character" w:customStyle="1" w:styleId="hsharratt">
    <w:name w:val="hsharratt"/>
    <w:semiHidden/>
    <w:rsid w:val="00C3570D"/>
    <w:rPr>
      <w:rFonts w:ascii="Arial" w:hAnsi="Arial" w:cs="Arial"/>
      <w:color w:val="auto"/>
      <w:sz w:val="20"/>
      <w:szCs w:val="20"/>
    </w:rPr>
  </w:style>
  <w:style w:type="paragraph" w:styleId="ListParagraph">
    <w:name w:val="List Paragraph"/>
    <w:basedOn w:val="Normal"/>
    <w:uiPriority w:val="34"/>
    <w:qFormat/>
    <w:rsid w:val="00A76B79"/>
    <w:pPr>
      <w:ind w:left="720"/>
    </w:pPr>
  </w:style>
  <w:style w:type="character" w:customStyle="1" w:styleId="PlainTextChar">
    <w:name w:val="Plain Text Char"/>
    <w:link w:val="PlainText"/>
    <w:uiPriority w:val="99"/>
    <w:rsid w:val="006B7A3E"/>
    <w:rPr>
      <w:rFonts w:ascii="Courier New" w:hAnsi="Courier New"/>
    </w:rPr>
  </w:style>
  <w:style w:type="paragraph" w:styleId="BalloonText">
    <w:name w:val="Balloon Text"/>
    <w:basedOn w:val="Normal"/>
    <w:link w:val="BalloonTextChar"/>
    <w:rsid w:val="00BC4215"/>
    <w:rPr>
      <w:rFonts w:ascii="Tahoma" w:hAnsi="Tahoma" w:cs="Tahoma"/>
      <w:sz w:val="16"/>
      <w:szCs w:val="16"/>
    </w:rPr>
  </w:style>
  <w:style w:type="character" w:customStyle="1" w:styleId="BalloonTextChar">
    <w:name w:val="Balloon Text Char"/>
    <w:basedOn w:val="DefaultParagraphFont"/>
    <w:link w:val="BalloonText"/>
    <w:rsid w:val="00BC4215"/>
    <w:rPr>
      <w:rFonts w:ascii="Tahoma" w:hAnsi="Tahoma" w:cs="Tahoma"/>
      <w:sz w:val="16"/>
      <w:szCs w:val="16"/>
    </w:rPr>
  </w:style>
  <w:style w:type="paragraph" w:customStyle="1" w:styleId="Default0">
    <w:name w:val="Default"/>
    <w:rsid w:val="00533142"/>
    <w:pPr>
      <w:autoSpaceDE w:val="0"/>
      <w:autoSpaceDN w:val="0"/>
      <w:adjustRightInd w:val="0"/>
    </w:pPr>
    <w:rPr>
      <w:rFonts w:ascii="Arial" w:hAnsi="Arial" w:cs="Arial"/>
      <w:color w:val="000000"/>
      <w:sz w:val="24"/>
      <w:szCs w:val="24"/>
    </w:rPr>
  </w:style>
  <w:style w:type="paragraph" w:customStyle="1" w:styleId="xxmsonormal">
    <w:name w:val="x_xmsonormal"/>
    <w:basedOn w:val="Normal"/>
    <w:uiPriority w:val="99"/>
    <w:rsid w:val="00307C79"/>
    <w:rPr>
      <w:rFonts w:ascii="Calibri" w:eastAsiaTheme="minorHAnsi" w:hAnsi="Calibri"/>
      <w:sz w:val="22"/>
      <w:szCs w:val="22"/>
    </w:rPr>
  </w:style>
  <w:style w:type="paragraph" w:customStyle="1" w:styleId="m-8767277549738267092m4991288961737200411m-2159581616874525759msolistparagraph">
    <w:name w:val="m_-8767277549738267092m_4991288961737200411m_-2159581616874525759msolistparagraph"/>
    <w:basedOn w:val="Normal"/>
    <w:rsid w:val="002021D0"/>
    <w:pPr>
      <w:spacing w:before="100" w:beforeAutospacing="1" w:after="100" w:afterAutospacing="1"/>
    </w:pPr>
    <w:rPr>
      <w:rFonts w:eastAsiaTheme="minorHAnsi"/>
      <w:sz w:val="24"/>
      <w:szCs w:val="24"/>
    </w:rPr>
  </w:style>
  <w:style w:type="paragraph" w:customStyle="1" w:styleId="xmsonormal">
    <w:name w:val="x_msonormal"/>
    <w:basedOn w:val="Normal"/>
    <w:rsid w:val="00717ADF"/>
    <w:rPr>
      <w:rFonts w:ascii="Calibri" w:eastAsiaTheme="minorHAnsi" w:hAnsi="Calibri" w:cs="Calibri"/>
      <w:sz w:val="22"/>
      <w:szCs w:val="22"/>
    </w:rPr>
  </w:style>
  <w:style w:type="paragraph" w:customStyle="1" w:styleId="xmsoautosig">
    <w:name w:val="x_msoautosig"/>
    <w:basedOn w:val="Normal"/>
    <w:rsid w:val="00717ADF"/>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036">
      <w:bodyDiv w:val="1"/>
      <w:marLeft w:val="0"/>
      <w:marRight w:val="0"/>
      <w:marTop w:val="0"/>
      <w:marBottom w:val="0"/>
      <w:divBdr>
        <w:top w:val="none" w:sz="0" w:space="0" w:color="auto"/>
        <w:left w:val="none" w:sz="0" w:space="0" w:color="auto"/>
        <w:bottom w:val="none" w:sz="0" w:space="0" w:color="auto"/>
        <w:right w:val="none" w:sz="0" w:space="0" w:color="auto"/>
      </w:divBdr>
    </w:div>
    <w:div w:id="18317091">
      <w:bodyDiv w:val="1"/>
      <w:marLeft w:val="0"/>
      <w:marRight w:val="0"/>
      <w:marTop w:val="0"/>
      <w:marBottom w:val="0"/>
      <w:divBdr>
        <w:top w:val="none" w:sz="0" w:space="0" w:color="auto"/>
        <w:left w:val="none" w:sz="0" w:space="0" w:color="auto"/>
        <w:bottom w:val="none" w:sz="0" w:space="0" w:color="auto"/>
        <w:right w:val="none" w:sz="0" w:space="0" w:color="auto"/>
      </w:divBdr>
    </w:div>
    <w:div w:id="18899902">
      <w:bodyDiv w:val="1"/>
      <w:marLeft w:val="0"/>
      <w:marRight w:val="0"/>
      <w:marTop w:val="0"/>
      <w:marBottom w:val="0"/>
      <w:divBdr>
        <w:top w:val="none" w:sz="0" w:space="0" w:color="auto"/>
        <w:left w:val="none" w:sz="0" w:space="0" w:color="auto"/>
        <w:bottom w:val="none" w:sz="0" w:space="0" w:color="auto"/>
        <w:right w:val="none" w:sz="0" w:space="0" w:color="auto"/>
      </w:divBdr>
    </w:div>
    <w:div w:id="21369228">
      <w:bodyDiv w:val="1"/>
      <w:marLeft w:val="0"/>
      <w:marRight w:val="0"/>
      <w:marTop w:val="0"/>
      <w:marBottom w:val="0"/>
      <w:divBdr>
        <w:top w:val="none" w:sz="0" w:space="0" w:color="auto"/>
        <w:left w:val="none" w:sz="0" w:space="0" w:color="auto"/>
        <w:bottom w:val="none" w:sz="0" w:space="0" w:color="auto"/>
        <w:right w:val="none" w:sz="0" w:space="0" w:color="auto"/>
      </w:divBdr>
    </w:div>
    <w:div w:id="23215177">
      <w:bodyDiv w:val="1"/>
      <w:marLeft w:val="0"/>
      <w:marRight w:val="0"/>
      <w:marTop w:val="0"/>
      <w:marBottom w:val="0"/>
      <w:divBdr>
        <w:top w:val="none" w:sz="0" w:space="0" w:color="auto"/>
        <w:left w:val="none" w:sz="0" w:space="0" w:color="auto"/>
        <w:bottom w:val="none" w:sz="0" w:space="0" w:color="auto"/>
        <w:right w:val="none" w:sz="0" w:space="0" w:color="auto"/>
      </w:divBdr>
    </w:div>
    <w:div w:id="34159653">
      <w:bodyDiv w:val="1"/>
      <w:marLeft w:val="0"/>
      <w:marRight w:val="0"/>
      <w:marTop w:val="0"/>
      <w:marBottom w:val="0"/>
      <w:divBdr>
        <w:top w:val="none" w:sz="0" w:space="0" w:color="auto"/>
        <w:left w:val="none" w:sz="0" w:space="0" w:color="auto"/>
        <w:bottom w:val="none" w:sz="0" w:space="0" w:color="auto"/>
        <w:right w:val="none" w:sz="0" w:space="0" w:color="auto"/>
      </w:divBdr>
    </w:div>
    <w:div w:id="52049913">
      <w:bodyDiv w:val="1"/>
      <w:marLeft w:val="0"/>
      <w:marRight w:val="0"/>
      <w:marTop w:val="0"/>
      <w:marBottom w:val="0"/>
      <w:divBdr>
        <w:top w:val="none" w:sz="0" w:space="0" w:color="auto"/>
        <w:left w:val="none" w:sz="0" w:space="0" w:color="auto"/>
        <w:bottom w:val="none" w:sz="0" w:space="0" w:color="auto"/>
        <w:right w:val="none" w:sz="0" w:space="0" w:color="auto"/>
      </w:divBdr>
    </w:div>
    <w:div w:id="62025995">
      <w:bodyDiv w:val="1"/>
      <w:marLeft w:val="0"/>
      <w:marRight w:val="0"/>
      <w:marTop w:val="0"/>
      <w:marBottom w:val="0"/>
      <w:divBdr>
        <w:top w:val="none" w:sz="0" w:space="0" w:color="auto"/>
        <w:left w:val="none" w:sz="0" w:space="0" w:color="auto"/>
        <w:bottom w:val="none" w:sz="0" w:space="0" w:color="auto"/>
        <w:right w:val="none" w:sz="0" w:space="0" w:color="auto"/>
      </w:divBdr>
    </w:div>
    <w:div w:id="66539904">
      <w:bodyDiv w:val="1"/>
      <w:marLeft w:val="0"/>
      <w:marRight w:val="0"/>
      <w:marTop w:val="0"/>
      <w:marBottom w:val="0"/>
      <w:divBdr>
        <w:top w:val="none" w:sz="0" w:space="0" w:color="auto"/>
        <w:left w:val="none" w:sz="0" w:space="0" w:color="auto"/>
        <w:bottom w:val="none" w:sz="0" w:space="0" w:color="auto"/>
        <w:right w:val="none" w:sz="0" w:space="0" w:color="auto"/>
      </w:divBdr>
    </w:div>
    <w:div w:id="75637174">
      <w:bodyDiv w:val="1"/>
      <w:marLeft w:val="0"/>
      <w:marRight w:val="0"/>
      <w:marTop w:val="0"/>
      <w:marBottom w:val="0"/>
      <w:divBdr>
        <w:top w:val="none" w:sz="0" w:space="0" w:color="auto"/>
        <w:left w:val="none" w:sz="0" w:space="0" w:color="auto"/>
        <w:bottom w:val="none" w:sz="0" w:space="0" w:color="auto"/>
        <w:right w:val="none" w:sz="0" w:space="0" w:color="auto"/>
      </w:divBdr>
    </w:div>
    <w:div w:id="103773425">
      <w:bodyDiv w:val="1"/>
      <w:marLeft w:val="0"/>
      <w:marRight w:val="0"/>
      <w:marTop w:val="0"/>
      <w:marBottom w:val="0"/>
      <w:divBdr>
        <w:top w:val="none" w:sz="0" w:space="0" w:color="auto"/>
        <w:left w:val="none" w:sz="0" w:space="0" w:color="auto"/>
        <w:bottom w:val="none" w:sz="0" w:space="0" w:color="auto"/>
        <w:right w:val="none" w:sz="0" w:space="0" w:color="auto"/>
      </w:divBdr>
    </w:div>
    <w:div w:id="109203214">
      <w:bodyDiv w:val="1"/>
      <w:marLeft w:val="0"/>
      <w:marRight w:val="0"/>
      <w:marTop w:val="0"/>
      <w:marBottom w:val="0"/>
      <w:divBdr>
        <w:top w:val="none" w:sz="0" w:space="0" w:color="auto"/>
        <w:left w:val="none" w:sz="0" w:space="0" w:color="auto"/>
        <w:bottom w:val="none" w:sz="0" w:space="0" w:color="auto"/>
        <w:right w:val="none" w:sz="0" w:space="0" w:color="auto"/>
      </w:divBdr>
    </w:div>
    <w:div w:id="130755754">
      <w:bodyDiv w:val="1"/>
      <w:marLeft w:val="0"/>
      <w:marRight w:val="0"/>
      <w:marTop w:val="0"/>
      <w:marBottom w:val="0"/>
      <w:divBdr>
        <w:top w:val="none" w:sz="0" w:space="0" w:color="auto"/>
        <w:left w:val="none" w:sz="0" w:space="0" w:color="auto"/>
        <w:bottom w:val="none" w:sz="0" w:space="0" w:color="auto"/>
        <w:right w:val="none" w:sz="0" w:space="0" w:color="auto"/>
      </w:divBdr>
    </w:div>
    <w:div w:id="135336508">
      <w:bodyDiv w:val="1"/>
      <w:marLeft w:val="0"/>
      <w:marRight w:val="0"/>
      <w:marTop w:val="0"/>
      <w:marBottom w:val="0"/>
      <w:divBdr>
        <w:top w:val="none" w:sz="0" w:space="0" w:color="auto"/>
        <w:left w:val="none" w:sz="0" w:space="0" w:color="auto"/>
        <w:bottom w:val="none" w:sz="0" w:space="0" w:color="auto"/>
        <w:right w:val="none" w:sz="0" w:space="0" w:color="auto"/>
      </w:divBdr>
    </w:div>
    <w:div w:id="150870627">
      <w:bodyDiv w:val="1"/>
      <w:marLeft w:val="0"/>
      <w:marRight w:val="0"/>
      <w:marTop w:val="0"/>
      <w:marBottom w:val="0"/>
      <w:divBdr>
        <w:top w:val="none" w:sz="0" w:space="0" w:color="auto"/>
        <w:left w:val="none" w:sz="0" w:space="0" w:color="auto"/>
        <w:bottom w:val="none" w:sz="0" w:space="0" w:color="auto"/>
        <w:right w:val="none" w:sz="0" w:space="0" w:color="auto"/>
      </w:divBdr>
    </w:div>
    <w:div w:id="157229217">
      <w:bodyDiv w:val="1"/>
      <w:marLeft w:val="0"/>
      <w:marRight w:val="0"/>
      <w:marTop w:val="0"/>
      <w:marBottom w:val="0"/>
      <w:divBdr>
        <w:top w:val="none" w:sz="0" w:space="0" w:color="auto"/>
        <w:left w:val="none" w:sz="0" w:space="0" w:color="auto"/>
        <w:bottom w:val="none" w:sz="0" w:space="0" w:color="auto"/>
        <w:right w:val="none" w:sz="0" w:space="0" w:color="auto"/>
      </w:divBdr>
    </w:div>
    <w:div w:id="166143463">
      <w:bodyDiv w:val="1"/>
      <w:marLeft w:val="0"/>
      <w:marRight w:val="0"/>
      <w:marTop w:val="0"/>
      <w:marBottom w:val="0"/>
      <w:divBdr>
        <w:top w:val="none" w:sz="0" w:space="0" w:color="auto"/>
        <w:left w:val="none" w:sz="0" w:space="0" w:color="auto"/>
        <w:bottom w:val="none" w:sz="0" w:space="0" w:color="auto"/>
        <w:right w:val="none" w:sz="0" w:space="0" w:color="auto"/>
      </w:divBdr>
      <w:divsChild>
        <w:div w:id="59444724">
          <w:marLeft w:val="1080"/>
          <w:marRight w:val="0"/>
          <w:marTop w:val="100"/>
          <w:marBottom w:val="0"/>
          <w:divBdr>
            <w:top w:val="none" w:sz="0" w:space="0" w:color="auto"/>
            <w:left w:val="none" w:sz="0" w:space="0" w:color="auto"/>
            <w:bottom w:val="none" w:sz="0" w:space="0" w:color="auto"/>
            <w:right w:val="none" w:sz="0" w:space="0" w:color="auto"/>
          </w:divBdr>
        </w:div>
        <w:div w:id="206062823">
          <w:marLeft w:val="360"/>
          <w:marRight w:val="0"/>
          <w:marTop w:val="200"/>
          <w:marBottom w:val="0"/>
          <w:divBdr>
            <w:top w:val="none" w:sz="0" w:space="0" w:color="auto"/>
            <w:left w:val="none" w:sz="0" w:space="0" w:color="auto"/>
            <w:bottom w:val="none" w:sz="0" w:space="0" w:color="auto"/>
            <w:right w:val="none" w:sz="0" w:space="0" w:color="auto"/>
          </w:divBdr>
        </w:div>
        <w:div w:id="240722702">
          <w:marLeft w:val="360"/>
          <w:marRight w:val="0"/>
          <w:marTop w:val="200"/>
          <w:marBottom w:val="0"/>
          <w:divBdr>
            <w:top w:val="none" w:sz="0" w:space="0" w:color="auto"/>
            <w:left w:val="none" w:sz="0" w:space="0" w:color="auto"/>
            <w:bottom w:val="none" w:sz="0" w:space="0" w:color="auto"/>
            <w:right w:val="none" w:sz="0" w:space="0" w:color="auto"/>
          </w:divBdr>
        </w:div>
        <w:div w:id="297338995">
          <w:marLeft w:val="1080"/>
          <w:marRight w:val="0"/>
          <w:marTop w:val="100"/>
          <w:marBottom w:val="0"/>
          <w:divBdr>
            <w:top w:val="none" w:sz="0" w:space="0" w:color="auto"/>
            <w:left w:val="none" w:sz="0" w:space="0" w:color="auto"/>
            <w:bottom w:val="none" w:sz="0" w:space="0" w:color="auto"/>
            <w:right w:val="none" w:sz="0" w:space="0" w:color="auto"/>
          </w:divBdr>
        </w:div>
        <w:div w:id="532504152">
          <w:marLeft w:val="1080"/>
          <w:marRight w:val="0"/>
          <w:marTop w:val="100"/>
          <w:marBottom w:val="0"/>
          <w:divBdr>
            <w:top w:val="none" w:sz="0" w:space="0" w:color="auto"/>
            <w:left w:val="none" w:sz="0" w:space="0" w:color="auto"/>
            <w:bottom w:val="none" w:sz="0" w:space="0" w:color="auto"/>
            <w:right w:val="none" w:sz="0" w:space="0" w:color="auto"/>
          </w:divBdr>
        </w:div>
        <w:div w:id="537083445">
          <w:marLeft w:val="1080"/>
          <w:marRight w:val="0"/>
          <w:marTop w:val="100"/>
          <w:marBottom w:val="0"/>
          <w:divBdr>
            <w:top w:val="none" w:sz="0" w:space="0" w:color="auto"/>
            <w:left w:val="none" w:sz="0" w:space="0" w:color="auto"/>
            <w:bottom w:val="none" w:sz="0" w:space="0" w:color="auto"/>
            <w:right w:val="none" w:sz="0" w:space="0" w:color="auto"/>
          </w:divBdr>
        </w:div>
        <w:div w:id="787552113">
          <w:marLeft w:val="1080"/>
          <w:marRight w:val="0"/>
          <w:marTop w:val="100"/>
          <w:marBottom w:val="0"/>
          <w:divBdr>
            <w:top w:val="none" w:sz="0" w:space="0" w:color="auto"/>
            <w:left w:val="none" w:sz="0" w:space="0" w:color="auto"/>
            <w:bottom w:val="none" w:sz="0" w:space="0" w:color="auto"/>
            <w:right w:val="none" w:sz="0" w:space="0" w:color="auto"/>
          </w:divBdr>
        </w:div>
        <w:div w:id="1043944382">
          <w:marLeft w:val="1080"/>
          <w:marRight w:val="0"/>
          <w:marTop w:val="100"/>
          <w:marBottom w:val="0"/>
          <w:divBdr>
            <w:top w:val="none" w:sz="0" w:space="0" w:color="auto"/>
            <w:left w:val="none" w:sz="0" w:space="0" w:color="auto"/>
            <w:bottom w:val="none" w:sz="0" w:space="0" w:color="auto"/>
            <w:right w:val="none" w:sz="0" w:space="0" w:color="auto"/>
          </w:divBdr>
        </w:div>
        <w:div w:id="1350062368">
          <w:marLeft w:val="1080"/>
          <w:marRight w:val="0"/>
          <w:marTop w:val="100"/>
          <w:marBottom w:val="0"/>
          <w:divBdr>
            <w:top w:val="none" w:sz="0" w:space="0" w:color="auto"/>
            <w:left w:val="none" w:sz="0" w:space="0" w:color="auto"/>
            <w:bottom w:val="none" w:sz="0" w:space="0" w:color="auto"/>
            <w:right w:val="none" w:sz="0" w:space="0" w:color="auto"/>
          </w:divBdr>
        </w:div>
        <w:div w:id="1721242777">
          <w:marLeft w:val="1080"/>
          <w:marRight w:val="0"/>
          <w:marTop w:val="100"/>
          <w:marBottom w:val="0"/>
          <w:divBdr>
            <w:top w:val="none" w:sz="0" w:space="0" w:color="auto"/>
            <w:left w:val="none" w:sz="0" w:space="0" w:color="auto"/>
            <w:bottom w:val="none" w:sz="0" w:space="0" w:color="auto"/>
            <w:right w:val="none" w:sz="0" w:space="0" w:color="auto"/>
          </w:divBdr>
        </w:div>
        <w:div w:id="1912040869">
          <w:marLeft w:val="1080"/>
          <w:marRight w:val="0"/>
          <w:marTop w:val="100"/>
          <w:marBottom w:val="0"/>
          <w:divBdr>
            <w:top w:val="none" w:sz="0" w:space="0" w:color="auto"/>
            <w:left w:val="none" w:sz="0" w:space="0" w:color="auto"/>
            <w:bottom w:val="none" w:sz="0" w:space="0" w:color="auto"/>
            <w:right w:val="none" w:sz="0" w:space="0" w:color="auto"/>
          </w:divBdr>
        </w:div>
        <w:div w:id="2043282731">
          <w:marLeft w:val="360"/>
          <w:marRight w:val="0"/>
          <w:marTop w:val="200"/>
          <w:marBottom w:val="0"/>
          <w:divBdr>
            <w:top w:val="none" w:sz="0" w:space="0" w:color="auto"/>
            <w:left w:val="none" w:sz="0" w:space="0" w:color="auto"/>
            <w:bottom w:val="none" w:sz="0" w:space="0" w:color="auto"/>
            <w:right w:val="none" w:sz="0" w:space="0" w:color="auto"/>
          </w:divBdr>
        </w:div>
      </w:divsChild>
    </w:div>
    <w:div w:id="173570194">
      <w:bodyDiv w:val="1"/>
      <w:marLeft w:val="0"/>
      <w:marRight w:val="0"/>
      <w:marTop w:val="0"/>
      <w:marBottom w:val="0"/>
      <w:divBdr>
        <w:top w:val="none" w:sz="0" w:space="0" w:color="auto"/>
        <w:left w:val="none" w:sz="0" w:space="0" w:color="auto"/>
        <w:bottom w:val="none" w:sz="0" w:space="0" w:color="auto"/>
        <w:right w:val="none" w:sz="0" w:space="0" w:color="auto"/>
      </w:divBdr>
    </w:div>
    <w:div w:id="179660983">
      <w:bodyDiv w:val="1"/>
      <w:marLeft w:val="0"/>
      <w:marRight w:val="0"/>
      <w:marTop w:val="0"/>
      <w:marBottom w:val="0"/>
      <w:divBdr>
        <w:top w:val="none" w:sz="0" w:space="0" w:color="auto"/>
        <w:left w:val="none" w:sz="0" w:space="0" w:color="auto"/>
        <w:bottom w:val="none" w:sz="0" w:space="0" w:color="auto"/>
        <w:right w:val="none" w:sz="0" w:space="0" w:color="auto"/>
      </w:divBdr>
    </w:div>
    <w:div w:id="184711136">
      <w:bodyDiv w:val="1"/>
      <w:marLeft w:val="0"/>
      <w:marRight w:val="0"/>
      <w:marTop w:val="0"/>
      <w:marBottom w:val="0"/>
      <w:divBdr>
        <w:top w:val="none" w:sz="0" w:space="0" w:color="auto"/>
        <w:left w:val="none" w:sz="0" w:space="0" w:color="auto"/>
        <w:bottom w:val="none" w:sz="0" w:space="0" w:color="auto"/>
        <w:right w:val="none" w:sz="0" w:space="0" w:color="auto"/>
      </w:divBdr>
    </w:div>
    <w:div w:id="185867775">
      <w:bodyDiv w:val="1"/>
      <w:marLeft w:val="0"/>
      <w:marRight w:val="0"/>
      <w:marTop w:val="0"/>
      <w:marBottom w:val="0"/>
      <w:divBdr>
        <w:top w:val="none" w:sz="0" w:space="0" w:color="auto"/>
        <w:left w:val="none" w:sz="0" w:space="0" w:color="auto"/>
        <w:bottom w:val="none" w:sz="0" w:space="0" w:color="auto"/>
        <w:right w:val="none" w:sz="0" w:space="0" w:color="auto"/>
      </w:divBdr>
    </w:div>
    <w:div w:id="190413785">
      <w:bodyDiv w:val="1"/>
      <w:marLeft w:val="0"/>
      <w:marRight w:val="0"/>
      <w:marTop w:val="0"/>
      <w:marBottom w:val="0"/>
      <w:divBdr>
        <w:top w:val="none" w:sz="0" w:space="0" w:color="auto"/>
        <w:left w:val="none" w:sz="0" w:space="0" w:color="auto"/>
        <w:bottom w:val="none" w:sz="0" w:space="0" w:color="auto"/>
        <w:right w:val="none" w:sz="0" w:space="0" w:color="auto"/>
      </w:divBdr>
    </w:div>
    <w:div w:id="196049728">
      <w:bodyDiv w:val="1"/>
      <w:marLeft w:val="0"/>
      <w:marRight w:val="0"/>
      <w:marTop w:val="0"/>
      <w:marBottom w:val="0"/>
      <w:divBdr>
        <w:top w:val="none" w:sz="0" w:space="0" w:color="auto"/>
        <w:left w:val="none" w:sz="0" w:space="0" w:color="auto"/>
        <w:bottom w:val="none" w:sz="0" w:space="0" w:color="auto"/>
        <w:right w:val="none" w:sz="0" w:space="0" w:color="auto"/>
      </w:divBdr>
    </w:div>
    <w:div w:id="210966447">
      <w:bodyDiv w:val="1"/>
      <w:marLeft w:val="0"/>
      <w:marRight w:val="0"/>
      <w:marTop w:val="0"/>
      <w:marBottom w:val="0"/>
      <w:divBdr>
        <w:top w:val="none" w:sz="0" w:space="0" w:color="auto"/>
        <w:left w:val="none" w:sz="0" w:space="0" w:color="auto"/>
        <w:bottom w:val="none" w:sz="0" w:space="0" w:color="auto"/>
        <w:right w:val="none" w:sz="0" w:space="0" w:color="auto"/>
      </w:divBdr>
    </w:div>
    <w:div w:id="215245021">
      <w:bodyDiv w:val="1"/>
      <w:marLeft w:val="0"/>
      <w:marRight w:val="0"/>
      <w:marTop w:val="0"/>
      <w:marBottom w:val="0"/>
      <w:divBdr>
        <w:top w:val="none" w:sz="0" w:space="0" w:color="auto"/>
        <w:left w:val="none" w:sz="0" w:space="0" w:color="auto"/>
        <w:bottom w:val="none" w:sz="0" w:space="0" w:color="auto"/>
        <w:right w:val="none" w:sz="0" w:space="0" w:color="auto"/>
      </w:divBdr>
    </w:div>
    <w:div w:id="237834399">
      <w:bodyDiv w:val="1"/>
      <w:marLeft w:val="0"/>
      <w:marRight w:val="0"/>
      <w:marTop w:val="0"/>
      <w:marBottom w:val="900"/>
      <w:divBdr>
        <w:top w:val="none" w:sz="0" w:space="0" w:color="auto"/>
        <w:left w:val="none" w:sz="0" w:space="0" w:color="auto"/>
        <w:bottom w:val="none" w:sz="0" w:space="0" w:color="auto"/>
        <w:right w:val="none" w:sz="0" w:space="0" w:color="auto"/>
      </w:divBdr>
      <w:divsChild>
        <w:div w:id="2045519041">
          <w:marLeft w:val="0"/>
          <w:marRight w:val="0"/>
          <w:marTop w:val="0"/>
          <w:marBottom w:val="0"/>
          <w:divBdr>
            <w:top w:val="none" w:sz="0" w:space="0" w:color="auto"/>
            <w:left w:val="none" w:sz="0" w:space="0" w:color="auto"/>
            <w:bottom w:val="none" w:sz="0" w:space="0" w:color="auto"/>
            <w:right w:val="none" w:sz="0" w:space="0" w:color="auto"/>
          </w:divBdr>
          <w:divsChild>
            <w:div w:id="1960798168">
              <w:marLeft w:val="-225"/>
              <w:marRight w:val="-225"/>
              <w:marTop w:val="0"/>
              <w:marBottom w:val="0"/>
              <w:divBdr>
                <w:top w:val="none" w:sz="0" w:space="0" w:color="auto"/>
                <w:left w:val="none" w:sz="0" w:space="0" w:color="auto"/>
                <w:bottom w:val="none" w:sz="0" w:space="0" w:color="auto"/>
                <w:right w:val="none" w:sz="0" w:space="0" w:color="auto"/>
              </w:divBdr>
              <w:divsChild>
                <w:div w:id="1711343142">
                  <w:marLeft w:val="0"/>
                  <w:marRight w:val="0"/>
                  <w:marTop w:val="0"/>
                  <w:marBottom w:val="0"/>
                  <w:divBdr>
                    <w:top w:val="none" w:sz="0" w:space="0" w:color="auto"/>
                    <w:left w:val="none" w:sz="0" w:space="0" w:color="auto"/>
                    <w:bottom w:val="none" w:sz="0" w:space="0" w:color="auto"/>
                    <w:right w:val="none" w:sz="0" w:space="0" w:color="auto"/>
                  </w:divBdr>
                  <w:divsChild>
                    <w:div w:id="1879126566">
                      <w:marLeft w:val="-225"/>
                      <w:marRight w:val="-225"/>
                      <w:marTop w:val="0"/>
                      <w:marBottom w:val="0"/>
                      <w:divBdr>
                        <w:top w:val="none" w:sz="0" w:space="0" w:color="auto"/>
                        <w:left w:val="none" w:sz="0" w:space="0" w:color="auto"/>
                        <w:bottom w:val="none" w:sz="0" w:space="0" w:color="auto"/>
                        <w:right w:val="none" w:sz="0" w:space="0" w:color="auto"/>
                      </w:divBdr>
                      <w:divsChild>
                        <w:div w:id="247689710">
                          <w:marLeft w:val="0"/>
                          <w:marRight w:val="0"/>
                          <w:marTop w:val="0"/>
                          <w:marBottom w:val="0"/>
                          <w:divBdr>
                            <w:top w:val="none" w:sz="0" w:space="0" w:color="auto"/>
                            <w:left w:val="none" w:sz="0" w:space="0" w:color="auto"/>
                            <w:bottom w:val="none" w:sz="0" w:space="0" w:color="auto"/>
                            <w:right w:val="none" w:sz="0" w:space="0" w:color="auto"/>
                          </w:divBdr>
                          <w:divsChild>
                            <w:div w:id="49577020">
                              <w:marLeft w:val="0"/>
                              <w:marRight w:val="0"/>
                              <w:marTop w:val="0"/>
                              <w:marBottom w:val="0"/>
                              <w:divBdr>
                                <w:top w:val="none" w:sz="0" w:space="0" w:color="auto"/>
                                <w:left w:val="none" w:sz="0" w:space="0" w:color="auto"/>
                                <w:bottom w:val="none" w:sz="0" w:space="0" w:color="auto"/>
                                <w:right w:val="none" w:sz="0" w:space="0" w:color="auto"/>
                              </w:divBdr>
                            </w:div>
                            <w:div w:id="510923200">
                              <w:marLeft w:val="0"/>
                              <w:marRight w:val="0"/>
                              <w:marTop w:val="0"/>
                              <w:marBottom w:val="0"/>
                              <w:divBdr>
                                <w:top w:val="none" w:sz="0" w:space="0" w:color="auto"/>
                                <w:left w:val="none" w:sz="0" w:space="0" w:color="auto"/>
                                <w:bottom w:val="none" w:sz="0" w:space="0" w:color="auto"/>
                                <w:right w:val="none" w:sz="0" w:space="0" w:color="auto"/>
                              </w:divBdr>
                            </w:div>
                            <w:div w:id="8998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732874">
      <w:bodyDiv w:val="1"/>
      <w:marLeft w:val="0"/>
      <w:marRight w:val="0"/>
      <w:marTop w:val="0"/>
      <w:marBottom w:val="0"/>
      <w:divBdr>
        <w:top w:val="none" w:sz="0" w:space="0" w:color="auto"/>
        <w:left w:val="none" w:sz="0" w:space="0" w:color="auto"/>
        <w:bottom w:val="none" w:sz="0" w:space="0" w:color="auto"/>
        <w:right w:val="none" w:sz="0" w:space="0" w:color="auto"/>
      </w:divBdr>
    </w:div>
    <w:div w:id="260259750">
      <w:bodyDiv w:val="1"/>
      <w:marLeft w:val="0"/>
      <w:marRight w:val="0"/>
      <w:marTop w:val="0"/>
      <w:marBottom w:val="0"/>
      <w:divBdr>
        <w:top w:val="none" w:sz="0" w:space="0" w:color="auto"/>
        <w:left w:val="none" w:sz="0" w:space="0" w:color="auto"/>
        <w:bottom w:val="none" w:sz="0" w:space="0" w:color="auto"/>
        <w:right w:val="none" w:sz="0" w:space="0" w:color="auto"/>
      </w:divBdr>
    </w:div>
    <w:div w:id="266353436">
      <w:bodyDiv w:val="1"/>
      <w:marLeft w:val="0"/>
      <w:marRight w:val="0"/>
      <w:marTop w:val="0"/>
      <w:marBottom w:val="0"/>
      <w:divBdr>
        <w:top w:val="none" w:sz="0" w:space="0" w:color="auto"/>
        <w:left w:val="none" w:sz="0" w:space="0" w:color="auto"/>
        <w:bottom w:val="none" w:sz="0" w:space="0" w:color="auto"/>
        <w:right w:val="none" w:sz="0" w:space="0" w:color="auto"/>
      </w:divBdr>
    </w:div>
    <w:div w:id="277103553">
      <w:bodyDiv w:val="1"/>
      <w:marLeft w:val="0"/>
      <w:marRight w:val="0"/>
      <w:marTop w:val="0"/>
      <w:marBottom w:val="0"/>
      <w:divBdr>
        <w:top w:val="none" w:sz="0" w:space="0" w:color="auto"/>
        <w:left w:val="none" w:sz="0" w:space="0" w:color="auto"/>
        <w:bottom w:val="none" w:sz="0" w:space="0" w:color="auto"/>
        <w:right w:val="none" w:sz="0" w:space="0" w:color="auto"/>
      </w:divBdr>
    </w:div>
    <w:div w:id="313141701">
      <w:bodyDiv w:val="1"/>
      <w:marLeft w:val="0"/>
      <w:marRight w:val="0"/>
      <w:marTop w:val="0"/>
      <w:marBottom w:val="0"/>
      <w:divBdr>
        <w:top w:val="none" w:sz="0" w:space="0" w:color="auto"/>
        <w:left w:val="none" w:sz="0" w:space="0" w:color="auto"/>
        <w:bottom w:val="none" w:sz="0" w:space="0" w:color="auto"/>
        <w:right w:val="none" w:sz="0" w:space="0" w:color="auto"/>
      </w:divBdr>
    </w:div>
    <w:div w:id="320700123">
      <w:bodyDiv w:val="1"/>
      <w:marLeft w:val="0"/>
      <w:marRight w:val="0"/>
      <w:marTop w:val="0"/>
      <w:marBottom w:val="0"/>
      <w:divBdr>
        <w:top w:val="none" w:sz="0" w:space="0" w:color="auto"/>
        <w:left w:val="none" w:sz="0" w:space="0" w:color="auto"/>
        <w:bottom w:val="none" w:sz="0" w:space="0" w:color="auto"/>
        <w:right w:val="none" w:sz="0" w:space="0" w:color="auto"/>
      </w:divBdr>
    </w:div>
    <w:div w:id="327440482">
      <w:bodyDiv w:val="1"/>
      <w:marLeft w:val="0"/>
      <w:marRight w:val="0"/>
      <w:marTop w:val="0"/>
      <w:marBottom w:val="0"/>
      <w:divBdr>
        <w:top w:val="none" w:sz="0" w:space="0" w:color="auto"/>
        <w:left w:val="none" w:sz="0" w:space="0" w:color="auto"/>
        <w:bottom w:val="none" w:sz="0" w:space="0" w:color="auto"/>
        <w:right w:val="none" w:sz="0" w:space="0" w:color="auto"/>
      </w:divBdr>
    </w:div>
    <w:div w:id="330639311">
      <w:bodyDiv w:val="1"/>
      <w:marLeft w:val="0"/>
      <w:marRight w:val="0"/>
      <w:marTop w:val="0"/>
      <w:marBottom w:val="0"/>
      <w:divBdr>
        <w:top w:val="none" w:sz="0" w:space="0" w:color="auto"/>
        <w:left w:val="none" w:sz="0" w:space="0" w:color="auto"/>
        <w:bottom w:val="none" w:sz="0" w:space="0" w:color="auto"/>
        <w:right w:val="none" w:sz="0" w:space="0" w:color="auto"/>
      </w:divBdr>
    </w:div>
    <w:div w:id="332226906">
      <w:bodyDiv w:val="1"/>
      <w:marLeft w:val="0"/>
      <w:marRight w:val="0"/>
      <w:marTop w:val="0"/>
      <w:marBottom w:val="0"/>
      <w:divBdr>
        <w:top w:val="none" w:sz="0" w:space="0" w:color="auto"/>
        <w:left w:val="none" w:sz="0" w:space="0" w:color="auto"/>
        <w:bottom w:val="none" w:sz="0" w:space="0" w:color="auto"/>
        <w:right w:val="none" w:sz="0" w:space="0" w:color="auto"/>
      </w:divBdr>
    </w:div>
    <w:div w:id="341787880">
      <w:bodyDiv w:val="1"/>
      <w:marLeft w:val="0"/>
      <w:marRight w:val="0"/>
      <w:marTop w:val="0"/>
      <w:marBottom w:val="0"/>
      <w:divBdr>
        <w:top w:val="none" w:sz="0" w:space="0" w:color="auto"/>
        <w:left w:val="none" w:sz="0" w:space="0" w:color="auto"/>
        <w:bottom w:val="none" w:sz="0" w:space="0" w:color="auto"/>
        <w:right w:val="none" w:sz="0" w:space="0" w:color="auto"/>
      </w:divBdr>
    </w:div>
    <w:div w:id="348794836">
      <w:bodyDiv w:val="1"/>
      <w:marLeft w:val="0"/>
      <w:marRight w:val="0"/>
      <w:marTop w:val="0"/>
      <w:marBottom w:val="0"/>
      <w:divBdr>
        <w:top w:val="none" w:sz="0" w:space="0" w:color="auto"/>
        <w:left w:val="none" w:sz="0" w:space="0" w:color="auto"/>
        <w:bottom w:val="none" w:sz="0" w:space="0" w:color="auto"/>
        <w:right w:val="none" w:sz="0" w:space="0" w:color="auto"/>
      </w:divBdr>
    </w:div>
    <w:div w:id="355159357">
      <w:bodyDiv w:val="1"/>
      <w:marLeft w:val="0"/>
      <w:marRight w:val="0"/>
      <w:marTop w:val="0"/>
      <w:marBottom w:val="0"/>
      <w:divBdr>
        <w:top w:val="none" w:sz="0" w:space="0" w:color="auto"/>
        <w:left w:val="none" w:sz="0" w:space="0" w:color="auto"/>
        <w:bottom w:val="none" w:sz="0" w:space="0" w:color="auto"/>
        <w:right w:val="none" w:sz="0" w:space="0" w:color="auto"/>
      </w:divBdr>
    </w:div>
    <w:div w:id="358161637">
      <w:bodyDiv w:val="1"/>
      <w:marLeft w:val="0"/>
      <w:marRight w:val="0"/>
      <w:marTop w:val="0"/>
      <w:marBottom w:val="0"/>
      <w:divBdr>
        <w:top w:val="none" w:sz="0" w:space="0" w:color="auto"/>
        <w:left w:val="none" w:sz="0" w:space="0" w:color="auto"/>
        <w:bottom w:val="none" w:sz="0" w:space="0" w:color="auto"/>
        <w:right w:val="none" w:sz="0" w:space="0" w:color="auto"/>
      </w:divBdr>
    </w:div>
    <w:div w:id="364795240">
      <w:bodyDiv w:val="1"/>
      <w:marLeft w:val="0"/>
      <w:marRight w:val="0"/>
      <w:marTop w:val="0"/>
      <w:marBottom w:val="0"/>
      <w:divBdr>
        <w:top w:val="none" w:sz="0" w:space="0" w:color="auto"/>
        <w:left w:val="none" w:sz="0" w:space="0" w:color="auto"/>
        <w:bottom w:val="none" w:sz="0" w:space="0" w:color="auto"/>
        <w:right w:val="none" w:sz="0" w:space="0" w:color="auto"/>
      </w:divBdr>
    </w:div>
    <w:div w:id="364990204">
      <w:bodyDiv w:val="1"/>
      <w:marLeft w:val="0"/>
      <w:marRight w:val="0"/>
      <w:marTop w:val="0"/>
      <w:marBottom w:val="0"/>
      <w:divBdr>
        <w:top w:val="none" w:sz="0" w:space="0" w:color="auto"/>
        <w:left w:val="none" w:sz="0" w:space="0" w:color="auto"/>
        <w:bottom w:val="none" w:sz="0" w:space="0" w:color="auto"/>
        <w:right w:val="none" w:sz="0" w:space="0" w:color="auto"/>
      </w:divBdr>
    </w:div>
    <w:div w:id="365957197">
      <w:bodyDiv w:val="1"/>
      <w:marLeft w:val="0"/>
      <w:marRight w:val="0"/>
      <w:marTop w:val="0"/>
      <w:marBottom w:val="0"/>
      <w:divBdr>
        <w:top w:val="none" w:sz="0" w:space="0" w:color="auto"/>
        <w:left w:val="none" w:sz="0" w:space="0" w:color="auto"/>
        <w:bottom w:val="none" w:sz="0" w:space="0" w:color="auto"/>
        <w:right w:val="none" w:sz="0" w:space="0" w:color="auto"/>
      </w:divBdr>
    </w:div>
    <w:div w:id="383872641">
      <w:bodyDiv w:val="1"/>
      <w:marLeft w:val="0"/>
      <w:marRight w:val="0"/>
      <w:marTop w:val="0"/>
      <w:marBottom w:val="0"/>
      <w:divBdr>
        <w:top w:val="none" w:sz="0" w:space="0" w:color="auto"/>
        <w:left w:val="none" w:sz="0" w:space="0" w:color="auto"/>
        <w:bottom w:val="none" w:sz="0" w:space="0" w:color="auto"/>
        <w:right w:val="none" w:sz="0" w:space="0" w:color="auto"/>
      </w:divBdr>
    </w:div>
    <w:div w:id="384060886">
      <w:bodyDiv w:val="1"/>
      <w:marLeft w:val="0"/>
      <w:marRight w:val="0"/>
      <w:marTop w:val="0"/>
      <w:marBottom w:val="0"/>
      <w:divBdr>
        <w:top w:val="none" w:sz="0" w:space="0" w:color="auto"/>
        <w:left w:val="none" w:sz="0" w:space="0" w:color="auto"/>
        <w:bottom w:val="none" w:sz="0" w:space="0" w:color="auto"/>
        <w:right w:val="none" w:sz="0" w:space="0" w:color="auto"/>
      </w:divBdr>
    </w:div>
    <w:div w:id="392121058">
      <w:bodyDiv w:val="1"/>
      <w:marLeft w:val="0"/>
      <w:marRight w:val="0"/>
      <w:marTop w:val="0"/>
      <w:marBottom w:val="0"/>
      <w:divBdr>
        <w:top w:val="none" w:sz="0" w:space="0" w:color="auto"/>
        <w:left w:val="none" w:sz="0" w:space="0" w:color="auto"/>
        <w:bottom w:val="none" w:sz="0" w:space="0" w:color="auto"/>
        <w:right w:val="none" w:sz="0" w:space="0" w:color="auto"/>
      </w:divBdr>
    </w:div>
    <w:div w:id="396242591">
      <w:bodyDiv w:val="1"/>
      <w:marLeft w:val="0"/>
      <w:marRight w:val="0"/>
      <w:marTop w:val="0"/>
      <w:marBottom w:val="0"/>
      <w:divBdr>
        <w:top w:val="none" w:sz="0" w:space="0" w:color="auto"/>
        <w:left w:val="none" w:sz="0" w:space="0" w:color="auto"/>
        <w:bottom w:val="none" w:sz="0" w:space="0" w:color="auto"/>
        <w:right w:val="none" w:sz="0" w:space="0" w:color="auto"/>
      </w:divBdr>
    </w:div>
    <w:div w:id="402024118">
      <w:bodyDiv w:val="1"/>
      <w:marLeft w:val="0"/>
      <w:marRight w:val="0"/>
      <w:marTop w:val="0"/>
      <w:marBottom w:val="0"/>
      <w:divBdr>
        <w:top w:val="none" w:sz="0" w:space="0" w:color="auto"/>
        <w:left w:val="none" w:sz="0" w:space="0" w:color="auto"/>
        <w:bottom w:val="none" w:sz="0" w:space="0" w:color="auto"/>
        <w:right w:val="none" w:sz="0" w:space="0" w:color="auto"/>
      </w:divBdr>
    </w:div>
    <w:div w:id="402727715">
      <w:bodyDiv w:val="1"/>
      <w:marLeft w:val="0"/>
      <w:marRight w:val="0"/>
      <w:marTop w:val="0"/>
      <w:marBottom w:val="0"/>
      <w:divBdr>
        <w:top w:val="none" w:sz="0" w:space="0" w:color="auto"/>
        <w:left w:val="none" w:sz="0" w:space="0" w:color="auto"/>
        <w:bottom w:val="none" w:sz="0" w:space="0" w:color="auto"/>
        <w:right w:val="none" w:sz="0" w:space="0" w:color="auto"/>
      </w:divBdr>
    </w:div>
    <w:div w:id="413824295">
      <w:bodyDiv w:val="1"/>
      <w:marLeft w:val="0"/>
      <w:marRight w:val="0"/>
      <w:marTop w:val="0"/>
      <w:marBottom w:val="0"/>
      <w:divBdr>
        <w:top w:val="none" w:sz="0" w:space="0" w:color="auto"/>
        <w:left w:val="none" w:sz="0" w:space="0" w:color="auto"/>
        <w:bottom w:val="none" w:sz="0" w:space="0" w:color="auto"/>
        <w:right w:val="none" w:sz="0" w:space="0" w:color="auto"/>
      </w:divBdr>
    </w:div>
    <w:div w:id="431121818">
      <w:bodyDiv w:val="1"/>
      <w:marLeft w:val="0"/>
      <w:marRight w:val="0"/>
      <w:marTop w:val="0"/>
      <w:marBottom w:val="0"/>
      <w:divBdr>
        <w:top w:val="none" w:sz="0" w:space="0" w:color="auto"/>
        <w:left w:val="none" w:sz="0" w:space="0" w:color="auto"/>
        <w:bottom w:val="none" w:sz="0" w:space="0" w:color="auto"/>
        <w:right w:val="none" w:sz="0" w:space="0" w:color="auto"/>
      </w:divBdr>
    </w:div>
    <w:div w:id="433521955">
      <w:bodyDiv w:val="1"/>
      <w:marLeft w:val="0"/>
      <w:marRight w:val="0"/>
      <w:marTop w:val="0"/>
      <w:marBottom w:val="0"/>
      <w:divBdr>
        <w:top w:val="none" w:sz="0" w:space="0" w:color="auto"/>
        <w:left w:val="none" w:sz="0" w:space="0" w:color="auto"/>
        <w:bottom w:val="none" w:sz="0" w:space="0" w:color="auto"/>
        <w:right w:val="none" w:sz="0" w:space="0" w:color="auto"/>
      </w:divBdr>
    </w:div>
    <w:div w:id="442459951">
      <w:bodyDiv w:val="1"/>
      <w:marLeft w:val="0"/>
      <w:marRight w:val="0"/>
      <w:marTop w:val="0"/>
      <w:marBottom w:val="0"/>
      <w:divBdr>
        <w:top w:val="none" w:sz="0" w:space="0" w:color="auto"/>
        <w:left w:val="none" w:sz="0" w:space="0" w:color="auto"/>
        <w:bottom w:val="none" w:sz="0" w:space="0" w:color="auto"/>
        <w:right w:val="none" w:sz="0" w:space="0" w:color="auto"/>
      </w:divBdr>
    </w:div>
    <w:div w:id="449127370">
      <w:bodyDiv w:val="1"/>
      <w:marLeft w:val="0"/>
      <w:marRight w:val="0"/>
      <w:marTop w:val="0"/>
      <w:marBottom w:val="0"/>
      <w:divBdr>
        <w:top w:val="none" w:sz="0" w:space="0" w:color="auto"/>
        <w:left w:val="none" w:sz="0" w:space="0" w:color="auto"/>
        <w:bottom w:val="none" w:sz="0" w:space="0" w:color="auto"/>
        <w:right w:val="none" w:sz="0" w:space="0" w:color="auto"/>
      </w:divBdr>
    </w:div>
    <w:div w:id="453600943">
      <w:bodyDiv w:val="1"/>
      <w:marLeft w:val="0"/>
      <w:marRight w:val="0"/>
      <w:marTop w:val="0"/>
      <w:marBottom w:val="0"/>
      <w:divBdr>
        <w:top w:val="none" w:sz="0" w:space="0" w:color="auto"/>
        <w:left w:val="none" w:sz="0" w:space="0" w:color="auto"/>
        <w:bottom w:val="none" w:sz="0" w:space="0" w:color="auto"/>
        <w:right w:val="none" w:sz="0" w:space="0" w:color="auto"/>
      </w:divBdr>
    </w:div>
    <w:div w:id="456023112">
      <w:bodyDiv w:val="1"/>
      <w:marLeft w:val="0"/>
      <w:marRight w:val="0"/>
      <w:marTop w:val="0"/>
      <w:marBottom w:val="0"/>
      <w:divBdr>
        <w:top w:val="none" w:sz="0" w:space="0" w:color="auto"/>
        <w:left w:val="none" w:sz="0" w:space="0" w:color="auto"/>
        <w:bottom w:val="none" w:sz="0" w:space="0" w:color="auto"/>
        <w:right w:val="none" w:sz="0" w:space="0" w:color="auto"/>
      </w:divBdr>
      <w:divsChild>
        <w:div w:id="921135018">
          <w:marLeft w:val="0"/>
          <w:marRight w:val="0"/>
          <w:marTop w:val="0"/>
          <w:marBottom w:val="0"/>
          <w:divBdr>
            <w:top w:val="none" w:sz="0" w:space="0" w:color="auto"/>
            <w:left w:val="none" w:sz="0" w:space="0" w:color="auto"/>
            <w:bottom w:val="none" w:sz="0" w:space="0" w:color="auto"/>
            <w:right w:val="none" w:sz="0" w:space="0" w:color="auto"/>
          </w:divBdr>
          <w:divsChild>
            <w:div w:id="1883319350">
              <w:marLeft w:val="0"/>
              <w:marRight w:val="0"/>
              <w:marTop w:val="0"/>
              <w:marBottom w:val="0"/>
              <w:divBdr>
                <w:top w:val="none" w:sz="0" w:space="0" w:color="auto"/>
                <w:left w:val="none" w:sz="0" w:space="0" w:color="auto"/>
                <w:bottom w:val="none" w:sz="0" w:space="0" w:color="auto"/>
                <w:right w:val="none" w:sz="0" w:space="0" w:color="auto"/>
              </w:divBdr>
              <w:divsChild>
                <w:div w:id="1350713648">
                  <w:marLeft w:val="0"/>
                  <w:marRight w:val="0"/>
                  <w:marTop w:val="0"/>
                  <w:marBottom w:val="0"/>
                  <w:divBdr>
                    <w:top w:val="none" w:sz="0" w:space="0" w:color="auto"/>
                    <w:left w:val="none" w:sz="0" w:space="0" w:color="auto"/>
                    <w:bottom w:val="none" w:sz="0" w:space="0" w:color="auto"/>
                    <w:right w:val="none" w:sz="0" w:space="0" w:color="auto"/>
                  </w:divBdr>
                  <w:divsChild>
                    <w:div w:id="1530752360">
                      <w:marLeft w:val="0"/>
                      <w:marRight w:val="0"/>
                      <w:marTop w:val="0"/>
                      <w:marBottom w:val="0"/>
                      <w:divBdr>
                        <w:top w:val="none" w:sz="0" w:space="0" w:color="auto"/>
                        <w:left w:val="none" w:sz="0" w:space="0" w:color="auto"/>
                        <w:bottom w:val="none" w:sz="0" w:space="0" w:color="auto"/>
                        <w:right w:val="none" w:sz="0" w:space="0" w:color="auto"/>
                      </w:divBdr>
                      <w:divsChild>
                        <w:div w:id="15860582">
                          <w:marLeft w:val="0"/>
                          <w:marRight w:val="0"/>
                          <w:marTop w:val="0"/>
                          <w:marBottom w:val="0"/>
                          <w:divBdr>
                            <w:top w:val="none" w:sz="0" w:space="0" w:color="auto"/>
                            <w:left w:val="none" w:sz="0" w:space="0" w:color="auto"/>
                            <w:bottom w:val="none" w:sz="0" w:space="0" w:color="auto"/>
                            <w:right w:val="none" w:sz="0" w:space="0" w:color="auto"/>
                          </w:divBdr>
                          <w:divsChild>
                            <w:div w:id="1279528157">
                              <w:marLeft w:val="0"/>
                              <w:marRight w:val="0"/>
                              <w:marTop w:val="0"/>
                              <w:marBottom w:val="0"/>
                              <w:divBdr>
                                <w:top w:val="none" w:sz="0" w:space="0" w:color="auto"/>
                                <w:left w:val="none" w:sz="0" w:space="0" w:color="auto"/>
                                <w:bottom w:val="none" w:sz="0" w:space="0" w:color="auto"/>
                                <w:right w:val="none" w:sz="0" w:space="0" w:color="auto"/>
                              </w:divBdr>
                              <w:divsChild>
                                <w:div w:id="9719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05471">
      <w:bodyDiv w:val="1"/>
      <w:marLeft w:val="0"/>
      <w:marRight w:val="0"/>
      <w:marTop w:val="0"/>
      <w:marBottom w:val="0"/>
      <w:divBdr>
        <w:top w:val="none" w:sz="0" w:space="0" w:color="auto"/>
        <w:left w:val="none" w:sz="0" w:space="0" w:color="auto"/>
        <w:bottom w:val="none" w:sz="0" w:space="0" w:color="auto"/>
        <w:right w:val="none" w:sz="0" w:space="0" w:color="auto"/>
      </w:divBdr>
    </w:div>
    <w:div w:id="473913434">
      <w:bodyDiv w:val="1"/>
      <w:marLeft w:val="0"/>
      <w:marRight w:val="0"/>
      <w:marTop w:val="0"/>
      <w:marBottom w:val="0"/>
      <w:divBdr>
        <w:top w:val="none" w:sz="0" w:space="0" w:color="auto"/>
        <w:left w:val="none" w:sz="0" w:space="0" w:color="auto"/>
        <w:bottom w:val="none" w:sz="0" w:space="0" w:color="auto"/>
        <w:right w:val="none" w:sz="0" w:space="0" w:color="auto"/>
      </w:divBdr>
    </w:div>
    <w:div w:id="474415652">
      <w:bodyDiv w:val="1"/>
      <w:marLeft w:val="0"/>
      <w:marRight w:val="0"/>
      <w:marTop w:val="0"/>
      <w:marBottom w:val="0"/>
      <w:divBdr>
        <w:top w:val="none" w:sz="0" w:space="0" w:color="auto"/>
        <w:left w:val="none" w:sz="0" w:space="0" w:color="auto"/>
        <w:bottom w:val="none" w:sz="0" w:space="0" w:color="auto"/>
        <w:right w:val="none" w:sz="0" w:space="0" w:color="auto"/>
      </w:divBdr>
    </w:div>
    <w:div w:id="480317479">
      <w:bodyDiv w:val="1"/>
      <w:marLeft w:val="0"/>
      <w:marRight w:val="0"/>
      <w:marTop w:val="0"/>
      <w:marBottom w:val="0"/>
      <w:divBdr>
        <w:top w:val="none" w:sz="0" w:space="0" w:color="auto"/>
        <w:left w:val="none" w:sz="0" w:space="0" w:color="auto"/>
        <w:bottom w:val="none" w:sz="0" w:space="0" w:color="auto"/>
        <w:right w:val="none" w:sz="0" w:space="0" w:color="auto"/>
      </w:divBdr>
    </w:div>
    <w:div w:id="497618348">
      <w:bodyDiv w:val="1"/>
      <w:marLeft w:val="0"/>
      <w:marRight w:val="0"/>
      <w:marTop w:val="0"/>
      <w:marBottom w:val="0"/>
      <w:divBdr>
        <w:top w:val="none" w:sz="0" w:space="0" w:color="auto"/>
        <w:left w:val="none" w:sz="0" w:space="0" w:color="auto"/>
        <w:bottom w:val="none" w:sz="0" w:space="0" w:color="auto"/>
        <w:right w:val="none" w:sz="0" w:space="0" w:color="auto"/>
      </w:divBdr>
    </w:div>
    <w:div w:id="511726872">
      <w:bodyDiv w:val="1"/>
      <w:marLeft w:val="0"/>
      <w:marRight w:val="0"/>
      <w:marTop w:val="0"/>
      <w:marBottom w:val="0"/>
      <w:divBdr>
        <w:top w:val="none" w:sz="0" w:space="0" w:color="auto"/>
        <w:left w:val="none" w:sz="0" w:space="0" w:color="auto"/>
        <w:bottom w:val="none" w:sz="0" w:space="0" w:color="auto"/>
        <w:right w:val="none" w:sz="0" w:space="0" w:color="auto"/>
      </w:divBdr>
    </w:div>
    <w:div w:id="526334633">
      <w:bodyDiv w:val="1"/>
      <w:marLeft w:val="0"/>
      <w:marRight w:val="0"/>
      <w:marTop w:val="0"/>
      <w:marBottom w:val="0"/>
      <w:divBdr>
        <w:top w:val="none" w:sz="0" w:space="0" w:color="auto"/>
        <w:left w:val="none" w:sz="0" w:space="0" w:color="auto"/>
        <w:bottom w:val="none" w:sz="0" w:space="0" w:color="auto"/>
        <w:right w:val="none" w:sz="0" w:space="0" w:color="auto"/>
      </w:divBdr>
    </w:div>
    <w:div w:id="536965752">
      <w:bodyDiv w:val="1"/>
      <w:marLeft w:val="0"/>
      <w:marRight w:val="0"/>
      <w:marTop w:val="0"/>
      <w:marBottom w:val="0"/>
      <w:divBdr>
        <w:top w:val="none" w:sz="0" w:space="0" w:color="auto"/>
        <w:left w:val="none" w:sz="0" w:space="0" w:color="auto"/>
        <w:bottom w:val="none" w:sz="0" w:space="0" w:color="auto"/>
        <w:right w:val="none" w:sz="0" w:space="0" w:color="auto"/>
      </w:divBdr>
    </w:div>
    <w:div w:id="537818530">
      <w:bodyDiv w:val="1"/>
      <w:marLeft w:val="0"/>
      <w:marRight w:val="0"/>
      <w:marTop w:val="0"/>
      <w:marBottom w:val="0"/>
      <w:divBdr>
        <w:top w:val="none" w:sz="0" w:space="0" w:color="auto"/>
        <w:left w:val="none" w:sz="0" w:space="0" w:color="auto"/>
        <w:bottom w:val="none" w:sz="0" w:space="0" w:color="auto"/>
        <w:right w:val="none" w:sz="0" w:space="0" w:color="auto"/>
      </w:divBdr>
    </w:div>
    <w:div w:id="538930129">
      <w:bodyDiv w:val="1"/>
      <w:marLeft w:val="0"/>
      <w:marRight w:val="0"/>
      <w:marTop w:val="0"/>
      <w:marBottom w:val="0"/>
      <w:divBdr>
        <w:top w:val="none" w:sz="0" w:space="0" w:color="auto"/>
        <w:left w:val="none" w:sz="0" w:space="0" w:color="auto"/>
        <w:bottom w:val="none" w:sz="0" w:space="0" w:color="auto"/>
        <w:right w:val="none" w:sz="0" w:space="0" w:color="auto"/>
      </w:divBdr>
    </w:div>
    <w:div w:id="549076927">
      <w:bodyDiv w:val="1"/>
      <w:marLeft w:val="0"/>
      <w:marRight w:val="0"/>
      <w:marTop w:val="0"/>
      <w:marBottom w:val="0"/>
      <w:divBdr>
        <w:top w:val="none" w:sz="0" w:space="0" w:color="auto"/>
        <w:left w:val="none" w:sz="0" w:space="0" w:color="auto"/>
        <w:bottom w:val="none" w:sz="0" w:space="0" w:color="auto"/>
        <w:right w:val="none" w:sz="0" w:space="0" w:color="auto"/>
      </w:divBdr>
    </w:div>
    <w:div w:id="559245369">
      <w:bodyDiv w:val="1"/>
      <w:marLeft w:val="0"/>
      <w:marRight w:val="0"/>
      <w:marTop w:val="0"/>
      <w:marBottom w:val="0"/>
      <w:divBdr>
        <w:top w:val="none" w:sz="0" w:space="0" w:color="auto"/>
        <w:left w:val="none" w:sz="0" w:space="0" w:color="auto"/>
        <w:bottom w:val="none" w:sz="0" w:space="0" w:color="auto"/>
        <w:right w:val="none" w:sz="0" w:space="0" w:color="auto"/>
      </w:divBdr>
    </w:div>
    <w:div w:id="564069506">
      <w:bodyDiv w:val="1"/>
      <w:marLeft w:val="0"/>
      <w:marRight w:val="0"/>
      <w:marTop w:val="0"/>
      <w:marBottom w:val="0"/>
      <w:divBdr>
        <w:top w:val="none" w:sz="0" w:space="0" w:color="auto"/>
        <w:left w:val="none" w:sz="0" w:space="0" w:color="auto"/>
        <w:bottom w:val="none" w:sz="0" w:space="0" w:color="auto"/>
        <w:right w:val="none" w:sz="0" w:space="0" w:color="auto"/>
      </w:divBdr>
    </w:div>
    <w:div w:id="569538961">
      <w:bodyDiv w:val="1"/>
      <w:marLeft w:val="0"/>
      <w:marRight w:val="0"/>
      <w:marTop w:val="0"/>
      <w:marBottom w:val="0"/>
      <w:divBdr>
        <w:top w:val="none" w:sz="0" w:space="0" w:color="auto"/>
        <w:left w:val="none" w:sz="0" w:space="0" w:color="auto"/>
        <w:bottom w:val="none" w:sz="0" w:space="0" w:color="auto"/>
        <w:right w:val="none" w:sz="0" w:space="0" w:color="auto"/>
      </w:divBdr>
    </w:div>
    <w:div w:id="579026602">
      <w:bodyDiv w:val="1"/>
      <w:marLeft w:val="0"/>
      <w:marRight w:val="0"/>
      <w:marTop w:val="0"/>
      <w:marBottom w:val="0"/>
      <w:divBdr>
        <w:top w:val="none" w:sz="0" w:space="0" w:color="auto"/>
        <w:left w:val="none" w:sz="0" w:space="0" w:color="auto"/>
        <w:bottom w:val="none" w:sz="0" w:space="0" w:color="auto"/>
        <w:right w:val="none" w:sz="0" w:space="0" w:color="auto"/>
      </w:divBdr>
    </w:div>
    <w:div w:id="592125478">
      <w:bodyDiv w:val="1"/>
      <w:marLeft w:val="0"/>
      <w:marRight w:val="0"/>
      <w:marTop w:val="0"/>
      <w:marBottom w:val="0"/>
      <w:divBdr>
        <w:top w:val="none" w:sz="0" w:space="0" w:color="auto"/>
        <w:left w:val="none" w:sz="0" w:space="0" w:color="auto"/>
        <w:bottom w:val="none" w:sz="0" w:space="0" w:color="auto"/>
        <w:right w:val="none" w:sz="0" w:space="0" w:color="auto"/>
      </w:divBdr>
    </w:div>
    <w:div w:id="595359955">
      <w:bodyDiv w:val="1"/>
      <w:marLeft w:val="0"/>
      <w:marRight w:val="0"/>
      <w:marTop w:val="0"/>
      <w:marBottom w:val="0"/>
      <w:divBdr>
        <w:top w:val="none" w:sz="0" w:space="0" w:color="auto"/>
        <w:left w:val="none" w:sz="0" w:space="0" w:color="auto"/>
        <w:bottom w:val="none" w:sz="0" w:space="0" w:color="auto"/>
        <w:right w:val="none" w:sz="0" w:space="0" w:color="auto"/>
      </w:divBdr>
    </w:div>
    <w:div w:id="603003883">
      <w:bodyDiv w:val="1"/>
      <w:marLeft w:val="0"/>
      <w:marRight w:val="0"/>
      <w:marTop w:val="0"/>
      <w:marBottom w:val="0"/>
      <w:divBdr>
        <w:top w:val="none" w:sz="0" w:space="0" w:color="auto"/>
        <w:left w:val="none" w:sz="0" w:space="0" w:color="auto"/>
        <w:bottom w:val="none" w:sz="0" w:space="0" w:color="auto"/>
        <w:right w:val="none" w:sz="0" w:space="0" w:color="auto"/>
      </w:divBdr>
    </w:div>
    <w:div w:id="603347061">
      <w:bodyDiv w:val="1"/>
      <w:marLeft w:val="0"/>
      <w:marRight w:val="0"/>
      <w:marTop w:val="0"/>
      <w:marBottom w:val="0"/>
      <w:divBdr>
        <w:top w:val="none" w:sz="0" w:space="0" w:color="auto"/>
        <w:left w:val="none" w:sz="0" w:space="0" w:color="auto"/>
        <w:bottom w:val="none" w:sz="0" w:space="0" w:color="auto"/>
        <w:right w:val="none" w:sz="0" w:space="0" w:color="auto"/>
      </w:divBdr>
      <w:divsChild>
        <w:div w:id="107897730">
          <w:marLeft w:val="547"/>
          <w:marRight w:val="0"/>
          <w:marTop w:val="96"/>
          <w:marBottom w:val="0"/>
          <w:divBdr>
            <w:top w:val="none" w:sz="0" w:space="0" w:color="auto"/>
            <w:left w:val="none" w:sz="0" w:space="0" w:color="auto"/>
            <w:bottom w:val="none" w:sz="0" w:space="0" w:color="auto"/>
            <w:right w:val="none" w:sz="0" w:space="0" w:color="auto"/>
          </w:divBdr>
        </w:div>
        <w:div w:id="134109364">
          <w:marLeft w:val="547"/>
          <w:marRight w:val="0"/>
          <w:marTop w:val="96"/>
          <w:marBottom w:val="0"/>
          <w:divBdr>
            <w:top w:val="none" w:sz="0" w:space="0" w:color="auto"/>
            <w:left w:val="none" w:sz="0" w:space="0" w:color="auto"/>
            <w:bottom w:val="none" w:sz="0" w:space="0" w:color="auto"/>
            <w:right w:val="none" w:sz="0" w:space="0" w:color="auto"/>
          </w:divBdr>
        </w:div>
        <w:div w:id="153761764">
          <w:marLeft w:val="547"/>
          <w:marRight w:val="0"/>
          <w:marTop w:val="96"/>
          <w:marBottom w:val="0"/>
          <w:divBdr>
            <w:top w:val="none" w:sz="0" w:space="0" w:color="auto"/>
            <w:left w:val="none" w:sz="0" w:space="0" w:color="auto"/>
            <w:bottom w:val="none" w:sz="0" w:space="0" w:color="auto"/>
            <w:right w:val="none" w:sz="0" w:space="0" w:color="auto"/>
          </w:divBdr>
        </w:div>
        <w:div w:id="205869644">
          <w:marLeft w:val="547"/>
          <w:marRight w:val="0"/>
          <w:marTop w:val="96"/>
          <w:marBottom w:val="0"/>
          <w:divBdr>
            <w:top w:val="none" w:sz="0" w:space="0" w:color="auto"/>
            <w:left w:val="none" w:sz="0" w:space="0" w:color="auto"/>
            <w:bottom w:val="none" w:sz="0" w:space="0" w:color="auto"/>
            <w:right w:val="none" w:sz="0" w:space="0" w:color="auto"/>
          </w:divBdr>
        </w:div>
        <w:div w:id="209073004">
          <w:marLeft w:val="547"/>
          <w:marRight w:val="0"/>
          <w:marTop w:val="96"/>
          <w:marBottom w:val="0"/>
          <w:divBdr>
            <w:top w:val="none" w:sz="0" w:space="0" w:color="auto"/>
            <w:left w:val="none" w:sz="0" w:space="0" w:color="auto"/>
            <w:bottom w:val="none" w:sz="0" w:space="0" w:color="auto"/>
            <w:right w:val="none" w:sz="0" w:space="0" w:color="auto"/>
          </w:divBdr>
        </w:div>
        <w:div w:id="229196223">
          <w:marLeft w:val="547"/>
          <w:marRight w:val="0"/>
          <w:marTop w:val="96"/>
          <w:marBottom w:val="0"/>
          <w:divBdr>
            <w:top w:val="none" w:sz="0" w:space="0" w:color="auto"/>
            <w:left w:val="none" w:sz="0" w:space="0" w:color="auto"/>
            <w:bottom w:val="none" w:sz="0" w:space="0" w:color="auto"/>
            <w:right w:val="none" w:sz="0" w:space="0" w:color="auto"/>
          </w:divBdr>
        </w:div>
        <w:div w:id="267204029">
          <w:marLeft w:val="547"/>
          <w:marRight w:val="0"/>
          <w:marTop w:val="96"/>
          <w:marBottom w:val="0"/>
          <w:divBdr>
            <w:top w:val="none" w:sz="0" w:space="0" w:color="auto"/>
            <w:left w:val="none" w:sz="0" w:space="0" w:color="auto"/>
            <w:bottom w:val="none" w:sz="0" w:space="0" w:color="auto"/>
            <w:right w:val="none" w:sz="0" w:space="0" w:color="auto"/>
          </w:divBdr>
        </w:div>
        <w:div w:id="340591181">
          <w:marLeft w:val="547"/>
          <w:marRight w:val="0"/>
          <w:marTop w:val="96"/>
          <w:marBottom w:val="0"/>
          <w:divBdr>
            <w:top w:val="none" w:sz="0" w:space="0" w:color="auto"/>
            <w:left w:val="none" w:sz="0" w:space="0" w:color="auto"/>
            <w:bottom w:val="none" w:sz="0" w:space="0" w:color="auto"/>
            <w:right w:val="none" w:sz="0" w:space="0" w:color="auto"/>
          </w:divBdr>
        </w:div>
        <w:div w:id="358051839">
          <w:marLeft w:val="547"/>
          <w:marRight w:val="0"/>
          <w:marTop w:val="96"/>
          <w:marBottom w:val="0"/>
          <w:divBdr>
            <w:top w:val="none" w:sz="0" w:space="0" w:color="auto"/>
            <w:left w:val="none" w:sz="0" w:space="0" w:color="auto"/>
            <w:bottom w:val="none" w:sz="0" w:space="0" w:color="auto"/>
            <w:right w:val="none" w:sz="0" w:space="0" w:color="auto"/>
          </w:divBdr>
        </w:div>
        <w:div w:id="724835817">
          <w:marLeft w:val="547"/>
          <w:marRight w:val="0"/>
          <w:marTop w:val="96"/>
          <w:marBottom w:val="0"/>
          <w:divBdr>
            <w:top w:val="none" w:sz="0" w:space="0" w:color="auto"/>
            <w:left w:val="none" w:sz="0" w:space="0" w:color="auto"/>
            <w:bottom w:val="none" w:sz="0" w:space="0" w:color="auto"/>
            <w:right w:val="none" w:sz="0" w:space="0" w:color="auto"/>
          </w:divBdr>
        </w:div>
        <w:div w:id="729613061">
          <w:marLeft w:val="547"/>
          <w:marRight w:val="0"/>
          <w:marTop w:val="96"/>
          <w:marBottom w:val="0"/>
          <w:divBdr>
            <w:top w:val="none" w:sz="0" w:space="0" w:color="auto"/>
            <w:left w:val="none" w:sz="0" w:space="0" w:color="auto"/>
            <w:bottom w:val="none" w:sz="0" w:space="0" w:color="auto"/>
            <w:right w:val="none" w:sz="0" w:space="0" w:color="auto"/>
          </w:divBdr>
        </w:div>
        <w:div w:id="846988364">
          <w:marLeft w:val="547"/>
          <w:marRight w:val="0"/>
          <w:marTop w:val="96"/>
          <w:marBottom w:val="0"/>
          <w:divBdr>
            <w:top w:val="none" w:sz="0" w:space="0" w:color="auto"/>
            <w:left w:val="none" w:sz="0" w:space="0" w:color="auto"/>
            <w:bottom w:val="none" w:sz="0" w:space="0" w:color="auto"/>
            <w:right w:val="none" w:sz="0" w:space="0" w:color="auto"/>
          </w:divBdr>
        </w:div>
        <w:div w:id="938215600">
          <w:marLeft w:val="547"/>
          <w:marRight w:val="0"/>
          <w:marTop w:val="96"/>
          <w:marBottom w:val="0"/>
          <w:divBdr>
            <w:top w:val="none" w:sz="0" w:space="0" w:color="auto"/>
            <w:left w:val="none" w:sz="0" w:space="0" w:color="auto"/>
            <w:bottom w:val="none" w:sz="0" w:space="0" w:color="auto"/>
            <w:right w:val="none" w:sz="0" w:space="0" w:color="auto"/>
          </w:divBdr>
        </w:div>
        <w:div w:id="1194266043">
          <w:marLeft w:val="547"/>
          <w:marRight w:val="0"/>
          <w:marTop w:val="96"/>
          <w:marBottom w:val="0"/>
          <w:divBdr>
            <w:top w:val="none" w:sz="0" w:space="0" w:color="auto"/>
            <w:left w:val="none" w:sz="0" w:space="0" w:color="auto"/>
            <w:bottom w:val="none" w:sz="0" w:space="0" w:color="auto"/>
            <w:right w:val="none" w:sz="0" w:space="0" w:color="auto"/>
          </w:divBdr>
        </w:div>
        <w:div w:id="1363900700">
          <w:marLeft w:val="547"/>
          <w:marRight w:val="0"/>
          <w:marTop w:val="96"/>
          <w:marBottom w:val="0"/>
          <w:divBdr>
            <w:top w:val="none" w:sz="0" w:space="0" w:color="auto"/>
            <w:left w:val="none" w:sz="0" w:space="0" w:color="auto"/>
            <w:bottom w:val="none" w:sz="0" w:space="0" w:color="auto"/>
            <w:right w:val="none" w:sz="0" w:space="0" w:color="auto"/>
          </w:divBdr>
        </w:div>
        <w:div w:id="1492528637">
          <w:marLeft w:val="547"/>
          <w:marRight w:val="0"/>
          <w:marTop w:val="96"/>
          <w:marBottom w:val="0"/>
          <w:divBdr>
            <w:top w:val="none" w:sz="0" w:space="0" w:color="auto"/>
            <w:left w:val="none" w:sz="0" w:space="0" w:color="auto"/>
            <w:bottom w:val="none" w:sz="0" w:space="0" w:color="auto"/>
            <w:right w:val="none" w:sz="0" w:space="0" w:color="auto"/>
          </w:divBdr>
        </w:div>
        <w:div w:id="1596203551">
          <w:marLeft w:val="547"/>
          <w:marRight w:val="0"/>
          <w:marTop w:val="96"/>
          <w:marBottom w:val="0"/>
          <w:divBdr>
            <w:top w:val="none" w:sz="0" w:space="0" w:color="auto"/>
            <w:left w:val="none" w:sz="0" w:space="0" w:color="auto"/>
            <w:bottom w:val="none" w:sz="0" w:space="0" w:color="auto"/>
            <w:right w:val="none" w:sz="0" w:space="0" w:color="auto"/>
          </w:divBdr>
        </w:div>
        <w:div w:id="1779327437">
          <w:marLeft w:val="547"/>
          <w:marRight w:val="0"/>
          <w:marTop w:val="96"/>
          <w:marBottom w:val="0"/>
          <w:divBdr>
            <w:top w:val="none" w:sz="0" w:space="0" w:color="auto"/>
            <w:left w:val="none" w:sz="0" w:space="0" w:color="auto"/>
            <w:bottom w:val="none" w:sz="0" w:space="0" w:color="auto"/>
            <w:right w:val="none" w:sz="0" w:space="0" w:color="auto"/>
          </w:divBdr>
        </w:div>
        <w:div w:id="2040661328">
          <w:marLeft w:val="547"/>
          <w:marRight w:val="0"/>
          <w:marTop w:val="96"/>
          <w:marBottom w:val="0"/>
          <w:divBdr>
            <w:top w:val="none" w:sz="0" w:space="0" w:color="auto"/>
            <w:left w:val="none" w:sz="0" w:space="0" w:color="auto"/>
            <w:bottom w:val="none" w:sz="0" w:space="0" w:color="auto"/>
            <w:right w:val="none" w:sz="0" w:space="0" w:color="auto"/>
          </w:divBdr>
        </w:div>
        <w:div w:id="2047220691">
          <w:marLeft w:val="547"/>
          <w:marRight w:val="0"/>
          <w:marTop w:val="96"/>
          <w:marBottom w:val="0"/>
          <w:divBdr>
            <w:top w:val="none" w:sz="0" w:space="0" w:color="auto"/>
            <w:left w:val="none" w:sz="0" w:space="0" w:color="auto"/>
            <w:bottom w:val="none" w:sz="0" w:space="0" w:color="auto"/>
            <w:right w:val="none" w:sz="0" w:space="0" w:color="auto"/>
          </w:divBdr>
        </w:div>
        <w:div w:id="2062747418">
          <w:marLeft w:val="547"/>
          <w:marRight w:val="0"/>
          <w:marTop w:val="96"/>
          <w:marBottom w:val="0"/>
          <w:divBdr>
            <w:top w:val="none" w:sz="0" w:space="0" w:color="auto"/>
            <w:left w:val="none" w:sz="0" w:space="0" w:color="auto"/>
            <w:bottom w:val="none" w:sz="0" w:space="0" w:color="auto"/>
            <w:right w:val="none" w:sz="0" w:space="0" w:color="auto"/>
          </w:divBdr>
        </w:div>
        <w:div w:id="2098407099">
          <w:marLeft w:val="547"/>
          <w:marRight w:val="0"/>
          <w:marTop w:val="96"/>
          <w:marBottom w:val="0"/>
          <w:divBdr>
            <w:top w:val="none" w:sz="0" w:space="0" w:color="auto"/>
            <w:left w:val="none" w:sz="0" w:space="0" w:color="auto"/>
            <w:bottom w:val="none" w:sz="0" w:space="0" w:color="auto"/>
            <w:right w:val="none" w:sz="0" w:space="0" w:color="auto"/>
          </w:divBdr>
        </w:div>
      </w:divsChild>
    </w:div>
    <w:div w:id="619460954">
      <w:bodyDiv w:val="1"/>
      <w:marLeft w:val="0"/>
      <w:marRight w:val="0"/>
      <w:marTop w:val="0"/>
      <w:marBottom w:val="0"/>
      <w:divBdr>
        <w:top w:val="none" w:sz="0" w:space="0" w:color="auto"/>
        <w:left w:val="none" w:sz="0" w:space="0" w:color="auto"/>
        <w:bottom w:val="none" w:sz="0" w:space="0" w:color="auto"/>
        <w:right w:val="none" w:sz="0" w:space="0" w:color="auto"/>
      </w:divBdr>
    </w:div>
    <w:div w:id="632179076">
      <w:bodyDiv w:val="1"/>
      <w:marLeft w:val="0"/>
      <w:marRight w:val="0"/>
      <w:marTop w:val="0"/>
      <w:marBottom w:val="0"/>
      <w:divBdr>
        <w:top w:val="none" w:sz="0" w:space="0" w:color="auto"/>
        <w:left w:val="none" w:sz="0" w:space="0" w:color="auto"/>
        <w:bottom w:val="none" w:sz="0" w:space="0" w:color="auto"/>
        <w:right w:val="none" w:sz="0" w:space="0" w:color="auto"/>
      </w:divBdr>
    </w:div>
    <w:div w:id="633869746">
      <w:bodyDiv w:val="1"/>
      <w:marLeft w:val="0"/>
      <w:marRight w:val="0"/>
      <w:marTop w:val="0"/>
      <w:marBottom w:val="0"/>
      <w:divBdr>
        <w:top w:val="none" w:sz="0" w:space="0" w:color="auto"/>
        <w:left w:val="none" w:sz="0" w:space="0" w:color="auto"/>
        <w:bottom w:val="none" w:sz="0" w:space="0" w:color="auto"/>
        <w:right w:val="none" w:sz="0" w:space="0" w:color="auto"/>
      </w:divBdr>
    </w:div>
    <w:div w:id="658193341">
      <w:bodyDiv w:val="1"/>
      <w:marLeft w:val="0"/>
      <w:marRight w:val="0"/>
      <w:marTop w:val="0"/>
      <w:marBottom w:val="0"/>
      <w:divBdr>
        <w:top w:val="none" w:sz="0" w:space="0" w:color="auto"/>
        <w:left w:val="none" w:sz="0" w:space="0" w:color="auto"/>
        <w:bottom w:val="none" w:sz="0" w:space="0" w:color="auto"/>
        <w:right w:val="none" w:sz="0" w:space="0" w:color="auto"/>
      </w:divBdr>
    </w:div>
    <w:div w:id="663313209">
      <w:bodyDiv w:val="1"/>
      <w:marLeft w:val="0"/>
      <w:marRight w:val="0"/>
      <w:marTop w:val="0"/>
      <w:marBottom w:val="0"/>
      <w:divBdr>
        <w:top w:val="none" w:sz="0" w:space="0" w:color="auto"/>
        <w:left w:val="none" w:sz="0" w:space="0" w:color="auto"/>
        <w:bottom w:val="none" w:sz="0" w:space="0" w:color="auto"/>
        <w:right w:val="none" w:sz="0" w:space="0" w:color="auto"/>
      </w:divBdr>
    </w:div>
    <w:div w:id="687371808">
      <w:bodyDiv w:val="1"/>
      <w:marLeft w:val="0"/>
      <w:marRight w:val="0"/>
      <w:marTop w:val="0"/>
      <w:marBottom w:val="0"/>
      <w:divBdr>
        <w:top w:val="none" w:sz="0" w:space="0" w:color="auto"/>
        <w:left w:val="none" w:sz="0" w:space="0" w:color="auto"/>
        <w:bottom w:val="none" w:sz="0" w:space="0" w:color="auto"/>
        <w:right w:val="none" w:sz="0" w:space="0" w:color="auto"/>
      </w:divBdr>
    </w:div>
    <w:div w:id="694504723">
      <w:bodyDiv w:val="1"/>
      <w:marLeft w:val="0"/>
      <w:marRight w:val="0"/>
      <w:marTop w:val="0"/>
      <w:marBottom w:val="0"/>
      <w:divBdr>
        <w:top w:val="none" w:sz="0" w:space="0" w:color="auto"/>
        <w:left w:val="none" w:sz="0" w:space="0" w:color="auto"/>
        <w:bottom w:val="none" w:sz="0" w:space="0" w:color="auto"/>
        <w:right w:val="none" w:sz="0" w:space="0" w:color="auto"/>
      </w:divBdr>
    </w:div>
    <w:div w:id="705182624">
      <w:bodyDiv w:val="1"/>
      <w:marLeft w:val="0"/>
      <w:marRight w:val="0"/>
      <w:marTop w:val="0"/>
      <w:marBottom w:val="0"/>
      <w:divBdr>
        <w:top w:val="none" w:sz="0" w:space="0" w:color="auto"/>
        <w:left w:val="none" w:sz="0" w:space="0" w:color="auto"/>
        <w:bottom w:val="none" w:sz="0" w:space="0" w:color="auto"/>
        <w:right w:val="none" w:sz="0" w:space="0" w:color="auto"/>
      </w:divBdr>
    </w:div>
    <w:div w:id="709955957">
      <w:bodyDiv w:val="1"/>
      <w:marLeft w:val="0"/>
      <w:marRight w:val="0"/>
      <w:marTop w:val="0"/>
      <w:marBottom w:val="0"/>
      <w:divBdr>
        <w:top w:val="none" w:sz="0" w:space="0" w:color="auto"/>
        <w:left w:val="none" w:sz="0" w:space="0" w:color="auto"/>
        <w:bottom w:val="none" w:sz="0" w:space="0" w:color="auto"/>
        <w:right w:val="none" w:sz="0" w:space="0" w:color="auto"/>
      </w:divBdr>
      <w:divsChild>
        <w:div w:id="65550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7536">
      <w:bodyDiv w:val="1"/>
      <w:marLeft w:val="0"/>
      <w:marRight w:val="0"/>
      <w:marTop w:val="0"/>
      <w:marBottom w:val="0"/>
      <w:divBdr>
        <w:top w:val="none" w:sz="0" w:space="0" w:color="auto"/>
        <w:left w:val="none" w:sz="0" w:space="0" w:color="auto"/>
        <w:bottom w:val="none" w:sz="0" w:space="0" w:color="auto"/>
        <w:right w:val="none" w:sz="0" w:space="0" w:color="auto"/>
      </w:divBdr>
    </w:div>
    <w:div w:id="732314562">
      <w:bodyDiv w:val="1"/>
      <w:marLeft w:val="0"/>
      <w:marRight w:val="0"/>
      <w:marTop w:val="0"/>
      <w:marBottom w:val="0"/>
      <w:divBdr>
        <w:top w:val="none" w:sz="0" w:space="0" w:color="auto"/>
        <w:left w:val="none" w:sz="0" w:space="0" w:color="auto"/>
        <w:bottom w:val="none" w:sz="0" w:space="0" w:color="auto"/>
        <w:right w:val="none" w:sz="0" w:space="0" w:color="auto"/>
      </w:divBdr>
    </w:div>
    <w:div w:id="732582510">
      <w:bodyDiv w:val="1"/>
      <w:marLeft w:val="0"/>
      <w:marRight w:val="0"/>
      <w:marTop w:val="0"/>
      <w:marBottom w:val="0"/>
      <w:divBdr>
        <w:top w:val="none" w:sz="0" w:space="0" w:color="auto"/>
        <w:left w:val="none" w:sz="0" w:space="0" w:color="auto"/>
        <w:bottom w:val="none" w:sz="0" w:space="0" w:color="auto"/>
        <w:right w:val="none" w:sz="0" w:space="0" w:color="auto"/>
      </w:divBdr>
    </w:div>
    <w:div w:id="733163336">
      <w:bodyDiv w:val="1"/>
      <w:marLeft w:val="0"/>
      <w:marRight w:val="0"/>
      <w:marTop w:val="0"/>
      <w:marBottom w:val="0"/>
      <w:divBdr>
        <w:top w:val="none" w:sz="0" w:space="0" w:color="auto"/>
        <w:left w:val="none" w:sz="0" w:space="0" w:color="auto"/>
        <w:bottom w:val="none" w:sz="0" w:space="0" w:color="auto"/>
        <w:right w:val="none" w:sz="0" w:space="0" w:color="auto"/>
      </w:divBdr>
      <w:divsChild>
        <w:div w:id="69474937">
          <w:marLeft w:val="0"/>
          <w:marRight w:val="0"/>
          <w:marTop w:val="0"/>
          <w:marBottom w:val="0"/>
          <w:divBdr>
            <w:top w:val="none" w:sz="0" w:space="0" w:color="auto"/>
            <w:left w:val="none" w:sz="0" w:space="0" w:color="auto"/>
            <w:bottom w:val="none" w:sz="0" w:space="0" w:color="auto"/>
            <w:right w:val="none" w:sz="0" w:space="0" w:color="auto"/>
          </w:divBdr>
        </w:div>
      </w:divsChild>
    </w:div>
    <w:div w:id="764764468">
      <w:bodyDiv w:val="1"/>
      <w:marLeft w:val="0"/>
      <w:marRight w:val="0"/>
      <w:marTop w:val="0"/>
      <w:marBottom w:val="0"/>
      <w:divBdr>
        <w:top w:val="none" w:sz="0" w:space="0" w:color="auto"/>
        <w:left w:val="none" w:sz="0" w:space="0" w:color="auto"/>
        <w:bottom w:val="none" w:sz="0" w:space="0" w:color="auto"/>
        <w:right w:val="none" w:sz="0" w:space="0" w:color="auto"/>
      </w:divBdr>
    </w:div>
    <w:div w:id="765541370">
      <w:bodyDiv w:val="1"/>
      <w:marLeft w:val="0"/>
      <w:marRight w:val="0"/>
      <w:marTop w:val="0"/>
      <w:marBottom w:val="0"/>
      <w:divBdr>
        <w:top w:val="none" w:sz="0" w:space="0" w:color="auto"/>
        <w:left w:val="none" w:sz="0" w:space="0" w:color="auto"/>
        <w:bottom w:val="none" w:sz="0" w:space="0" w:color="auto"/>
        <w:right w:val="none" w:sz="0" w:space="0" w:color="auto"/>
      </w:divBdr>
    </w:div>
    <w:div w:id="775827337">
      <w:bodyDiv w:val="1"/>
      <w:marLeft w:val="0"/>
      <w:marRight w:val="0"/>
      <w:marTop w:val="0"/>
      <w:marBottom w:val="0"/>
      <w:divBdr>
        <w:top w:val="none" w:sz="0" w:space="0" w:color="auto"/>
        <w:left w:val="none" w:sz="0" w:space="0" w:color="auto"/>
        <w:bottom w:val="none" w:sz="0" w:space="0" w:color="auto"/>
        <w:right w:val="none" w:sz="0" w:space="0" w:color="auto"/>
      </w:divBdr>
    </w:div>
    <w:div w:id="776096434">
      <w:bodyDiv w:val="1"/>
      <w:marLeft w:val="0"/>
      <w:marRight w:val="0"/>
      <w:marTop w:val="0"/>
      <w:marBottom w:val="0"/>
      <w:divBdr>
        <w:top w:val="none" w:sz="0" w:space="0" w:color="auto"/>
        <w:left w:val="none" w:sz="0" w:space="0" w:color="auto"/>
        <w:bottom w:val="none" w:sz="0" w:space="0" w:color="auto"/>
        <w:right w:val="none" w:sz="0" w:space="0" w:color="auto"/>
      </w:divBdr>
    </w:div>
    <w:div w:id="786045815">
      <w:bodyDiv w:val="1"/>
      <w:marLeft w:val="0"/>
      <w:marRight w:val="0"/>
      <w:marTop w:val="0"/>
      <w:marBottom w:val="0"/>
      <w:divBdr>
        <w:top w:val="none" w:sz="0" w:space="0" w:color="auto"/>
        <w:left w:val="none" w:sz="0" w:space="0" w:color="auto"/>
        <w:bottom w:val="none" w:sz="0" w:space="0" w:color="auto"/>
        <w:right w:val="none" w:sz="0" w:space="0" w:color="auto"/>
      </w:divBdr>
    </w:div>
    <w:div w:id="792863028">
      <w:bodyDiv w:val="1"/>
      <w:marLeft w:val="0"/>
      <w:marRight w:val="0"/>
      <w:marTop w:val="0"/>
      <w:marBottom w:val="0"/>
      <w:divBdr>
        <w:top w:val="none" w:sz="0" w:space="0" w:color="auto"/>
        <w:left w:val="none" w:sz="0" w:space="0" w:color="auto"/>
        <w:bottom w:val="none" w:sz="0" w:space="0" w:color="auto"/>
        <w:right w:val="none" w:sz="0" w:space="0" w:color="auto"/>
      </w:divBdr>
    </w:div>
    <w:div w:id="795950071">
      <w:bodyDiv w:val="1"/>
      <w:marLeft w:val="0"/>
      <w:marRight w:val="0"/>
      <w:marTop w:val="0"/>
      <w:marBottom w:val="0"/>
      <w:divBdr>
        <w:top w:val="none" w:sz="0" w:space="0" w:color="auto"/>
        <w:left w:val="none" w:sz="0" w:space="0" w:color="auto"/>
        <w:bottom w:val="none" w:sz="0" w:space="0" w:color="auto"/>
        <w:right w:val="none" w:sz="0" w:space="0" w:color="auto"/>
      </w:divBdr>
    </w:div>
    <w:div w:id="803079685">
      <w:bodyDiv w:val="1"/>
      <w:marLeft w:val="0"/>
      <w:marRight w:val="0"/>
      <w:marTop w:val="0"/>
      <w:marBottom w:val="0"/>
      <w:divBdr>
        <w:top w:val="none" w:sz="0" w:space="0" w:color="auto"/>
        <w:left w:val="none" w:sz="0" w:space="0" w:color="auto"/>
        <w:bottom w:val="none" w:sz="0" w:space="0" w:color="auto"/>
        <w:right w:val="none" w:sz="0" w:space="0" w:color="auto"/>
      </w:divBdr>
    </w:div>
    <w:div w:id="812065632">
      <w:bodyDiv w:val="1"/>
      <w:marLeft w:val="0"/>
      <w:marRight w:val="0"/>
      <w:marTop w:val="0"/>
      <w:marBottom w:val="0"/>
      <w:divBdr>
        <w:top w:val="none" w:sz="0" w:space="0" w:color="auto"/>
        <w:left w:val="none" w:sz="0" w:space="0" w:color="auto"/>
        <w:bottom w:val="none" w:sz="0" w:space="0" w:color="auto"/>
        <w:right w:val="none" w:sz="0" w:space="0" w:color="auto"/>
      </w:divBdr>
    </w:div>
    <w:div w:id="816725753">
      <w:bodyDiv w:val="1"/>
      <w:marLeft w:val="0"/>
      <w:marRight w:val="0"/>
      <w:marTop w:val="0"/>
      <w:marBottom w:val="0"/>
      <w:divBdr>
        <w:top w:val="none" w:sz="0" w:space="0" w:color="auto"/>
        <w:left w:val="none" w:sz="0" w:space="0" w:color="auto"/>
        <w:bottom w:val="none" w:sz="0" w:space="0" w:color="auto"/>
        <w:right w:val="none" w:sz="0" w:space="0" w:color="auto"/>
      </w:divBdr>
    </w:div>
    <w:div w:id="825166712">
      <w:bodyDiv w:val="1"/>
      <w:marLeft w:val="0"/>
      <w:marRight w:val="0"/>
      <w:marTop w:val="0"/>
      <w:marBottom w:val="0"/>
      <w:divBdr>
        <w:top w:val="none" w:sz="0" w:space="0" w:color="auto"/>
        <w:left w:val="none" w:sz="0" w:space="0" w:color="auto"/>
        <w:bottom w:val="none" w:sz="0" w:space="0" w:color="auto"/>
        <w:right w:val="none" w:sz="0" w:space="0" w:color="auto"/>
      </w:divBdr>
    </w:div>
    <w:div w:id="828207934">
      <w:bodyDiv w:val="1"/>
      <w:marLeft w:val="0"/>
      <w:marRight w:val="0"/>
      <w:marTop w:val="0"/>
      <w:marBottom w:val="0"/>
      <w:divBdr>
        <w:top w:val="none" w:sz="0" w:space="0" w:color="auto"/>
        <w:left w:val="none" w:sz="0" w:space="0" w:color="auto"/>
        <w:bottom w:val="none" w:sz="0" w:space="0" w:color="auto"/>
        <w:right w:val="none" w:sz="0" w:space="0" w:color="auto"/>
      </w:divBdr>
    </w:div>
    <w:div w:id="837232354">
      <w:bodyDiv w:val="1"/>
      <w:marLeft w:val="0"/>
      <w:marRight w:val="0"/>
      <w:marTop w:val="0"/>
      <w:marBottom w:val="0"/>
      <w:divBdr>
        <w:top w:val="none" w:sz="0" w:space="0" w:color="auto"/>
        <w:left w:val="none" w:sz="0" w:space="0" w:color="auto"/>
        <w:bottom w:val="none" w:sz="0" w:space="0" w:color="auto"/>
        <w:right w:val="none" w:sz="0" w:space="0" w:color="auto"/>
      </w:divBdr>
      <w:divsChild>
        <w:div w:id="473257141">
          <w:marLeft w:val="547"/>
          <w:marRight w:val="0"/>
          <w:marTop w:val="154"/>
          <w:marBottom w:val="0"/>
          <w:divBdr>
            <w:top w:val="none" w:sz="0" w:space="0" w:color="auto"/>
            <w:left w:val="none" w:sz="0" w:space="0" w:color="auto"/>
            <w:bottom w:val="none" w:sz="0" w:space="0" w:color="auto"/>
            <w:right w:val="none" w:sz="0" w:space="0" w:color="auto"/>
          </w:divBdr>
        </w:div>
        <w:div w:id="965046371">
          <w:marLeft w:val="547"/>
          <w:marRight w:val="0"/>
          <w:marTop w:val="154"/>
          <w:marBottom w:val="0"/>
          <w:divBdr>
            <w:top w:val="none" w:sz="0" w:space="0" w:color="auto"/>
            <w:left w:val="none" w:sz="0" w:space="0" w:color="auto"/>
            <w:bottom w:val="none" w:sz="0" w:space="0" w:color="auto"/>
            <w:right w:val="none" w:sz="0" w:space="0" w:color="auto"/>
          </w:divBdr>
        </w:div>
        <w:div w:id="1226913777">
          <w:marLeft w:val="547"/>
          <w:marRight w:val="0"/>
          <w:marTop w:val="154"/>
          <w:marBottom w:val="0"/>
          <w:divBdr>
            <w:top w:val="none" w:sz="0" w:space="0" w:color="auto"/>
            <w:left w:val="none" w:sz="0" w:space="0" w:color="auto"/>
            <w:bottom w:val="none" w:sz="0" w:space="0" w:color="auto"/>
            <w:right w:val="none" w:sz="0" w:space="0" w:color="auto"/>
          </w:divBdr>
        </w:div>
        <w:div w:id="1269891094">
          <w:marLeft w:val="547"/>
          <w:marRight w:val="0"/>
          <w:marTop w:val="154"/>
          <w:marBottom w:val="0"/>
          <w:divBdr>
            <w:top w:val="none" w:sz="0" w:space="0" w:color="auto"/>
            <w:left w:val="none" w:sz="0" w:space="0" w:color="auto"/>
            <w:bottom w:val="none" w:sz="0" w:space="0" w:color="auto"/>
            <w:right w:val="none" w:sz="0" w:space="0" w:color="auto"/>
          </w:divBdr>
        </w:div>
        <w:div w:id="1704398886">
          <w:marLeft w:val="547"/>
          <w:marRight w:val="0"/>
          <w:marTop w:val="154"/>
          <w:marBottom w:val="0"/>
          <w:divBdr>
            <w:top w:val="none" w:sz="0" w:space="0" w:color="auto"/>
            <w:left w:val="none" w:sz="0" w:space="0" w:color="auto"/>
            <w:bottom w:val="none" w:sz="0" w:space="0" w:color="auto"/>
            <w:right w:val="none" w:sz="0" w:space="0" w:color="auto"/>
          </w:divBdr>
        </w:div>
        <w:div w:id="1782601638">
          <w:marLeft w:val="547"/>
          <w:marRight w:val="0"/>
          <w:marTop w:val="154"/>
          <w:marBottom w:val="0"/>
          <w:divBdr>
            <w:top w:val="none" w:sz="0" w:space="0" w:color="auto"/>
            <w:left w:val="none" w:sz="0" w:space="0" w:color="auto"/>
            <w:bottom w:val="none" w:sz="0" w:space="0" w:color="auto"/>
            <w:right w:val="none" w:sz="0" w:space="0" w:color="auto"/>
          </w:divBdr>
        </w:div>
      </w:divsChild>
    </w:div>
    <w:div w:id="858280427">
      <w:bodyDiv w:val="1"/>
      <w:marLeft w:val="0"/>
      <w:marRight w:val="0"/>
      <w:marTop w:val="0"/>
      <w:marBottom w:val="0"/>
      <w:divBdr>
        <w:top w:val="none" w:sz="0" w:space="0" w:color="auto"/>
        <w:left w:val="none" w:sz="0" w:space="0" w:color="auto"/>
        <w:bottom w:val="none" w:sz="0" w:space="0" w:color="auto"/>
        <w:right w:val="none" w:sz="0" w:space="0" w:color="auto"/>
      </w:divBdr>
    </w:div>
    <w:div w:id="862018262">
      <w:bodyDiv w:val="1"/>
      <w:marLeft w:val="0"/>
      <w:marRight w:val="0"/>
      <w:marTop w:val="0"/>
      <w:marBottom w:val="0"/>
      <w:divBdr>
        <w:top w:val="none" w:sz="0" w:space="0" w:color="auto"/>
        <w:left w:val="none" w:sz="0" w:space="0" w:color="auto"/>
        <w:bottom w:val="none" w:sz="0" w:space="0" w:color="auto"/>
        <w:right w:val="none" w:sz="0" w:space="0" w:color="auto"/>
      </w:divBdr>
    </w:div>
    <w:div w:id="865946079">
      <w:bodyDiv w:val="1"/>
      <w:marLeft w:val="0"/>
      <w:marRight w:val="0"/>
      <w:marTop w:val="0"/>
      <w:marBottom w:val="0"/>
      <w:divBdr>
        <w:top w:val="none" w:sz="0" w:space="0" w:color="auto"/>
        <w:left w:val="none" w:sz="0" w:space="0" w:color="auto"/>
        <w:bottom w:val="none" w:sz="0" w:space="0" w:color="auto"/>
        <w:right w:val="none" w:sz="0" w:space="0" w:color="auto"/>
      </w:divBdr>
    </w:div>
    <w:div w:id="874075505">
      <w:bodyDiv w:val="1"/>
      <w:marLeft w:val="0"/>
      <w:marRight w:val="0"/>
      <w:marTop w:val="0"/>
      <w:marBottom w:val="0"/>
      <w:divBdr>
        <w:top w:val="none" w:sz="0" w:space="0" w:color="auto"/>
        <w:left w:val="none" w:sz="0" w:space="0" w:color="auto"/>
        <w:bottom w:val="none" w:sz="0" w:space="0" w:color="auto"/>
        <w:right w:val="none" w:sz="0" w:space="0" w:color="auto"/>
      </w:divBdr>
    </w:div>
    <w:div w:id="875696732">
      <w:bodyDiv w:val="1"/>
      <w:marLeft w:val="0"/>
      <w:marRight w:val="0"/>
      <w:marTop w:val="0"/>
      <w:marBottom w:val="0"/>
      <w:divBdr>
        <w:top w:val="none" w:sz="0" w:space="0" w:color="auto"/>
        <w:left w:val="none" w:sz="0" w:space="0" w:color="auto"/>
        <w:bottom w:val="none" w:sz="0" w:space="0" w:color="auto"/>
        <w:right w:val="none" w:sz="0" w:space="0" w:color="auto"/>
      </w:divBdr>
    </w:div>
    <w:div w:id="876698792">
      <w:bodyDiv w:val="1"/>
      <w:marLeft w:val="0"/>
      <w:marRight w:val="0"/>
      <w:marTop w:val="0"/>
      <w:marBottom w:val="0"/>
      <w:divBdr>
        <w:top w:val="none" w:sz="0" w:space="0" w:color="auto"/>
        <w:left w:val="none" w:sz="0" w:space="0" w:color="auto"/>
        <w:bottom w:val="none" w:sz="0" w:space="0" w:color="auto"/>
        <w:right w:val="none" w:sz="0" w:space="0" w:color="auto"/>
      </w:divBdr>
    </w:div>
    <w:div w:id="895237748">
      <w:bodyDiv w:val="1"/>
      <w:marLeft w:val="0"/>
      <w:marRight w:val="0"/>
      <w:marTop w:val="0"/>
      <w:marBottom w:val="0"/>
      <w:divBdr>
        <w:top w:val="none" w:sz="0" w:space="0" w:color="auto"/>
        <w:left w:val="none" w:sz="0" w:space="0" w:color="auto"/>
        <w:bottom w:val="none" w:sz="0" w:space="0" w:color="auto"/>
        <w:right w:val="none" w:sz="0" w:space="0" w:color="auto"/>
      </w:divBdr>
    </w:div>
    <w:div w:id="915627677">
      <w:bodyDiv w:val="1"/>
      <w:marLeft w:val="0"/>
      <w:marRight w:val="0"/>
      <w:marTop w:val="0"/>
      <w:marBottom w:val="0"/>
      <w:divBdr>
        <w:top w:val="none" w:sz="0" w:space="0" w:color="auto"/>
        <w:left w:val="none" w:sz="0" w:space="0" w:color="auto"/>
        <w:bottom w:val="none" w:sz="0" w:space="0" w:color="auto"/>
        <w:right w:val="none" w:sz="0" w:space="0" w:color="auto"/>
      </w:divBdr>
    </w:div>
    <w:div w:id="924924749">
      <w:bodyDiv w:val="1"/>
      <w:marLeft w:val="0"/>
      <w:marRight w:val="0"/>
      <w:marTop w:val="0"/>
      <w:marBottom w:val="0"/>
      <w:divBdr>
        <w:top w:val="none" w:sz="0" w:space="0" w:color="auto"/>
        <w:left w:val="none" w:sz="0" w:space="0" w:color="auto"/>
        <w:bottom w:val="none" w:sz="0" w:space="0" w:color="auto"/>
        <w:right w:val="none" w:sz="0" w:space="0" w:color="auto"/>
      </w:divBdr>
    </w:div>
    <w:div w:id="932278900">
      <w:bodyDiv w:val="1"/>
      <w:marLeft w:val="0"/>
      <w:marRight w:val="0"/>
      <w:marTop w:val="0"/>
      <w:marBottom w:val="0"/>
      <w:divBdr>
        <w:top w:val="none" w:sz="0" w:space="0" w:color="auto"/>
        <w:left w:val="none" w:sz="0" w:space="0" w:color="auto"/>
        <w:bottom w:val="none" w:sz="0" w:space="0" w:color="auto"/>
        <w:right w:val="none" w:sz="0" w:space="0" w:color="auto"/>
      </w:divBdr>
    </w:div>
    <w:div w:id="941228964">
      <w:bodyDiv w:val="1"/>
      <w:marLeft w:val="0"/>
      <w:marRight w:val="0"/>
      <w:marTop w:val="0"/>
      <w:marBottom w:val="0"/>
      <w:divBdr>
        <w:top w:val="none" w:sz="0" w:space="0" w:color="auto"/>
        <w:left w:val="none" w:sz="0" w:space="0" w:color="auto"/>
        <w:bottom w:val="none" w:sz="0" w:space="0" w:color="auto"/>
        <w:right w:val="none" w:sz="0" w:space="0" w:color="auto"/>
      </w:divBdr>
    </w:div>
    <w:div w:id="952438694">
      <w:bodyDiv w:val="1"/>
      <w:marLeft w:val="0"/>
      <w:marRight w:val="0"/>
      <w:marTop w:val="0"/>
      <w:marBottom w:val="0"/>
      <w:divBdr>
        <w:top w:val="none" w:sz="0" w:space="0" w:color="auto"/>
        <w:left w:val="none" w:sz="0" w:space="0" w:color="auto"/>
        <w:bottom w:val="none" w:sz="0" w:space="0" w:color="auto"/>
        <w:right w:val="none" w:sz="0" w:space="0" w:color="auto"/>
      </w:divBdr>
    </w:div>
    <w:div w:id="953555750">
      <w:bodyDiv w:val="1"/>
      <w:marLeft w:val="0"/>
      <w:marRight w:val="0"/>
      <w:marTop w:val="0"/>
      <w:marBottom w:val="0"/>
      <w:divBdr>
        <w:top w:val="none" w:sz="0" w:space="0" w:color="auto"/>
        <w:left w:val="none" w:sz="0" w:space="0" w:color="auto"/>
        <w:bottom w:val="none" w:sz="0" w:space="0" w:color="auto"/>
        <w:right w:val="none" w:sz="0" w:space="0" w:color="auto"/>
      </w:divBdr>
    </w:div>
    <w:div w:id="963845834">
      <w:bodyDiv w:val="1"/>
      <w:marLeft w:val="0"/>
      <w:marRight w:val="0"/>
      <w:marTop w:val="0"/>
      <w:marBottom w:val="0"/>
      <w:divBdr>
        <w:top w:val="none" w:sz="0" w:space="0" w:color="auto"/>
        <w:left w:val="none" w:sz="0" w:space="0" w:color="auto"/>
        <w:bottom w:val="none" w:sz="0" w:space="0" w:color="auto"/>
        <w:right w:val="none" w:sz="0" w:space="0" w:color="auto"/>
      </w:divBdr>
    </w:div>
    <w:div w:id="972097837">
      <w:bodyDiv w:val="1"/>
      <w:marLeft w:val="0"/>
      <w:marRight w:val="0"/>
      <w:marTop w:val="0"/>
      <w:marBottom w:val="0"/>
      <w:divBdr>
        <w:top w:val="none" w:sz="0" w:space="0" w:color="auto"/>
        <w:left w:val="none" w:sz="0" w:space="0" w:color="auto"/>
        <w:bottom w:val="none" w:sz="0" w:space="0" w:color="auto"/>
        <w:right w:val="none" w:sz="0" w:space="0" w:color="auto"/>
      </w:divBdr>
    </w:div>
    <w:div w:id="973868489">
      <w:bodyDiv w:val="1"/>
      <w:marLeft w:val="0"/>
      <w:marRight w:val="0"/>
      <w:marTop w:val="0"/>
      <w:marBottom w:val="0"/>
      <w:divBdr>
        <w:top w:val="none" w:sz="0" w:space="0" w:color="auto"/>
        <w:left w:val="none" w:sz="0" w:space="0" w:color="auto"/>
        <w:bottom w:val="none" w:sz="0" w:space="0" w:color="auto"/>
        <w:right w:val="none" w:sz="0" w:space="0" w:color="auto"/>
      </w:divBdr>
    </w:div>
    <w:div w:id="974214365">
      <w:bodyDiv w:val="1"/>
      <w:marLeft w:val="0"/>
      <w:marRight w:val="0"/>
      <w:marTop w:val="0"/>
      <w:marBottom w:val="0"/>
      <w:divBdr>
        <w:top w:val="none" w:sz="0" w:space="0" w:color="auto"/>
        <w:left w:val="none" w:sz="0" w:space="0" w:color="auto"/>
        <w:bottom w:val="none" w:sz="0" w:space="0" w:color="auto"/>
        <w:right w:val="none" w:sz="0" w:space="0" w:color="auto"/>
      </w:divBdr>
    </w:div>
    <w:div w:id="977688997">
      <w:bodyDiv w:val="1"/>
      <w:marLeft w:val="0"/>
      <w:marRight w:val="0"/>
      <w:marTop w:val="0"/>
      <w:marBottom w:val="0"/>
      <w:divBdr>
        <w:top w:val="none" w:sz="0" w:space="0" w:color="auto"/>
        <w:left w:val="none" w:sz="0" w:space="0" w:color="auto"/>
        <w:bottom w:val="none" w:sz="0" w:space="0" w:color="auto"/>
        <w:right w:val="none" w:sz="0" w:space="0" w:color="auto"/>
      </w:divBdr>
    </w:div>
    <w:div w:id="1004938729">
      <w:bodyDiv w:val="1"/>
      <w:marLeft w:val="0"/>
      <w:marRight w:val="0"/>
      <w:marTop w:val="0"/>
      <w:marBottom w:val="0"/>
      <w:divBdr>
        <w:top w:val="none" w:sz="0" w:space="0" w:color="auto"/>
        <w:left w:val="none" w:sz="0" w:space="0" w:color="auto"/>
        <w:bottom w:val="none" w:sz="0" w:space="0" w:color="auto"/>
        <w:right w:val="none" w:sz="0" w:space="0" w:color="auto"/>
      </w:divBdr>
    </w:div>
    <w:div w:id="1006831728">
      <w:bodyDiv w:val="1"/>
      <w:marLeft w:val="0"/>
      <w:marRight w:val="0"/>
      <w:marTop w:val="0"/>
      <w:marBottom w:val="0"/>
      <w:divBdr>
        <w:top w:val="none" w:sz="0" w:space="0" w:color="auto"/>
        <w:left w:val="none" w:sz="0" w:space="0" w:color="auto"/>
        <w:bottom w:val="none" w:sz="0" w:space="0" w:color="auto"/>
        <w:right w:val="none" w:sz="0" w:space="0" w:color="auto"/>
      </w:divBdr>
    </w:div>
    <w:div w:id="1007176280">
      <w:bodyDiv w:val="1"/>
      <w:marLeft w:val="0"/>
      <w:marRight w:val="0"/>
      <w:marTop w:val="0"/>
      <w:marBottom w:val="0"/>
      <w:divBdr>
        <w:top w:val="none" w:sz="0" w:space="0" w:color="auto"/>
        <w:left w:val="none" w:sz="0" w:space="0" w:color="auto"/>
        <w:bottom w:val="none" w:sz="0" w:space="0" w:color="auto"/>
        <w:right w:val="none" w:sz="0" w:space="0" w:color="auto"/>
      </w:divBdr>
    </w:div>
    <w:div w:id="1011950239">
      <w:bodyDiv w:val="1"/>
      <w:marLeft w:val="0"/>
      <w:marRight w:val="0"/>
      <w:marTop w:val="0"/>
      <w:marBottom w:val="0"/>
      <w:divBdr>
        <w:top w:val="none" w:sz="0" w:space="0" w:color="auto"/>
        <w:left w:val="none" w:sz="0" w:space="0" w:color="auto"/>
        <w:bottom w:val="none" w:sz="0" w:space="0" w:color="auto"/>
        <w:right w:val="none" w:sz="0" w:space="0" w:color="auto"/>
      </w:divBdr>
    </w:div>
    <w:div w:id="1020354496">
      <w:bodyDiv w:val="1"/>
      <w:marLeft w:val="0"/>
      <w:marRight w:val="0"/>
      <w:marTop w:val="0"/>
      <w:marBottom w:val="0"/>
      <w:divBdr>
        <w:top w:val="none" w:sz="0" w:space="0" w:color="auto"/>
        <w:left w:val="none" w:sz="0" w:space="0" w:color="auto"/>
        <w:bottom w:val="none" w:sz="0" w:space="0" w:color="auto"/>
        <w:right w:val="none" w:sz="0" w:space="0" w:color="auto"/>
      </w:divBdr>
    </w:div>
    <w:div w:id="1024014190">
      <w:bodyDiv w:val="1"/>
      <w:marLeft w:val="0"/>
      <w:marRight w:val="0"/>
      <w:marTop w:val="0"/>
      <w:marBottom w:val="0"/>
      <w:divBdr>
        <w:top w:val="none" w:sz="0" w:space="0" w:color="auto"/>
        <w:left w:val="none" w:sz="0" w:space="0" w:color="auto"/>
        <w:bottom w:val="none" w:sz="0" w:space="0" w:color="auto"/>
        <w:right w:val="none" w:sz="0" w:space="0" w:color="auto"/>
      </w:divBdr>
    </w:div>
    <w:div w:id="1036392430">
      <w:bodyDiv w:val="1"/>
      <w:marLeft w:val="0"/>
      <w:marRight w:val="0"/>
      <w:marTop w:val="0"/>
      <w:marBottom w:val="0"/>
      <w:divBdr>
        <w:top w:val="none" w:sz="0" w:space="0" w:color="auto"/>
        <w:left w:val="none" w:sz="0" w:space="0" w:color="auto"/>
        <w:bottom w:val="none" w:sz="0" w:space="0" w:color="auto"/>
        <w:right w:val="none" w:sz="0" w:space="0" w:color="auto"/>
      </w:divBdr>
    </w:div>
    <w:div w:id="1055352106">
      <w:bodyDiv w:val="1"/>
      <w:marLeft w:val="0"/>
      <w:marRight w:val="0"/>
      <w:marTop w:val="0"/>
      <w:marBottom w:val="0"/>
      <w:divBdr>
        <w:top w:val="none" w:sz="0" w:space="0" w:color="auto"/>
        <w:left w:val="none" w:sz="0" w:space="0" w:color="auto"/>
        <w:bottom w:val="none" w:sz="0" w:space="0" w:color="auto"/>
        <w:right w:val="none" w:sz="0" w:space="0" w:color="auto"/>
      </w:divBdr>
    </w:div>
    <w:div w:id="1057702295">
      <w:bodyDiv w:val="1"/>
      <w:marLeft w:val="0"/>
      <w:marRight w:val="0"/>
      <w:marTop w:val="0"/>
      <w:marBottom w:val="0"/>
      <w:divBdr>
        <w:top w:val="none" w:sz="0" w:space="0" w:color="auto"/>
        <w:left w:val="none" w:sz="0" w:space="0" w:color="auto"/>
        <w:bottom w:val="none" w:sz="0" w:space="0" w:color="auto"/>
        <w:right w:val="none" w:sz="0" w:space="0" w:color="auto"/>
      </w:divBdr>
    </w:div>
    <w:div w:id="1062560089">
      <w:bodyDiv w:val="1"/>
      <w:marLeft w:val="0"/>
      <w:marRight w:val="0"/>
      <w:marTop w:val="0"/>
      <w:marBottom w:val="0"/>
      <w:divBdr>
        <w:top w:val="none" w:sz="0" w:space="0" w:color="auto"/>
        <w:left w:val="none" w:sz="0" w:space="0" w:color="auto"/>
        <w:bottom w:val="none" w:sz="0" w:space="0" w:color="auto"/>
        <w:right w:val="none" w:sz="0" w:space="0" w:color="auto"/>
      </w:divBdr>
      <w:divsChild>
        <w:div w:id="664743410">
          <w:marLeft w:val="0"/>
          <w:marRight w:val="0"/>
          <w:marTop w:val="0"/>
          <w:marBottom w:val="0"/>
          <w:divBdr>
            <w:top w:val="none" w:sz="0" w:space="0" w:color="auto"/>
            <w:left w:val="none" w:sz="0" w:space="0" w:color="auto"/>
            <w:bottom w:val="none" w:sz="0" w:space="0" w:color="auto"/>
            <w:right w:val="none" w:sz="0" w:space="0" w:color="auto"/>
          </w:divBdr>
        </w:div>
      </w:divsChild>
    </w:div>
    <w:div w:id="1067721990">
      <w:bodyDiv w:val="1"/>
      <w:marLeft w:val="0"/>
      <w:marRight w:val="0"/>
      <w:marTop w:val="0"/>
      <w:marBottom w:val="0"/>
      <w:divBdr>
        <w:top w:val="none" w:sz="0" w:space="0" w:color="auto"/>
        <w:left w:val="none" w:sz="0" w:space="0" w:color="auto"/>
        <w:bottom w:val="none" w:sz="0" w:space="0" w:color="auto"/>
        <w:right w:val="none" w:sz="0" w:space="0" w:color="auto"/>
      </w:divBdr>
    </w:div>
    <w:div w:id="1070730253">
      <w:bodyDiv w:val="1"/>
      <w:marLeft w:val="0"/>
      <w:marRight w:val="0"/>
      <w:marTop w:val="0"/>
      <w:marBottom w:val="0"/>
      <w:divBdr>
        <w:top w:val="none" w:sz="0" w:space="0" w:color="auto"/>
        <w:left w:val="none" w:sz="0" w:space="0" w:color="auto"/>
        <w:bottom w:val="none" w:sz="0" w:space="0" w:color="auto"/>
        <w:right w:val="none" w:sz="0" w:space="0" w:color="auto"/>
      </w:divBdr>
    </w:div>
    <w:div w:id="1087926066">
      <w:bodyDiv w:val="1"/>
      <w:marLeft w:val="0"/>
      <w:marRight w:val="0"/>
      <w:marTop w:val="0"/>
      <w:marBottom w:val="0"/>
      <w:divBdr>
        <w:top w:val="none" w:sz="0" w:space="0" w:color="auto"/>
        <w:left w:val="none" w:sz="0" w:space="0" w:color="auto"/>
        <w:bottom w:val="none" w:sz="0" w:space="0" w:color="auto"/>
        <w:right w:val="none" w:sz="0" w:space="0" w:color="auto"/>
      </w:divBdr>
    </w:div>
    <w:div w:id="1088696771">
      <w:bodyDiv w:val="1"/>
      <w:marLeft w:val="0"/>
      <w:marRight w:val="0"/>
      <w:marTop w:val="0"/>
      <w:marBottom w:val="0"/>
      <w:divBdr>
        <w:top w:val="none" w:sz="0" w:space="0" w:color="auto"/>
        <w:left w:val="none" w:sz="0" w:space="0" w:color="auto"/>
        <w:bottom w:val="none" w:sz="0" w:space="0" w:color="auto"/>
        <w:right w:val="none" w:sz="0" w:space="0" w:color="auto"/>
      </w:divBdr>
    </w:div>
    <w:div w:id="1104153929">
      <w:bodyDiv w:val="1"/>
      <w:marLeft w:val="0"/>
      <w:marRight w:val="0"/>
      <w:marTop w:val="0"/>
      <w:marBottom w:val="0"/>
      <w:divBdr>
        <w:top w:val="none" w:sz="0" w:space="0" w:color="auto"/>
        <w:left w:val="none" w:sz="0" w:space="0" w:color="auto"/>
        <w:bottom w:val="none" w:sz="0" w:space="0" w:color="auto"/>
        <w:right w:val="none" w:sz="0" w:space="0" w:color="auto"/>
      </w:divBdr>
      <w:divsChild>
        <w:div w:id="584149778">
          <w:marLeft w:val="360"/>
          <w:marRight w:val="0"/>
          <w:marTop w:val="200"/>
          <w:marBottom w:val="240"/>
          <w:divBdr>
            <w:top w:val="none" w:sz="0" w:space="0" w:color="auto"/>
            <w:left w:val="none" w:sz="0" w:space="0" w:color="auto"/>
            <w:bottom w:val="none" w:sz="0" w:space="0" w:color="auto"/>
            <w:right w:val="none" w:sz="0" w:space="0" w:color="auto"/>
          </w:divBdr>
        </w:div>
      </w:divsChild>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31090951">
      <w:bodyDiv w:val="1"/>
      <w:marLeft w:val="0"/>
      <w:marRight w:val="0"/>
      <w:marTop w:val="0"/>
      <w:marBottom w:val="0"/>
      <w:divBdr>
        <w:top w:val="none" w:sz="0" w:space="0" w:color="auto"/>
        <w:left w:val="none" w:sz="0" w:space="0" w:color="auto"/>
        <w:bottom w:val="none" w:sz="0" w:space="0" w:color="auto"/>
        <w:right w:val="none" w:sz="0" w:space="0" w:color="auto"/>
      </w:divBdr>
    </w:div>
    <w:div w:id="1135610499">
      <w:bodyDiv w:val="1"/>
      <w:marLeft w:val="0"/>
      <w:marRight w:val="0"/>
      <w:marTop w:val="0"/>
      <w:marBottom w:val="0"/>
      <w:divBdr>
        <w:top w:val="none" w:sz="0" w:space="0" w:color="auto"/>
        <w:left w:val="none" w:sz="0" w:space="0" w:color="auto"/>
        <w:bottom w:val="none" w:sz="0" w:space="0" w:color="auto"/>
        <w:right w:val="none" w:sz="0" w:space="0" w:color="auto"/>
      </w:divBdr>
    </w:div>
    <w:div w:id="1144007313">
      <w:bodyDiv w:val="1"/>
      <w:marLeft w:val="0"/>
      <w:marRight w:val="0"/>
      <w:marTop w:val="0"/>
      <w:marBottom w:val="0"/>
      <w:divBdr>
        <w:top w:val="none" w:sz="0" w:space="0" w:color="auto"/>
        <w:left w:val="none" w:sz="0" w:space="0" w:color="auto"/>
        <w:bottom w:val="none" w:sz="0" w:space="0" w:color="auto"/>
        <w:right w:val="none" w:sz="0" w:space="0" w:color="auto"/>
      </w:divBdr>
    </w:div>
    <w:div w:id="1147354007">
      <w:bodyDiv w:val="1"/>
      <w:marLeft w:val="0"/>
      <w:marRight w:val="0"/>
      <w:marTop w:val="0"/>
      <w:marBottom w:val="0"/>
      <w:divBdr>
        <w:top w:val="none" w:sz="0" w:space="0" w:color="auto"/>
        <w:left w:val="none" w:sz="0" w:space="0" w:color="auto"/>
        <w:bottom w:val="none" w:sz="0" w:space="0" w:color="auto"/>
        <w:right w:val="none" w:sz="0" w:space="0" w:color="auto"/>
      </w:divBdr>
    </w:div>
    <w:div w:id="1159426530">
      <w:bodyDiv w:val="1"/>
      <w:marLeft w:val="0"/>
      <w:marRight w:val="0"/>
      <w:marTop w:val="0"/>
      <w:marBottom w:val="0"/>
      <w:divBdr>
        <w:top w:val="none" w:sz="0" w:space="0" w:color="auto"/>
        <w:left w:val="none" w:sz="0" w:space="0" w:color="auto"/>
        <w:bottom w:val="none" w:sz="0" w:space="0" w:color="auto"/>
        <w:right w:val="none" w:sz="0" w:space="0" w:color="auto"/>
      </w:divBdr>
    </w:div>
    <w:div w:id="1176767182">
      <w:bodyDiv w:val="1"/>
      <w:marLeft w:val="0"/>
      <w:marRight w:val="0"/>
      <w:marTop w:val="0"/>
      <w:marBottom w:val="0"/>
      <w:divBdr>
        <w:top w:val="none" w:sz="0" w:space="0" w:color="auto"/>
        <w:left w:val="none" w:sz="0" w:space="0" w:color="auto"/>
        <w:bottom w:val="none" w:sz="0" w:space="0" w:color="auto"/>
        <w:right w:val="none" w:sz="0" w:space="0" w:color="auto"/>
      </w:divBdr>
    </w:div>
    <w:div w:id="1178813198">
      <w:bodyDiv w:val="1"/>
      <w:marLeft w:val="0"/>
      <w:marRight w:val="0"/>
      <w:marTop w:val="0"/>
      <w:marBottom w:val="0"/>
      <w:divBdr>
        <w:top w:val="none" w:sz="0" w:space="0" w:color="auto"/>
        <w:left w:val="none" w:sz="0" w:space="0" w:color="auto"/>
        <w:bottom w:val="none" w:sz="0" w:space="0" w:color="auto"/>
        <w:right w:val="none" w:sz="0" w:space="0" w:color="auto"/>
      </w:divBdr>
    </w:div>
    <w:div w:id="1188375186">
      <w:bodyDiv w:val="1"/>
      <w:marLeft w:val="0"/>
      <w:marRight w:val="0"/>
      <w:marTop w:val="0"/>
      <w:marBottom w:val="0"/>
      <w:divBdr>
        <w:top w:val="none" w:sz="0" w:space="0" w:color="auto"/>
        <w:left w:val="none" w:sz="0" w:space="0" w:color="auto"/>
        <w:bottom w:val="none" w:sz="0" w:space="0" w:color="auto"/>
        <w:right w:val="none" w:sz="0" w:space="0" w:color="auto"/>
      </w:divBdr>
    </w:div>
    <w:div w:id="1203052363">
      <w:bodyDiv w:val="1"/>
      <w:marLeft w:val="0"/>
      <w:marRight w:val="0"/>
      <w:marTop w:val="0"/>
      <w:marBottom w:val="0"/>
      <w:divBdr>
        <w:top w:val="none" w:sz="0" w:space="0" w:color="auto"/>
        <w:left w:val="none" w:sz="0" w:space="0" w:color="auto"/>
        <w:bottom w:val="none" w:sz="0" w:space="0" w:color="auto"/>
        <w:right w:val="none" w:sz="0" w:space="0" w:color="auto"/>
      </w:divBdr>
      <w:divsChild>
        <w:div w:id="751048547">
          <w:marLeft w:val="0"/>
          <w:marRight w:val="0"/>
          <w:marTop w:val="0"/>
          <w:marBottom w:val="0"/>
          <w:divBdr>
            <w:top w:val="none" w:sz="0" w:space="0" w:color="auto"/>
            <w:left w:val="none" w:sz="0" w:space="0" w:color="auto"/>
            <w:bottom w:val="none" w:sz="0" w:space="0" w:color="auto"/>
            <w:right w:val="none" w:sz="0" w:space="0" w:color="auto"/>
          </w:divBdr>
          <w:divsChild>
            <w:div w:id="2953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9093">
      <w:bodyDiv w:val="1"/>
      <w:marLeft w:val="0"/>
      <w:marRight w:val="0"/>
      <w:marTop w:val="0"/>
      <w:marBottom w:val="0"/>
      <w:divBdr>
        <w:top w:val="none" w:sz="0" w:space="0" w:color="auto"/>
        <w:left w:val="none" w:sz="0" w:space="0" w:color="auto"/>
        <w:bottom w:val="none" w:sz="0" w:space="0" w:color="auto"/>
        <w:right w:val="none" w:sz="0" w:space="0" w:color="auto"/>
      </w:divBdr>
    </w:div>
    <w:div w:id="1204755808">
      <w:bodyDiv w:val="1"/>
      <w:marLeft w:val="0"/>
      <w:marRight w:val="0"/>
      <w:marTop w:val="0"/>
      <w:marBottom w:val="0"/>
      <w:divBdr>
        <w:top w:val="none" w:sz="0" w:space="0" w:color="auto"/>
        <w:left w:val="none" w:sz="0" w:space="0" w:color="auto"/>
        <w:bottom w:val="none" w:sz="0" w:space="0" w:color="auto"/>
        <w:right w:val="none" w:sz="0" w:space="0" w:color="auto"/>
      </w:divBdr>
    </w:div>
    <w:div w:id="1220165166">
      <w:bodyDiv w:val="1"/>
      <w:marLeft w:val="0"/>
      <w:marRight w:val="0"/>
      <w:marTop w:val="0"/>
      <w:marBottom w:val="0"/>
      <w:divBdr>
        <w:top w:val="none" w:sz="0" w:space="0" w:color="auto"/>
        <w:left w:val="none" w:sz="0" w:space="0" w:color="auto"/>
        <w:bottom w:val="none" w:sz="0" w:space="0" w:color="auto"/>
        <w:right w:val="none" w:sz="0" w:space="0" w:color="auto"/>
      </w:divBdr>
    </w:div>
    <w:div w:id="1230382461">
      <w:bodyDiv w:val="1"/>
      <w:marLeft w:val="0"/>
      <w:marRight w:val="0"/>
      <w:marTop w:val="0"/>
      <w:marBottom w:val="0"/>
      <w:divBdr>
        <w:top w:val="none" w:sz="0" w:space="0" w:color="auto"/>
        <w:left w:val="none" w:sz="0" w:space="0" w:color="auto"/>
        <w:bottom w:val="none" w:sz="0" w:space="0" w:color="auto"/>
        <w:right w:val="none" w:sz="0" w:space="0" w:color="auto"/>
      </w:divBdr>
    </w:div>
    <w:div w:id="1234706152">
      <w:bodyDiv w:val="1"/>
      <w:marLeft w:val="0"/>
      <w:marRight w:val="0"/>
      <w:marTop w:val="0"/>
      <w:marBottom w:val="0"/>
      <w:divBdr>
        <w:top w:val="none" w:sz="0" w:space="0" w:color="auto"/>
        <w:left w:val="none" w:sz="0" w:space="0" w:color="auto"/>
        <w:bottom w:val="none" w:sz="0" w:space="0" w:color="auto"/>
        <w:right w:val="none" w:sz="0" w:space="0" w:color="auto"/>
      </w:divBdr>
    </w:div>
    <w:div w:id="1282541273">
      <w:bodyDiv w:val="1"/>
      <w:marLeft w:val="0"/>
      <w:marRight w:val="0"/>
      <w:marTop w:val="0"/>
      <w:marBottom w:val="0"/>
      <w:divBdr>
        <w:top w:val="none" w:sz="0" w:space="0" w:color="auto"/>
        <w:left w:val="none" w:sz="0" w:space="0" w:color="auto"/>
        <w:bottom w:val="none" w:sz="0" w:space="0" w:color="auto"/>
        <w:right w:val="none" w:sz="0" w:space="0" w:color="auto"/>
      </w:divBdr>
    </w:div>
    <w:div w:id="1286043363">
      <w:bodyDiv w:val="1"/>
      <w:marLeft w:val="0"/>
      <w:marRight w:val="0"/>
      <w:marTop w:val="0"/>
      <w:marBottom w:val="0"/>
      <w:divBdr>
        <w:top w:val="none" w:sz="0" w:space="0" w:color="auto"/>
        <w:left w:val="none" w:sz="0" w:space="0" w:color="auto"/>
        <w:bottom w:val="none" w:sz="0" w:space="0" w:color="auto"/>
        <w:right w:val="none" w:sz="0" w:space="0" w:color="auto"/>
      </w:divBdr>
    </w:div>
    <w:div w:id="1317103875">
      <w:bodyDiv w:val="1"/>
      <w:marLeft w:val="0"/>
      <w:marRight w:val="0"/>
      <w:marTop w:val="0"/>
      <w:marBottom w:val="0"/>
      <w:divBdr>
        <w:top w:val="none" w:sz="0" w:space="0" w:color="auto"/>
        <w:left w:val="none" w:sz="0" w:space="0" w:color="auto"/>
        <w:bottom w:val="none" w:sz="0" w:space="0" w:color="auto"/>
        <w:right w:val="none" w:sz="0" w:space="0" w:color="auto"/>
      </w:divBdr>
    </w:div>
    <w:div w:id="1317687474">
      <w:bodyDiv w:val="1"/>
      <w:marLeft w:val="0"/>
      <w:marRight w:val="0"/>
      <w:marTop w:val="0"/>
      <w:marBottom w:val="0"/>
      <w:divBdr>
        <w:top w:val="none" w:sz="0" w:space="0" w:color="auto"/>
        <w:left w:val="none" w:sz="0" w:space="0" w:color="auto"/>
        <w:bottom w:val="none" w:sz="0" w:space="0" w:color="auto"/>
        <w:right w:val="none" w:sz="0" w:space="0" w:color="auto"/>
      </w:divBdr>
    </w:div>
    <w:div w:id="1319309484">
      <w:bodyDiv w:val="1"/>
      <w:marLeft w:val="0"/>
      <w:marRight w:val="0"/>
      <w:marTop w:val="0"/>
      <w:marBottom w:val="0"/>
      <w:divBdr>
        <w:top w:val="none" w:sz="0" w:space="0" w:color="auto"/>
        <w:left w:val="none" w:sz="0" w:space="0" w:color="auto"/>
        <w:bottom w:val="none" w:sz="0" w:space="0" w:color="auto"/>
        <w:right w:val="none" w:sz="0" w:space="0" w:color="auto"/>
      </w:divBdr>
    </w:div>
    <w:div w:id="1333753612">
      <w:bodyDiv w:val="1"/>
      <w:marLeft w:val="0"/>
      <w:marRight w:val="0"/>
      <w:marTop w:val="0"/>
      <w:marBottom w:val="0"/>
      <w:divBdr>
        <w:top w:val="none" w:sz="0" w:space="0" w:color="auto"/>
        <w:left w:val="none" w:sz="0" w:space="0" w:color="auto"/>
        <w:bottom w:val="none" w:sz="0" w:space="0" w:color="auto"/>
        <w:right w:val="none" w:sz="0" w:space="0" w:color="auto"/>
      </w:divBdr>
    </w:div>
    <w:div w:id="1337154419">
      <w:bodyDiv w:val="1"/>
      <w:marLeft w:val="0"/>
      <w:marRight w:val="0"/>
      <w:marTop w:val="0"/>
      <w:marBottom w:val="0"/>
      <w:divBdr>
        <w:top w:val="none" w:sz="0" w:space="0" w:color="auto"/>
        <w:left w:val="none" w:sz="0" w:space="0" w:color="auto"/>
        <w:bottom w:val="none" w:sz="0" w:space="0" w:color="auto"/>
        <w:right w:val="none" w:sz="0" w:space="0" w:color="auto"/>
      </w:divBdr>
    </w:div>
    <w:div w:id="1346715454">
      <w:bodyDiv w:val="1"/>
      <w:marLeft w:val="0"/>
      <w:marRight w:val="0"/>
      <w:marTop w:val="0"/>
      <w:marBottom w:val="0"/>
      <w:divBdr>
        <w:top w:val="none" w:sz="0" w:space="0" w:color="auto"/>
        <w:left w:val="none" w:sz="0" w:space="0" w:color="auto"/>
        <w:bottom w:val="none" w:sz="0" w:space="0" w:color="auto"/>
        <w:right w:val="none" w:sz="0" w:space="0" w:color="auto"/>
      </w:divBdr>
    </w:div>
    <w:div w:id="1357845670">
      <w:bodyDiv w:val="1"/>
      <w:marLeft w:val="0"/>
      <w:marRight w:val="0"/>
      <w:marTop w:val="0"/>
      <w:marBottom w:val="0"/>
      <w:divBdr>
        <w:top w:val="none" w:sz="0" w:space="0" w:color="auto"/>
        <w:left w:val="none" w:sz="0" w:space="0" w:color="auto"/>
        <w:bottom w:val="none" w:sz="0" w:space="0" w:color="auto"/>
        <w:right w:val="none" w:sz="0" w:space="0" w:color="auto"/>
      </w:divBdr>
    </w:div>
    <w:div w:id="1359887887">
      <w:bodyDiv w:val="1"/>
      <w:marLeft w:val="0"/>
      <w:marRight w:val="0"/>
      <w:marTop w:val="0"/>
      <w:marBottom w:val="0"/>
      <w:divBdr>
        <w:top w:val="none" w:sz="0" w:space="0" w:color="auto"/>
        <w:left w:val="none" w:sz="0" w:space="0" w:color="auto"/>
        <w:bottom w:val="none" w:sz="0" w:space="0" w:color="auto"/>
        <w:right w:val="none" w:sz="0" w:space="0" w:color="auto"/>
      </w:divBdr>
    </w:div>
    <w:div w:id="1372919328">
      <w:bodyDiv w:val="1"/>
      <w:marLeft w:val="0"/>
      <w:marRight w:val="0"/>
      <w:marTop w:val="0"/>
      <w:marBottom w:val="0"/>
      <w:divBdr>
        <w:top w:val="none" w:sz="0" w:space="0" w:color="auto"/>
        <w:left w:val="none" w:sz="0" w:space="0" w:color="auto"/>
        <w:bottom w:val="none" w:sz="0" w:space="0" w:color="auto"/>
        <w:right w:val="none" w:sz="0" w:space="0" w:color="auto"/>
      </w:divBdr>
    </w:div>
    <w:div w:id="1386367594">
      <w:bodyDiv w:val="1"/>
      <w:marLeft w:val="0"/>
      <w:marRight w:val="0"/>
      <w:marTop w:val="0"/>
      <w:marBottom w:val="0"/>
      <w:divBdr>
        <w:top w:val="none" w:sz="0" w:space="0" w:color="auto"/>
        <w:left w:val="none" w:sz="0" w:space="0" w:color="auto"/>
        <w:bottom w:val="none" w:sz="0" w:space="0" w:color="auto"/>
        <w:right w:val="none" w:sz="0" w:space="0" w:color="auto"/>
      </w:divBdr>
    </w:div>
    <w:div w:id="1387415756">
      <w:bodyDiv w:val="1"/>
      <w:marLeft w:val="0"/>
      <w:marRight w:val="0"/>
      <w:marTop w:val="0"/>
      <w:marBottom w:val="0"/>
      <w:divBdr>
        <w:top w:val="none" w:sz="0" w:space="0" w:color="auto"/>
        <w:left w:val="none" w:sz="0" w:space="0" w:color="auto"/>
        <w:bottom w:val="none" w:sz="0" w:space="0" w:color="auto"/>
        <w:right w:val="none" w:sz="0" w:space="0" w:color="auto"/>
      </w:divBdr>
    </w:div>
    <w:div w:id="1391806012">
      <w:bodyDiv w:val="1"/>
      <w:marLeft w:val="0"/>
      <w:marRight w:val="0"/>
      <w:marTop w:val="0"/>
      <w:marBottom w:val="0"/>
      <w:divBdr>
        <w:top w:val="none" w:sz="0" w:space="0" w:color="auto"/>
        <w:left w:val="none" w:sz="0" w:space="0" w:color="auto"/>
        <w:bottom w:val="none" w:sz="0" w:space="0" w:color="auto"/>
        <w:right w:val="none" w:sz="0" w:space="0" w:color="auto"/>
      </w:divBdr>
    </w:div>
    <w:div w:id="1392463876">
      <w:bodyDiv w:val="1"/>
      <w:marLeft w:val="0"/>
      <w:marRight w:val="0"/>
      <w:marTop w:val="0"/>
      <w:marBottom w:val="0"/>
      <w:divBdr>
        <w:top w:val="none" w:sz="0" w:space="0" w:color="auto"/>
        <w:left w:val="none" w:sz="0" w:space="0" w:color="auto"/>
        <w:bottom w:val="none" w:sz="0" w:space="0" w:color="auto"/>
        <w:right w:val="none" w:sz="0" w:space="0" w:color="auto"/>
      </w:divBdr>
    </w:div>
    <w:div w:id="1396006431">
      <w:bodyDiv w:val="1"/>
      <w:marLeft w:val="0"/>
      <w:marRight w:val="0"/>
      <w:marTop w:val="0"/>
      <w:marBottom w:val="0"/>
      <w:divBdr>
        <w:top w:val="none" w:sz="0" w:space="0" w:color="auto"/>
        <w:left w:val="none" w:sz="0" w:space="0" w:color="auto"/>
        <w:bottom w:val="none" w:sz="0" w:space="0" w:color="auto"/>
        <w:right w:val="none" w:sz="0" w:space="0" w:color="auto"/>
      </w:divBdr>
    </w:div>
    <w:div w:id="1399862285">
      <w:bodyDiv w:val="1"/>
      <w:marLeft w:val="0"/>
      <w:marRight w:val="0"/>
      <w:marTop w:val="0"/>
      <w:marBottom w:val="0"/>
      <w:divBdr>
        <w:top w:val="none" w:sz="0" w:space="0" w:color="auto"/>
        <w:left w:val="none" w:sz="0" w:space="0" w:color="auto"/>
        <w:bottom w:val="none" w:sz="0" w:space="0" w:color="auto"/>
        <w:right w:val="none" w:sz="0" w:space="0" w:color="auto"/>
      </w:divBdr>
    </w:div>
    <w:div w:id="1405373495">
      <w:bodyDiv w:val="1"/>
      <w:marLeft w:val="0"/>
      <w:marRight w:val="0"/>
      <w:marTop w:val="0"/>
      <w:marBottom w:val="0"/>
      <w:divBdr>
        <w:top w:val="none" w:sz="0" w:space="0" w:color="auto"/>
        <w:left w:val="none" w:sz="0" w:space="0" w:color="auto"/>
        <w:bottom w:val="none" w:sz="0" w:space="0" w:color="auto"/>
        <w:right w:val="none" w:sz="0" w:space="0" w:color="auto"/>
      </w:divBdr>
    </w:div>
    <w:div w:id="1411734665">
      <w:bodyDiv w:val="1"/>
      <w:marLeft w:val="0"/>
      <w:marRight w:val="0"/>
      <w:marTop w:val="0"/>
      <w:marBottom w:val="0"/>
      <w:divBdr>
        <w:top w:val="none" w:sz="0" w:space="0" w:color="auto"/>
        <w:left w:val="none" w:sz="0" w:space="0" w:color="auto"/>
        <w:bottom w:val="none" w:sz="0" w:space="0" w:color="auto"/>
        <w:right w:val="none" w:sz="0" w:space="0" w:color="auto"/>
      </w:divBdr>
    </w:div>
    <w:div w:id="1432974266">
      <w:bodyDiv w:val="1"/>
      <w:marLeft w:val="0"/>
      <w:marRight w:val="0"/>
      <w:marTop w:val="0"/>
      <w:marBottom w:val="0"/>
      <w:divBdr>
        <w:top w:val="none" w:sz="0" w:space="0" w:color="auto"/>
        <w:left w:val="none" w:sz="0" w:space="0" w:color="auto"/>
        <w:bottom w:val="none" w:sz="0" w:space="0" w:color="auto"/>
        <w:right w:val="none" w:sz="0" w:space="0" w:color="auto"/>
      </w:divBdr>
    </w:div>
    <w:div w:id="1440177828">
      <w:bodyDiv w:val="1"/>
      <w:marLeft w:val="0"/>
      <w:marRight w:val="0"/>
      <w:marTop w:val="0"/>
      <w:marBottom w:val="0"/>
      <w:divBdr>
        <w:top w:val="none" w:sz="0" w:space="0" w:color="auto"/>
        <w:left w:val="none" w:sz="0" w:space="0" w:color="auto"/>
        <w:bottom w:val="none" w:sz="0" w:space="0" w:color="auto"/>
        <w:right w:val="none" w:sz="0" w:space="0" w:color="auto"/>
      </w:divBdr>
    </w:div>
    <w:div w:id="1444839099">
      <w:bodyDiv w:val="1"/>
      <w:marLeft w:val="0"/>
      <w:marRight w:val="0"/>
      <w:marTop w:val="0"/>
      <w:marBottom w:val="0"/>
      <w:divBdr>
        <w:top w:val="none" w:sz="0" w:space="0" w:color="auto"/>
        <w:left w:val="none" w:sz="0" w:space="0" w:color="auto"/>
        <w:bottom w:val="none" w:sz="0" w:space="0" w:color="auto"/>
        <w:right w:val="none" w:sz="0" w:space="0" w:color="auto"/>
      </w:divBdr>
    </w:div>
    <w:div w:id="1454246002">
      <w:bodyDiv w:val="1"/>
      <w:marLeft w:val="0"/>
      <w:marRight w:val="0"/>
      <w:marTop w:val="0"/>
      <w:marBottom w:val="0"/>
      <w:divBdr>
        <w:top w:val="none" w:sz="0" w:space="0" w:color="auto"/>
        <w:left w:val="none" w:sz="0" w:space="0" w:color="auto"/>
        <w:bottom w:val="none" w:sz="0" w:space="0" w:color="auto"/>
        <w:right w:val="none" w:sz="0" w:space="0" w:color="auto"/>
      </w:divBdr>
    </w:div>
    <w:div w:id="1459377230">
      <w:bodyDiv w:val="1"/>
      <w:marLeft w:val="0"/>
      <w:marRight w:val="0"/>
      <w:marTop w:val="0"/>
      <w:marBottom w:val="0"/>
      <w:divBdr>
        <w:top w:val="none" w:sz="0" w:space="0" w:color="auto"/>
        <w:left w:val="none" w:sz="0" w:space="0" w:color="auto"/>
        <w:bottom w:val="none" w:sz="0" w:space="0" w:color="auto"/>
        <w:right w:val="none" w:sz="0" w:space="0" w:color="auto"/>
      </w:divBdr>
    </w:div>
    <w:div w:id="1467430739">
      <w:bodyDiv w:val="1"/>
      <w:marLeft w:val="0"/>
      <w:marRight w:val="0"/>
      <w:marTop w:val="0"/>
      <w:marBottom w:val="0"/>
      <w:divBdr>
        <w:top w:val="none" w:sz="0" w:space="0" w:color="auto"/>
        <w:left w:val="none" w:sz="0" w:space="0" w:color="auto"/>
        <w:bottom w:val="none" w:sz="0" w:space="0" w:color="auto"/>
        <w:right w:val="none" w:sz="0" w:space="0" w:color="auto"/>
      </w:divBdr>
      <w:divsChild>
        <w:div w:id="2145350750">
          <w:marLeft w:val="225"/>
          <w:marRight w:val="225"/>
          <w:marTop w:val="225"/>
          <w:marBottom w:val="225"/>
          <w:divBdr>
            <w:top w:val="single" w:sz="6" w:space="8" w:color="003399"/>
            <w:left w:val="single" w:sz="6" w:space="8" w:color="003399"/>
            <w:bottom w:val="single" w:sz="6" w:space="8" w:color="003399"/>
            <w:right w:val="single" w:sz="6" w:space="8" w:color="003399"/>
          </w:divBdr>
          <w:divsChild>
            <w:div w:id="1407649856">
              <w:marLeft w:val="300"/>
              <w:marRight w:val="300"/>
              <w:marTop w:val="0"/>
              <w:marBottom w:val="0"/>
              <w:divBdr>
                <w:top w:val="single" w:sz="6" w:space="11" w:color="D8D8D8"/>
                <w:left w:val="single" w:sz="6" w:space="11" w:color="D8D8D8"/>
                <w:bottom w:val="single" w:sz="6" w:space="11" w:color="D8D8D8"/>
                <w:right w:val="single" w:sz="6" w:space="11" w:color="D8D8D8"/>
              </w:divBdr>
              <w:divsChild>
                <w:div w:id="1597857794">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Child>
    </w:div>
    <w:div w:id="1470781119">
      <w:bodyDiv w:val="1"/>
      <w:marLeft w:val="0"/>
      <w:marRight w:val="0"/>
      <w:marTop w:val="0"/>
      <w:marBottom w:val="0"/>
      <w:divBdr>
        <w:top w:val="none" w:sz="0" w:space="0" w:color="auto"/>
        <w:left w:val="none" w:sz="0" w:space="0" w:color="auto"/>
        <w:bottom w:val="none" w:sz="0" w:space="0" w:color="auto"/>
        <w:right w:val="none" w:sz="0" w:space="0" w:color="auto"/>
      </w:divBdr>
    </w:div>
    <w:div w:id="1476752874">
      <w:bodyDiv w:val="1"/>
      <w:marLeft w:val="0"/>
      <w:marRight w:val="0"/>
      <w:marTop w:val="0"/>
      <w:marBottom w:val="0"/>
      <w:divBdr>
        <w:top w:val="none" w:sz="0" w:space="0" w:color="auto"/>
        <w:left w:val="none" w:sz="0" w:space="0" w:color="auto"/>
        <w:bottom w:val="none" w:sz="0" w:space="0" w:color="auto"/>
        <w:right w:val="none" w:sz="0" w:space="0" w:color="auto"/>
      </w:divBdr>
    </w:div>
    <w:div w:id="1477184419">
      <w:bodyDiv w:val="1"/>
      <w:marLeft w:val="0"/>
      <w:marRight w:val="0"/>
      <w:marTop w:val="0"/>
      <w:marBottom w:val="0"/>
      <w:divBdr>
        <w:top w:val="none" w:sz="0" w:space="0" w:color="auto"/>
        <w:left w:val="none" w:sz="0" w:space="0" w:color="auto"/>
        <w:bottom w:val="none" w:sz="0" w:space="0" w:color="auto"/>
        <w:right w:val="none" w:sz="0" w:space="0" w:color="auto"/>
      </w:divBdr>
    </w:div>
    <w:div w:id="1489439900">
      <w:bodyDiv w:val="1"/>
      <w:marLeft w:val="0"/>
      <w:marRight w:val="0"/>
      <w:marTop w:val="0"/>
      <w:marBottom w:val="0"/>
      <w:divBdr>
        <w:top w:val="none" w:sz="0" w:space="0" w:color="auto"/>
        <w:left w:val="none" w:sz="0" w:space="0" w:color="auto"/>
        <w:bottom w:val="none" w:sz="0" w:space="0" w:color="auto"/>
        <w:right w:val="none" w:sz="0" w:space="0" w:color="auto"/>
      </w:divBdr>
    </w:div>
    <w:div w:id="1496725830">
      <w:bodyDiv w:val="1"/>
      <w:marLeft w:val="0"/>
      <w:marRight w:val="0"/>
      <w:marTop w:val="0"/>
      <w:marBottom w:val="0"/>
      <w:divBdr>
        <w:top w:val="none" w:sz="0" w:space="0" w:color="auto"/>
        <w:left w:val="none" w:sz="0" w:space="0" w:color="auto"/>
        <w:bottom w:val="none" w:sz="0" w:space="0" w:color="auto"/>
        <w:right w:val="none" w:sz="0" w:space="0" w:color="auto"/>
      </w:divBdr>
    </w:div>
    <w:div w:id="1509322663">
      <w:bodyDiv w:val="1"/>
      <w:marLeft w:val="0"/>
      <w:marRight w:val="0"/>
      <w:marTop w:val="0"/>
      <w:marBottom w:val="0"/>
      <w:divBdr>
        <w:top w:val="none" w:sz="0" w:space="0" w:color="auto"/>
        <w:left w:val="none" w:sz="0" w:space="0" w:color="auto"/>
        <w:bottom w:val="none" w:sz="0" w:space="0" w:color="auto"/>
        <w:right w:val="none" w:sz="0" w:space="0" w:color="auto"/>
      </w:divBdr>
    </w:div>
    <w:div w:id="1511674451">
      <w:bodyDiv w:val="1"/>
      <w:marLeft w:val="0"/>
      <w:marRight w:val="0"/>
      <w:marTop w:val="0"/>
      <w:marBottom w:val="0"/>
      <w:divBdr>
        <w:top w:val="none" w:sz="0" w:space="0" w:color="auto"/>
        <w:left w:val="none" w:sz="0" w:space="0" w:color="auto"/>
        <w:bottom w:val="none" w:sz="0" w:space="0" w:color="auto"/>
        <w:right w:val="none" w:sz="0" w:space="0" w:color="auto"/>
      </w:divBdr>
    </w:div>
    <w:div w:id="1527451526">
      <w:bodyDiv w:val="1"/>
      <w:marLeft w:val="0"/>
      <w:marRight w:val="0"/>
      <w:marTop w:val="0"/>
      <w:marBottom w:val="0"/>
      <w:divBdr>
        <w:top w:val="none" w:sz="0" w:space="0" w:color="auto"/>
        <w:left w:val="none" w:sz="0" w:space="0" w:color="auto"/>
        <w:bottom w:val="none" w:sz="0" w:space="0" w:color="auto"/>
        <w:right w:val="none" w:sz="0" w:space="0" w:color="auto"/>
      </w:divBdr>
    </w:div>
    <w:div w:id="1530217721">
      <w:bodyDiv w:val="1"/>
      <w:marLeft w:val="0"/>
      <w:marRight w:val="0"/>
      <w:marTop w:val="0"/>
      <w:marBottom w:val="0"/>
      <w:divBdr>
        <w:top w:val="none" w:sz="0" w:space="0" w:color="auto"/>
        <w:left w:val="none" w:sz="0" w:space="0" w:color="auto"/>
        <w:bottom w:val="none" w:sz="0" w:space="0" w:color="auto"/>
        <w:right w:val="none" w:sz="0" w:space="0" w:color="auto"/>
      </w:divBdr>
    </w:div>
    <w:div w:id="1535773699">
      <w:bodyDiv w:val="1"/>
      <w:marLeft w:val="0"/>
      <w:marRight w:val="0"/>
      <w:marTop w:val="0"/>
      <w:marBottom w:val="0"/>
      <w:divBdr>
        <w:top w:val="none" w:sz="0" w:space="0" w:color="auto"/>
        <w:left w:val="none" w:sz="0" w:space="0" w:color="auto"/>
        <w:bottom w:val="none" w:sz="0" w:space="0" w:color="auto"/>
        <w:right w:val="none" w:sz="0" w:space="0" w:color="auto"/>
      </w:divBdr>
    </w:div>
    <w:div w:id="1538621060">
      <w:bodyDiv w:val="1"/>
      <w:marLeft w:val="0"/>
      <w:marRight w:val="0"/>
      <w:marTop w:val="0"/>
      <w:marBottom w:val="0"/>
      <w:divBdr>
        <w:top w:val="none" w:sz="0" w:space="0" w:color="auto"/>
        <w:left w:val="none" w:sz="0" w:space="0" w:color="auto"/>
        <w:bottom w:val="none" w:sz="0" w:space="0" w:color="auto"/>
        <w:right w:val="none" w:sz="0" w:space="0" w:color="auto"/>
      </w:divBdr>
    </w:div>
    <w:div w:id="1542666964">
      <w:bodyDiv w:val="1"/>
      <w:marLeft w:val="0"/>
      <w:marRight w:val="0"/>
      <w:marTop w:val="0"/>
      <w:marBottom w:val="0"/>
      <w:divBdr>
        <w:top w:val="none" w:sz="0" w:space="0" w:color="auto"/>
        <w:left w:val="none" w:sz="0" w:space="0" w:color="auto"/>
        <w:bottom w:val="none" w:sz="0" w:space="0" w:color="auto"/>
        <w:right w:val="none" w:sz="0" w:space="0" w:color="auto"/>
      </w:divBdr>
    </w:div>
    <w:div w:id="1548685907">
      <w:bodyDiv w:val="1"/>
      <w:marLeft w:val="0"/>
      <w:marRight w:val="0"/>
      <w:marTop w:val="0"/>
      <w:marBottom w:val="0"/>
      <w:divBdr>
        <w:top w:val="none" w:sz="0" w:space="0" w:color="auto"/>
        <w:left w:val="none" w:sz="0" w:space="0" w:color="auto"/>
        <w:bottom w:val="none" w:sz="0" w:space="0" w:color="auto"/>
        <w:right w:val="none" w:sz="0" w:space="0" w:color="auto"/>
      </w:divBdr>
    </w:div>
    <w:div w:id="1558735350">
      <w:bodyDiv w:val="1"/>
      <w:marLeft w:val="0"/>
      <w:marRight w:val="0"/>
      <w:marTop w:val="0"/>
      <w:marBottom w:val="0"/>
      <w:divBdr>
        <w:top w:val="none" w:sz="0" w:space="0" w:color="auto"/>
        <w:left w:val="none" w:sz="0" w:space="0" w:color="auto"/>
        <w:bottom w:val="none" w:sz="0" w:space="0" w:color="auto"/>
        <w:right w:val="none" w:sz="0" w:space="0" w:color="auto"/>
      </w:divBdr>
      <w:divsChild>
        <w:div w:id="1113675404">
          <w:marLeft w:val="0"/>
          <w:marRight w:val="0"/>
          <w:marTop w:val="0"/>
          <w:marBottom w:val="0"/>
          <w:divBdr>
            <w:top w:val="none" w:sz="0" w:space="0" w:color="auto"/>
            <w:left w:val="none" w:sz="0" w:space="0" w:color="auto"/>
            <w:bottom w:val="none" w:sz="0" w:space="0" w:color="auto"/>
            <w:right w:val="none" w:sz="0" w:space="0" w:color="auto"/>
          </w:divBdr>
        </w:div>
      </w:divsChild>
    </w:div>
    <w:div w:id="1567649398">
      <w:bodyDiv w:val="1"/>
      <w:marLeft w:val="0"/>
      <w:marRight w:val="0"/>
      <w:marTop w:val="0"/>
      <w:marBottom w:val="0"/>
      <w:divBdr>
        <w:top w:val="none" w:sz="0" w:space="0" w:color="auto"/>
        <w:left w:val="none" w:sz="0" w:space="0" w:color="auto"/>
        <w:bottom w:val="none" w:sz="0" w:space="0" w:color="auto"/>
        <w:right w:val="none" w:sz="0" w:space="0" w:color="auto"/>
      </w:divBdr>
    </w:div>
    <w:div w:id="1583447998">
      <w:bodyDiv w:val="1"/>
      <w:marLeft w:val="0"/>
      <w:marRight w:val="0"/>
      <w:marTop w:val="0"/>
      <w:marBottom w:val="0"/>
      <w:divBdr>
        <w:top w:val="none" w:sz="0" w:space="0" w:color="auto"/>
        <w:left w:val="none" w:sz="0" w:space="0" w:color="auto"/>
        <w:bottom w:val="none" w:sz="0" w:space="0" w:color="auto"/>
        <w:right w:val="none" w:sz="0" w:space="0" w:color="auto"/>
      </w:divBdr>
    </w:div>
    <w:div w:id="1594511536">
      <w:bodyDiv w:val="1"/>
      <w:marLeft w:val="0"/>
      <w:marRight w:val="0"/>
      <w:marTop w:val="0"/>
      <w:marBottom w:val="0"/>
      <w:divBdr>
        <w:top w:val="none" w:sz="0" w:space="0" w:color="auto"/>
        <w:left w:val="none" w:sz="0" w:space="0" w:color="auto"/>
        <w:bottom w:val="none" w:sz="0" w:space="0" w:color="auto"/>
        <w:right w:val="none" w:sz="0" w:space="0" w:color="auto"/>
      </w:divBdr>
    </w:div>
    <w:div w:id="1597902111">
      <w:bodyDiv w:val="1"/>
      <w:marLeft w:val="0"/>
      <w:marRight w:val="0"/>
      <w:marTop w:val="0"/>
      <w:marBottom w:val="0"/>
      <w:divBdr>
        <w:top w:val="none" w:sz="0" w:space="0" w:color="auto"/>
        <w:left w:val="none" w:sz="0" w:space="0" w:color="auto"/>
        <w:bottom w:val="none" w:sz="0" w:space="0" w:color="auto"/>
        <w:right w:val="none" w:sz="0" w:space="0" w:color="auto"/>
      </w:divBdr>
      <w:divsChild>
        <w:div w:id="11301549">
          <w:marLeft w:val="1166"/>
          <w:marRight w:val="0"/>
          <w:marTop w:val="0"/>
          <w:marBottom w:val="0"/>
          <w:divBdr>
            <w:top w:val="none" w:sz="0" w:space="0" w:color="auto"/>
            <w:left w:val="none" w:sz="0" w:space="0" w:color="auto"/>
            <w:bottom w:val="none" w:sz="0" w:space="0" w:color="auto"/>
            <w:right w:val="none" w:sz="0" w:space="0" w:color="auto"/>
          </w:divBdr>
        </w:div>
        <w:div w:id="459107932">
          <w:marLeft w:val="1166"/>
          <w:marRight w:val="0"/>
          <w:marTop w:val="0"/>
          <w:marBottom w:val="0"/>
          <w:divBdr>
            <w:top w:val="none" w:sz="0" w:space="0" w:color="auto"/>
            <w:left w:val="none" w:sz="0" w:space="0" w:color="auto"/>
            <w:bottom w:val="none" w:sz="0" w:space="0" w:color="auto"/>
            <w:right w:val="none" w:sz="0" w:space="0" w:color="auto"/>
          </w:divBdr>
        </w:div>
        <w:div w:id="667754364">
          <w:marLeft w:val="1166"/>
          <w:marRight w:val="0"/>
          <w:marTop w:val="0"/>
          <w:marBottom w:val="0"/>
          <w:divBdr>
            <w:top w:val="none" w:sz="0" w:space="0" w:color="auto"/>
            <w:left w:val="none" w:sz="0" w:space="0" w:color="auto"/>
            <w:bottom w:val="none" w:sz="0" w:space="0" w:color="auto"/>
            <w:right w:val="none" w:sz="0" w:space="0" w:color="auto"/>
          </w:divBdr>
        </w:div>
        <w:div w:id="762066496">
          <w:marLeft w:val="1166"/>
          <w:marRight w:val="0"/>
          <w:marTop w:val="0"/>
          <w:marBottom w:val="0"/>
          <w:divBdr>
            <w:top w:val="none" w:sz="0" w:space="0" w:color="auto"/>
            <w:left w:val="none" w:sz="0" w:space="0" w:color="auto"/>
            <w:bottom w:val="none" w:sz="0" w:space="0" w:color="auto"/>
            <w:right w:val="none" w:sz="0" w:space="0" w:color="auto"/>
          </w:divBdr>
        </w:div>
        <w:div w:id="856382052">
          <w:marLeft w:val="1166"/>
          <w:marRight w:val="0"/>
          <w:marTop w:val="0"/>
          <w:marBottom w:val="0"/>
          <w:divBdr>
            <w:top w:val="none" w:sz="0" w:space="0" w:color="auto"/>
            <w:left w:val="none" w:sz="0" w:space="0" w:color="auto"/>
            <w:bottom w:val="none" w:sz="0" w:space="0" w:color="auto"/>
            <w:right w:val="none" w:sz="0" w:space="0" w:color="auto"/>
          </w:divBdr>
        </w:div>
        <w:div w:id="914051428">
          <w:marLeft w:val="446"/>
          <w:marRight w:val="0"/>
          <w:marTop w:val="0"/>
          <w:marBottom w:val="0"/>
          <w:divBdr>
            <w:top w:val="none" w:sz="0" w:space="0" w:color="auto"/>
            <w:left w:val="none" w:sz="0" w:space="0" w:color="auto"/>
            <w:bottom w:val="none" w:sz="0" w:space="0" w:color="auto"/>
            <w:right w:val="none" w:sz="0" w:space="0" w:color="auto"/>
          </w:divBdr>
        </w:div>
        <w:div w:id="980885829">
          <w:marLeft w:val="1166"/>
          <w:marRight w:val="0"/>
          <w:marTop w:val="0"/>
          <w:marBottom w:val="0"/>
          <w:divBdr>
            <w:top w:val="none" w:sz="0" w:space="0" w:color="auto"/>
            <w:left w:val="none" w:sz="0" w:space="0" w:color="auto"/>
            <w:bottom w:val="none" w:sz="0" w:space="0" w:color="auto"/>
            <w:right w:val="none" w:sz="0" w:space="0" w:color="auto"/>
          </w:divBdr>
        </w:div>
        <w:div w:id="1096562900">
          <w:marLeft w:val="1166"/>
          <w:marRight w:val="0"/>
          <w:marTop w:val="0"/>
          <w:marBottom w:val="0"/>
          <w:divBdr>
            <w:top w:val="none" w:sz="0" w:space="0" w:color="auto"/>
            <w:left w:val="none" w:sz="0" w:space="0" w:color="auto"/>
            <w:bottom w:val="none" w:sz="0" w:space="0" w:color="auto"/>
            <w:right w:val="none" w:sz="0" w:space="0" w:color="auto"/>
          </w:divBdr>
        </w:div>
        <w:div w:id="1112629799">
          <w:marLeft w:val="446"/>
          <w:marRight w:val="0"/>
          <w:marTop w:val="0"/>
          <w:marBottom w:val="0"/>
          <w:divBdr>
            <w:top w:val="none" w:sz="0" w:space="0" w:color="auto"/>
            <w:left w:val="none" w:sz="0" w:space="0" w:color="auto"/>
            <w:bottom w:val="none" w:sz="0" w:space="0" w:color="auto"/>
            <w:right w:val="none" w:sz="0" w:space="0" w:color="auto"/>
          </w:divBdr>
        </w:div>
        <w:div w:id="1234006079">
          <w:marLeft w:val="446"/>
          <w:marRight w:val="0"/>
          <w:marTop w:val="0"/>
          <w:marBottom w:val="0"/>
          <w:divBdr>
            <w:top w:val="none" w:sz="0" w:space="0" w:color="auto"/>
            <w:left w:val="none" w:sz="0" w:space="0" w:color="auto"/>
            <w:bottom w:val="none" w:sz="0" w:space="0" w:color="auto"/>
            <w:right w:val="none" w:sz="0" w:space="0" w:color="auto"/>
          </w:divBdr>
        </w:div>
        <w:div w:id="1445423303">
          <w:marLeft w:val="1166"/>
          <w:marRight w:val="0"/>
          <w:marTop w:val="0"/>
          <w:marBottom w:val="0"/>
          <w:divBdr>
            <w:top w:val="none" w:sz="0" w:space="0" w:color="auto"/>
            <w:left w:val="none" w:sz="0" w:space="0" w:color="auto"/>
            <w:bottom w:val="none" w:sz="0" w:space="0" w:color="auto"/>
            <w:right w:val="none" w:sz="0" w:space="0" w:color="auto"/>
          </w:divBdr>
        </w:div>
        <w:div w:id="1797790236">
          <w:marLeft w:val="1166"/>
          <w:marRight w:val="0"/>
          <w:marTop w:val="0"/>
          <w:marBottom w:val="0"/>
          <w:divBdr>
            <w:top w:val="none" w:sz="0" w:space="0" w:color="auto"/>
            <w:left w:val="none" w:sz="0" w:space="0" w:color="auto"/>
            <w:bottom w:val="none" w:sz="0" w:space="0" w:color="auto"/>
            <w:right w:val="none" w:sz="0" w:space="0" w:color="auto"/>
          </w:divBdr>
        </w:div>
        <w:div w:id="1960184575">
          <w:marLeft w:val="1166"/>
          <w:marRight w:val="0"/>
          <w:marTop w:val="0"/>
          <w:marBottom w:val="0"/>
          <w:divBdr>
            <w:top w:val="none" w:sz="0" w:space="0" w:color="auto"/>
            <w:left w:val="none" w:sz="0" w:space="0" w:color="auto"/>
            <w:bottom w:val="none" w:sz="0" w:space="0" w:color="auto"/>
            <w:right w:val="none" w:sz="0" w:space="0" w:color="auto"/>
          </w:divBdr>
        </w:div>
        <w:div w:id="1988699676">
          <w:marLeft w:val="1166"/>
          <w:marRight w:val="0"/>
          <w:marTop w:val="0"/>
          <w:marBottom w:val="0"/>
          <w:divBdr>
            <w:top w:val="none" w:sz="0" w:space="0" w:color="auto"/>
            <w:left w:val="none" w:sz="0" w:space="0" w:color="auto"/>
            <w:bottom w:val="none" w:sz="0" w:space="0" w:color="auto"/>
            <w:right w:val="none" w:sz="0" w:space="0" w:color="auto"/>
          </w:divBdr>
        </w:div>
      </w:divsChild>
    </w:div>
    <w:div w:id="1598176746">
      <w:bodyDiv w:val="1"/>
      <w:marLeft w:val="0"/>
      <w:marRight w:val="0"/>
      <w:marTop w:val="0"/>
      <w:marBottom w:val="0"/>
      <w:divBdr>
        <w:top w:val="none" w:sz="0" w:space="0" w:color="auto"/>
        <w:left w:val="none" w:sz="0" w:space="0" w:color="auto"/>
        <w:bottom w:val="none" w:sz="0" w:space="0" w:color="auto"/>
        <w:right w:val="none" w:sz="0" w:space="0" w:color="auto"/>
      </w:divBdr>
    </w:div>
    <w:div w:id="1602224907">
      <w:bodyDiv w:val="1"/>
      <w:marLeft w:val="0"/>
      <w:marRight w:val="0"/>
      <w:marTop w:val="0"/>
      <w:marBottom w:val="0"/>
      <w:divBdr>
        <w:top w:val="none" w:sz="0" w:space="0" w:color="auto"/>
        <w:left w:val="none" w:sz="0" w:space="0" w:color="auto"/>
        <w:bottom w:val="none" w:sz="0" w:space="0" w:color="auto"/>
        <w:right w:val="none" w:sz="0" w:space="0" w:color="auto"/>
      </w:divBdr>
    </w:div>
    <w:div w:id="1606422725">
      <w:bodyDiv w:val="1"/>
      <w:marLeft w:val="0"/>
      <w:marRight w:val="0"/>
      <w:marTop w:val="0"/>
      <w:marBottom w:val="0"/>
      <w:divBdr>
        <w:top w:val="none" w:sz="0" w:space="0" w:color="auto"/>
        <w:left w:val="none" w:sz="0" w:space="0" w:color="auto"/>
        <w:bottom w:val="none" w:sz="0" w:space="0" w:color="auto"/>
        <w:right w:val="none" w:sz="0" w:space="0" w:color="auto"/>
      </w:divBdr>
    </w:div>
    <w:div w:id="1609509693">
      <w:bodyDiv w:val="1"/>
      <w:marLeft w:val="0"/>
      <w:marRight w:val="0"/>
      <w:marTop w:val="0"/>
      <w:marBottom w:val="0"/>
      <w:divBdr>
        <w:top w:val="none" w:sz="0" w:space="0" w:color="auto"/>
        <w:left w:val="none" w:sz="0" w:space="0" w:color="auto"/>
        <w:bottom w:val="none" w:sz="0" w:space="0" w:color="auto"/>
        <w:right w:val="none" w:sz="0" w:space="0" w:color="auto"/>
      </w:divBdr>
    </w:div>
    <w:div w:id="1621955743">
      <w:bodyDiv w:val="1"/>
      <w:marLeft w:val="0"/>
      <w:marRight w:val="0"/>
      <w:marTop w:val="0"/>
      <w:marBottom w:val="0"/>
      <w:divBdr>
        <w:top w:val="none" w:sz="0" w:space="0" w:color="auto"/>
        <w:left w:val="none" w:sz="0" w:space="0" w:color="auto"/>
        <w:bottom w:val="none" w:sz="0" w:space="0" w:color="auto"/>
        <w:right w:val="none" w:sz="0" w:space="0" w:color="auto"/>
      </w:divBdr>
    </w:div>
    <w:div w:id="1651323570">
      <w:bodyDiv w:val="1"/>
      <w:marLeft w:val="0"/>
      <w:marRight w:val="0"/>
      <w:marTop w:val="0"/>
      <w:marBottom w:val="0"/>
      <w:divBdr>
        <w:top w:val="none" w:sz="0" w:space="0" w:color="auto"/>
        <w:left w:val="none" w:sz="0" w:space="0" w:color="auto"/>
        <w:bottom w:val="none" w:sz="0" w:space="0" w:color="auto"/>
        <w:right w:val="none" w:sz="0" w:space="0" w:color="auto"/>
      </w:divBdr>
    </w:div>
    <w:div w:id="1665015768">
      <w:bodyDiv w:val="1"/>
      <w:marLeft w:val="0"/>
      <w:marRight w:val="0"/>
      <w:marTop w:val="0"/>
      <w:marBottom w:val="0"/>
      <w:divBdr>
        <w:top w:val="none" w:sz="0" w:space="0" w:color="auto"/>
        <w:left w:val="none" w:sz="0" w:space="0" w:color="auto"/>
        <w:bottom w:val="none" w:sz="0" w:space="0" w:color="auto"/>
        <w:right w:val="none" w:sz="0" w:space="0" w:color="auto"/>
      </w:divBdr>
    </w:div>
    <w:div w:id="1668095367">
      <w:bodyDiv w:val="1"/>
      <w:marLeft w:val="0"/>
      <w:marRight w:val="0"/>
      <w:marTop w:val="0"/>
      <w:marBottom w:val="0"/>
      <w:divBdr>
        <w:top w:val="none" w:sz="0" w:space="0" w:color="auto"/>
        <w:left w:val="none" w:sz="0" w:space="0" w:color="auto"/>
        <w:bottom w:val="none" w:sz="0" w:space="0" w:color="auto"/>
        <w:right w:val="none" w:sz="0" w:space="0" w:color="auto"/>
      </w:divBdr>
    </w:div>
    <w:div w:id="1678650394">
      <w:bodyDiv w:val="1"/>
      <w:marLeft w:val="0"/>
      <w:marRight w:val="0"/>
      <w:marTop w:val="0"/>
      <w:marBottom w:val="0"/>
      <w:divBdr>
        <w:top w:val="none" w:sz="0" w:space="0" w:color="auto"/>
        <w:left w:val="none" w:sz="0" w:space="0" w:color="auto"/>
        <w:bottom w:val="none" w:sz="0" w:space="0" w:color="auto"/>
        <w:right w:val="none" w:sz="0" w:space="0" w:color="auto"/>
      </w:divBdr>
    </w:div>
    <w:div w:id="1682201390">
      <w:bodyDiv w:val="1"/>
      <w:marLeft w:val="0"/>
      <w:marRight w:val="0"/>
      <w:marTop w:val="0"/>
      <w:marBottom w:val="0"/>
      <w:divBdr>
        <w:top w:val="none" w:sz="0" w:space="0" w:color="auto"/>
        <w:left w:val="none" w:sz="0" w:space="0" w:color="auto"/>
        <w:bottom w:val="none" w:sz="0" w:space="0" w:color="auto"/>
        <w:right w:val="none" w:sz="0" w:space="0" w:color="auto"/>
      </w:divBdr>
    </w:div>
    <w:div w:id="1697194106">
      <w:bodyDiv w:val="1"/>
      <w:marLeft w:val="0"/>
      <w:marRight w:val="0"/>
      <w:marTop w:val="0"/>
      <w:marBottom w:val="0"/>
      <w:divBdr>
        <w:top w:val="none" w:sz="0" w:space="0" w:color="auto"/>
        <w:left w:val="none" w:sz="0" w:space="0" w:color="auto"/>
        <w:bottom w:val="none" w:sz="0" w:space="0" w:color="auto"/>
        <w:right w:val="none" w:sz="0" w:space="0" w:color="auto"/>
      </w:divBdr>
    </w:div>
    <w:div w:id="1701126692">
      <w:bodyDiv w:val="1"/>
      <w:marLeft w:val="0"/>
      <w:marRight w:val="0"/>
      <w:marTop w:val="0"/>
      <w:marBottom w:val="0"/>
      <w:divBdr>
        <w:top w:val="none" w:sz="0" w:space="0" w:color="auto"/>
        <w:left w:val="none" w:sz="0" w:space="0" w:color="auto"/>
        <w:bottom w:val="none" w:sz="0" w:space="0" w:color="auto"/>
        <w:right w:val="none" w:sz="0" w:space="0" w:color="auto"/>
      </w:divBdr>
    </w:div>
    <w:div w:id="1721007925">
      <w:bodyDiv w:val="1"/>
      <w:marLeft w:val="0"/>
      <w:marRight w:val="0"/>
      <w:marTop w:val="0"/>
      <w:marBottom w:val="0"/>
      <w:divBdr>
        <w:top w:val="none" w:sz="0" w:space="0" w:color="auto"/>
        <w:left w:val="none" w:sz="0" w:space="0" w:color="auto"/>
        <w:bottom w:val="none" w:sz="0" w:space="0" w:color="auto"/>
        <w:right w:val="none" w:sz="0" w:space="0" w:color="auto"/>
      </w:divBdr>
    </w:div>
    <w:div w:id="1722745907">
      <w:bodyDiv w:val="1"/>
      <w:marLeft w:val="0"/>
      <w:marRight w:val="0"/>
      <w:marTop w:val="0"/>
      <w:marBottom w:val="0"/>
      <w:divBdr>
        <w:top w:val="none" w:sz="0" w:space="0" w:color="auto"/>
        <w:left w:val="none" w:sz="0" w:space="0" w:color="auto"/>
        <w:bottom w:val="none" w:sz="0" w:space="0" w:color="auto"/>
        <w:right w:val="none" w:sz="0" w:space="0" w:color="auto"/>
      </w:divBdr>
      <w:divsChild>
        <w:div w:id="73554474">
          <w:marLeft w:val="1800"/>
          <w:marRight w:val="0"/>
          <w:marTop w:val="100"/>
          <w:marBottom w:val="0"/>
          <w:divBdr>
            <w:top w:val="none" w:sz="0" w:space="0" w:color="auto"/>
            <w:left w:val="none" w:sz="0" w:space="0" w:color="auto"/>
            <w:bottom w:val="none" w:sz="0" w:space="0" w:color="auto"/>
            <w:right w:val="none" w:sz="0" w:space="0" w:color="auto"/>
          </w:divBdr>
        </w:div>
        <w:div w:id="314603247">
          <w:marLeft w:val="360"/>
          <w:marRight w:val="0"/>
          <w:marTop w:val="200"/>
          <w:marBottom w:val="0"/>
          <w:divBdr>
            <w:top w:val="none" w:sz="0" w:space="0" w:color="auto"/>
            <w:left w:val="none" w:sz="0" w:space="0" w:color="auto"/>
            <w:bottom w:val="none" w:sz="0" w:space="0" w:color="auto"/>
            <w:right w:val="none" w:sz="0" w:space="0" w:color="auto"/>
          </w:divBdr>
        </w:div>
        <w:div w:id="452405266">
          <w:marLeft w:val="360"/>
          <w:marRight w:val="0"/>
          <w:marTop w:val="200"/>
          <w:marBottom w:val="0"/>
          <w:divBdr>
            <w:top w:val="none" w:sz="0" w:space="0" w:color="auto"/>
            <w:left w:val="none" w:sz="0" w:space="0" w:color="auto"/>
            <w:bottom w:val="none" w:sz="0" w:space="0" w:color="auto"/>
            <w:right w:val="none" w:sz="0" w:space="0" w:color="auto"/>
          </w:divBdr>
        </w:div>
        <w:div w:id="563226621">
          <w:marLeft w:val="1800"/>
          <w:marRight w:val="0"/>
          <w:marTop w:val="100"/>
          <w:marBottom w:val="0"/>
          <w:divBdr>
            <w:top w:val="none" w:sz="0" w:space="0" w:color="auto"/>
            <w:left w:val="none" w:sz="0" w:space="0" w:color="auto"/>
            <w:bottom w:val="none" w:sz="0" w:space="0" w:color="auto"/>
            <w:right w:val="none" w:sz="0" w:space="0" w:color="auto"/>
          </w:divBdr>
        </w:div>
        <w:div w:id="585723652">
          <w:marLeft w:val="360"/>
          <w:marRight w:val="0"/>
          <w:marTop w:val="200"/>
          <w:marBottom w:val="0"/>
          <w:divBdr>
            <w:top w:val="none" w:sz="0" w:space="0" w:color="auto"/>
            <w:left w:val="none" w:sz="0" w:space="0" w:color="auto"/>
            <w:bottom w:val="none" w:sz="0" w:space="0" w:color="auto"/>
            <w:right w:val="none" w:sz="0" w:space="0" w:color="auto"/>
          </w:divBdr>
        </w:div>
        <w:div w:id="856232576">
          <w:marLeft w:val="360"/>
          <w:marRight w:val="0"/>
          <w:marTop w:val="200"/>
          <w:marBottom w:val="0"/>
          <w:divBdr>
            <w:top w:val="none" w:sz="0" w:space="0" w:color="auto"/>
            <w:left w:val="none" w:sz="0" w:space="0" w:color="auto"/>
            <w:bottom w:val="none" w:sz="0" w:space="0" w:color="auto"/>
            <w:right w:val="none" w:sz="0" w:space="0" w:color="auto"/>
          </w:divBdr>
        </w:div>
        <w:div w:id="1744520592">
          <w:marLeft w:val="360"/>
          <w:marRight w:val="0"/>
          <w:marTop w:val="200"/>
          <w:marBottom w:val="0"/>
          <w:divBdr>
            <w:top w:val="none" w:sz="0" w:space="0" w:color="auto"/>
            <w:left w:val="none" w:sz="0" w:space="0" w:color="auto"/>
            <w:bottom w:val="none" w:sz="0" w:space="0" w:color="auto"/>
            <w:right w:val="none" w:sz="0" w:space="0" w:color="auto"/>
          </w:divBdr>
        </w:div>
        <w:div w:id="1798838942">
          <w:marLeft w:val="360"/>
          <w:marRight w:val="0"/>
          <w:marTop w:val="200"/>
          <w:marBottom w:val="0"/>
          <w:divBdr>
            <w:top w:val="none" w:sz="0" w:space="0" w:color="auto"/>
            <w:left w:val="none" w:sz="0" w:space="0" w:color="auto"/>
            <w:bottom w:val="none" w:sz="0" w:space="0" w:color="auto"/>
            <w:right w:val="none" w:sz="0" w:space="0" w:color="auto"/>
          </w:divBdr>
        </w:div>
      </w:divsChild>
    </w:div>
    <w:div w:id="1741175559">
      <w:bodyDiv w:val="1"/>
      <w:marLeft w:val="0"/>
      <w:marRight w:val="0"/>
      <w:marTop w:val="0"/>
      <w:marBottom w:val="0"/>
      <w:divBdr>
        <w:top w:val="none" w:sz="0" w:space="0" w:color="auto"/>
        <w:left w:val="none" w:sz="0" w:space="0" w:color="auto"/>
        <w:bottom w:val="none" w:sz="0" w:space="0" w:color="auto"/>
        <w:right w:val="none" w:sz="0" w:space="0" w:color="auto"/>
      </w:divBdr>
    </w:div>
    <w:div w:id="1751736585">
      <w:bodyDiv w:val="1"/>
      <w:marLeft w:val="0"/>
      <w:marRight w:val="0"/>
      <w:marTop w:val="0"/>
      <w:marBottom w:val="0"/>
      <w:divBdr>
        <w:top w:val="none" w:sz="0" w:space="0" w:color="auto"/>
        <w:left w:val="none" w:sz="0" w:space="0" w:color="auto"/>
        <w:bottom w:val="none" w:sz="0" w:space="0" w:color="auto"/>
        <w:right w:val="none" w:sz="0" w:space="0" w:color="auto"/>
      </w:divBdr>
      <w:divsChild>
        <w:div w:id="1639459539">
          <w:marLeft w:val="0"/>
          <w:marRight w:val="0"/>
          <w:marTop w:val="0"/>
          <w:marBottom w:val="0"/>
          <w:divBdr>
            <w:top w:val="none" w:sz="0" w:space="0" w:color="auto"/>
            <w:left w:val="none" w:sz="0" w:space="0" w:color="auto"/>
            <w:bottom w:val="none" w:sz="0" w:space="0" w:color="auto"/>
            <w:right w:val="none" w:sz="0" w:space="0" w:color="auto"/>
          </w:divBdr>
        </w:div>
      </w:divsChild>
    </w:div>
    <w:div w:id="1760757146">
      <w:bodyDiv w:val="1"/>
      <w:marLeft w:val="0"/>
      <w:marRight w:val="0"/>
      <w:marTop w:val="0"/>
      <w:marBottom w:val="0"/>
      <w:divBdr>
        <w:top w:val="none" w:sz="0" w:space="0" w:color="auto"/>
        <w:left w:val="none" w:sz="0" w:space="0" w:color="auto"/>
        <w:bottom w:val="none" w:sz="0" w:space="0" w:color="auto"/>
        <w:right w:val="none" w:sz="0" w:space="0" w:color="auto"/>
      </w:divBdr>
    </w:div>
    <w:div w:id="1765219837">
      <w:bodyDiv w:val="1"/>
      <w:marLeft w:val="0"/>
      <w:marRight w:val="0"/>
      <w:marTop w:val="0"/>
      <w:marBottom w:val="0"/>
      <w:divBdr>
        <w:top w:val="none" w:sz="0" w:space="0" w:color="auto"/>
        <w:left w:val="none" w:sz="0" w:space="0" w:color="auto"/>
        <w:bottom w:val="none" w:sz="0" w:space="0" w:color="auto"/>
        <w:right w:val="none" w:sz="0" w:space="0" w:color="auto"/>
      </w:divBdr>
    </w:div>
    <w:div w:id="1771392940">
      <w:bodyDiv w:val="1"/>
      <w:marLeft w:val="0"/>
      <w:marRight w:val="0"/>
      <w:marTop w:val="0"/>
      <w:marBottom w:val="0"/>
      <w:divBdr>
        <w:top w:val="none" w:sz="0" w:space="0" w:color="auto"/>
        <w:left w:val="none" w:sz="0" w:space="0" w:color="auto"/>
        <w:bottom w:val="none" w:sz="0" w:space="0" w:color="auto"/>
        <w:right w:val="none" w:sz="0" w:space="0" w:color="auto"/>
      </w:divBdr>
    </w:div>
    <w:div w:id="1774932780">
      <w:bodyDiv w:val="1"/>
      <w:marLeft w:val="0"/>
      <w:marRight w:val="0"/>
      <w:marTop w:val="0"/>
      <w:marBottom w:val="0"/>
      <w:divBdr>
        <w:top w:val="none" w:sz="0" w:space="0" w:color="auto"/>
        <w:left w:val="none" w:sz="0" w:space="0" w:color="auto"/>
        <w:bottom w:val="none" w:sz="0" w:space="0" w:color="auto"/>
        <w:right w:val="none" w:sz="0" w:space="0" w:color="auto"/>
      </w:divBdr>
    </w:div>
    <w:div w:id="1776100074">
      <w:bodyDiv w:val="1"/>
      <w:marLeft w:val="0"/>
      <w:marRight w:val="0"/>
      <w:marTop w:val="0"/>
      <w:marBottom w:val="0"/>
      <w:divBdr>
        <w:top w:val="none" w:sz="0" w:space="0" w:color="auto"/>
        <w:left w:val="none" w:sz="0" w:space="0" w:color="auto"/>
        <w:bottom w:val="none" w:sz="0" w:space="0" w:color="auto"/>
        <w:right w:val="none" w:sz="0" w:space="0" w:color="auto"/>
      </w:divBdr>
    </w:div>
    <w:div w:id="1783766582">
      <w:bodyDiv w:val="1"/>
      <w:marLeft w:val="0"/>
      <w:marRight w:val="0"/>
      <w:marTop w:val="0"/>
      <w:marBottom w:val="0"/>
      <w:divBdr>
        <w:top w:val="none" w:sz="0" w:space="0" w:color="auto"/>
        <w:left w:val="none" w:sz="0" w:space="0" w:color="auto"/>
        <w:bottom w:val="none" w:sz="0" w:space="0" w:color="auto"/>
        <w:right w:val="none" w:sz="0" w:space="0" w:color="auto"/>
      </w:divBdr>
    </w:div>
    <w:div w:id="1785076239">
      <w:bodyDiv w:val="1"/>
      <w:marLeft w:val="0"/>
      <w:marRight w:val="0"/>
      <w:marTop w:val="0"/>
      <w:marBottom w:val="0"/>
      <w:divBdr>
        <w:top w:val="none" w:sz="0" w:space="0" w:color="auto"/>
        <w:left w:val="none" w:sz="0" w:space="0" w:color="auto"/>
        <w:bottom w:val="none" w:sz="0" w:space="0" w:color="auto"/>
        <w:right w:val="none" w:sz="0" w:space="0" w:color="auto"/>
      </w:divBdr>
    </w:div>
    <w:div w:id="1799108358">
      <w:bodyDiv w:val="1"/>
      <w:marLeft w:val="0"/>
      <w:marRight w:val="0"/>
      <w:marTop w:val="0"/>
      <w:marBottom w:val="0"/>
      <w:divBdr>
        <w:top w:val="none" w:sz="0" w:space="0" w:color="auto"/>
        <w:left w:val="none" w:sz="0" w:space="0" w:color="auto"/>
        <w:bottom w:val="none" w:sz="0" w:space="0" w:color="auto"/>
        <w:right w:val="none" w:sz="0" w:space="0" w:color="auto"/>
      </w:divBdr>
    </w:div>
    <w:div w:id="1802189520">
      <w:bodyDiv w:val="1"/>
      <w:marLeft w:val="0"/>
      <w:marRight w:val="0"/>
      <w:marTop w:val="0"/>
      <w:marBottom w:val="0"/>
      <w:divBdr>
        <w:top w:val="none" w:sz="0" w:space="0" w:color="auto"/>
        <w:left w:val="none" w:sz="0" w:space="0" w:color="auto"/>
        <w:bottom w:val="none" w:sz="0" w:space="0" w:color="auto"/>
        <w:right w:val="none" w:sz="0" w:space="0" w:color="auto"/>
      </w:divBdr>
    </w:div>
    <w:div w:id="1810826259">
      <w:bodyDiv w:val="1"/>
      <w:marLeft w:val="0"/>
      <w:marRight w:val="0"/>
      <w:marTop w:val="0"/>
      <w:marBottom w:val="0"/>
      <w:divBdr>
        <w:top w:val="none" w:sz="0" w:space="0" w:color="auto"/>
        <w:left w:val="none" w:sz="0" w:space="0" w:color="auto"/>
        <w:bottom w:val="none" w:sz="0" w:space="0" w:color="auto"/>
        <w:right w:val="none" w:sz="0" w:space="0" w:color="auto"/>
      </w:divBdr>
    </w:div>
    <w:div w:id="1812164806">
      <w:bodyDiv w:val="1"/>
      <w:marLeft w:val="0"/>
      <w:marRight w:val="0"/>
      <w:marTop w:val="0"/>
      <w:marBottom w:val="0"/>
      <w:divBdr>
        <w:top w:val="none" w:sz="0" w:space="0" w:color="auto"/>
        <w:left w:val="none" w:sz="0" w:space="0" w:color="auto"/>
        <w:bottom w:val="none" w:sz="0" w:space="0" w:color="auto"/>
        <w:right w:val="none" w:sz="0" w:space="0" w:color="auto"/>
      </w:divBdr>
    </w:div>
    <w:div w:id="1817642974">
      <w:bodyDiv w:val="1"/>
      <w:marLeft w:val="0"/>
      <w:marRight w:val="0"/>
      <w:marTop w:val="0"/>
      <w:marBottom w:val="0"/>
      <w:divBdr>
        <w:top w:val="none" w:sz="0" w:space="0" w:color="auto"/>
        <w:left w:val="none" w:sz="0" w:space="0" w:color="auto"/>
        <w:bottom w:val="none" w:sz="0" w:space="0" w:color="auto"/>
        <w:right w:val="none" w:sz="0" w:space="0" w:color="auto"/>
      </w:divBdr>
    </w:div>
    <w:div w:id="1820727399">
      <w:bodyDiv w:val="1"/>
      <w:marLeft w:val="0"/>
      <w:marRight w:val="0"/>
      <w:marTop w:val="0"/>
      <w:marBottom w:val="0"/>
      <w:divBdr>
        <w:top w:val="none" w:sz="0" w:space="0" w:color="auto"/>
        <w:left w:val="none" w:sz="0" w:space="0" w:color="auto"/>
        <w:bottom w:val="none" w:sz="0" w:space="0" w:color="auto"/>
        <w:right w:val="none" w:sz="0" w:space="0" w:color="auto"/>
      </w:divBdr>
    </w:div>
    <w:div w:id="1820927215">
      <w:bodyDiv w:val="1"/>
      <w:marLeft w:val="0"/>
      <w:marRight w:val="0"/>
      <w:marTop w:val="0"/>
      <w:marBottom w:val="0"/>
      <w:divBdr>
        <w:top w:val="none" w:sz="0" w:space="0" w:color="auto"/>
        <w:left w:val="none" w:sz="0" w:space="0" w:color="auto"/>
        <w:bottom w:val="none" w:sz="0" w:space="0" w:color="auto"/>
        <w:right w:val="none" w:sz="0" w:space="0" w:color="auto"/>
      </w:divBdr>
    </w:div>
    <w:div w:id="1822501214">
      <w:bodyDiv w:val="1"/>
      <w:marLeft w:val="0"/>
      <w:marRight w:val="0"/>
      <w:marTop w:val="0"/>
      <w:marBottom w:val="0"/>
      <w:divBdr>
        <w:top w:val="none" w:sz="0" w:space="0" w:color="auto"/>
        <w:left w:val="none" w:sz="0" w:space="0" w:color="auto"/>
        <w:bottom w:val="none" w:sz="0" w:space="0" w:color="auto"/>
        <w:right w:val="none" w:sz="0" w:space="0" w:color="auto"/>
      </w:divBdr>
    </w:div>
    <w:div w:id="1828785720">
      <w:bodyDiv w:val="1"/>
      <w:marLeft w:val="0"/>
      <w:marRight w:val="0"/>
      <w:marTop w:val="0"/>
      <w:marBottom w:val="0"/>
      <w:divBdr>
        <w:top w:val="none" w:sz="0" w:space="0" w:color="auto"/>
        <w:left w:val="none" w:sz="0" w:space="0" w:color="auto"/>
        <w:bottom w:val="none" w:sz="0" w:space="0" w:color="auto"/>
        <w:right w:val="none" w:sz="0" w:space="0" w:color="auto"/>
      </w:divBdr>
    </w:div>
    <w:div w:id="1830244999">
      <w:bodyDiv w:val="1"/>
      <w:marLeft w:val="0"/>
      <w:marRight w:val="0"/>
      <w:marTop w:val="0"/>
      <w:marBottom w:val="0"/>
      <w:divBdr>
        <w:top w:val="none" w:sz="0" w:space="0" w:color="auto"/>
        <w:left w:val="none" w:sz="0" w:space="0" w:color="auto"/>
        <w:bottom w:val="none" w:sz="0" w:space="0" w:color="auto"/>
        <w:right w:val="none" w:sz="0" w:space="0" w:color="auto"/>
      </w:divBdr>
    </w:div>
    <w:div w:id="1831216425">
      <w:bodyDiv w:val="1"/>
      <w:marLeft w:val="0"/>
      <w:marRight w:val="0"/>
      <w:marTop w:val="0"/>
      <w:marBottom w:val="0"/>
      <w:divBdr>
        <w:top w:val="none" w:sz="0" w:space="0" w:color="auto"/>
        <w:left w:val="none" w:sz="0" w:space="0" w:color="auto"/>
        <w:bottom w:val="none" w:sz="0" w:space="0" w:color="auto"/>
        <w:right w:val="none" w:sz="0" w:space="0" w:color="auto"/>
      </w:divBdr>
    </w:div>
    <w:div w:id="1835879038">
      <w:bodyDiv w:val="1"/>
      <w:marLeft w:val="0"/>
      <w:marRight w:val="0"/>
      <w:marTop w:val="0"/>
      <w:marBottom w:val="0"/>
      <w:divBdr>
        <w:top w:val="none" w:sz="0" w:space="0" w:color="auto"/>
        <w:left w:val="none" w:sz="0" w:space="0" w:color="auto"/>
        <w:bottom w:val="none" w:sz="0" w:space="0" w:color="auto"/>
        <w:right w:val="none" w:sz="0" w:space="0" w:color="auto"/>
      </w:divBdr>
    </w:div>
    <w:div w:id="1842086675">
      <w:bodyDiv w:val="1"/>
      <w:marLeft w:val="0"/>
      <w:marRight w:val="0"/>
      <w:marTop w:val="0"/>
      <w:marBottom w:val="0"/>
      <w:divBdr>
        <w:top w:val="none" w:sz="0" w:space="0" w:color="auto"/>
        <w:left w:val="none" w:sz="0" w:space="0" w:color="auto"/>
        <w:bottom w:val="none" w:sz="0" w:space="0" w:color="auto"/>
        <w:right w:val="none" w:sz="0" w:space="0" w:color="auto"/>
      </w:divBdr>
    </w:div>
    <w:div w:id="1848013500">
      <w:bodyDiv w:val="1"/>
      <w:marLeft w:val="0"/>
      <w:marRight w:val="0"/>
      <w:marTop w:val="0"/>
      <w:marBottom w:val="0"/>
      <w:divBdr>
        <w:top w:val="none" w:sz="0" w:space="0" w:color="auto"/>
        <w:left w:val="none" w:sz="0" w:space="0" w:color="auto"/>
        <w:bottom w:val="none" w:sz="0" w:space="0" w:color="auto"/>
        <w:right w:val="none" w:sz="0" w:space="0" w:color="auto"/>
      </w:divBdr>
    </w:div>
    <w:div w:id="1850096578">
      <w:bodyDiv w:val="1"/>
      <w:marLeft w:val="0"/>
      <w:marRight w:val="0"/>
      <w:marTop w:val="0"/>
      <w:marBottom w:val="0"/>
      <w:divBdr>
        <w:top w:val="none" w:sz="0" w:space="0" w:color="auto"/>
        <w:left w:val="none" w:sz="0" w:space="0" w:color="auto"/>
        <w:bottom w:val="none" w:sz="0" w:space="0" w:color="auto"/>
        <w:right w:val="none" w:sz="0" w:space="0" w:color="auto"/>
      </w:divBdr>
    </w:div>
    <w:div w:id="1858812901">
      <w:bodyDiv w:val="1"/>
      <w:marLeft w:val="0"/>
      <w:marRight w:val="0"/>
      <w:marTop w:val="0"/>
      <w:marBottom w:val="0"/>
      <w:divBdr>
        <w:top w:val="none" w:sz="0" w:space="0" w:color="auto"/>
        <w:left w:val="none" w:sz="0" w:space="0" w:color="auto"/>
        <w:bottom w:val="none" w:sz="0" w:space="0" w:color="auto"/>
        <w:right w:val="none" w:sz="0" w:space="0" w:color="auto"/>
      </w:divBdr>
    </w:div>
    <w:div w:id="1875073719">
      <w:bodyDiv w:val="1"/>
      <w:marLeft w:val="0"/>
      <w:marRight w:val="0"/>
      <w:marTop w:val="0"/>
      <w:marBottom w:val="0"/>
      <w:divBdr>
        <w:top w:val="none" w:sz="0" w:space="0" w:color="auto"/>
        <w:left w:val="none" w:sz="0" w:space="0" w:color="auto"/>
        <w:bottom w:val="none" w:sz="0" w:space="0" w:color="auto"/>
        <w:right w:val="none" w:sz="0" w:space="0" w:color="auto"/>
      </w:divBdr>
    </w:div>
    <w:div w:id="1891375870">
      <w:bodyDiv w:val="1"/>
      <w:marLeft w:val="0"/>
      <w:marRight w:val="0"/>
      <w:marTop w:val="0"/>
      <w:marBottom w:val="0"/>
      <w:divBdr>
        <w:top w:val="none" w:sz="0" w:space="0" w:color="auto"/>
        <w:left w:val="none" w:sz="0" w:space="0" w:color="auto"/>
        <w:bottom w:val="none" w:sz="0" w:space="0" w:color="auto"/>
        <w:right w:val="none" w:sz="0" w:space="0" w:color="auto"/>
      </w:divBdr>
    </w:div>
    <w:div w:id="1894582998">
      <w:bodyDiv w:val="1"/>
      <w:marLeft w:val="0"/>
      <w:marRight w:val="0"/>
      <w:marTop w:val="0"/>
      <w:marBottom w:val="0"/>
      <w:divBdr>
        <w:top w:val="none" w:sz="0" w:space="0" w:color="auto"/>
        <w:left w:val="none" w:sz="0" w:space="0" w:color="auto"/>
        <w:bottom w:val="none" w:sz="0" w:space="0" w:color="auto"/>
        <w:right w:val="none" w:sz="0" w:space="0" w:color="auto"/>
      </w:divBdr>
    </w:div>
    <w:div w:id="1903328355">
      <w:bodyDiv w:val="1"/>
      <w:marLeft w:val="0"/>
      <w:marRight w:val="0"/>
      <w:marTop w:val="0"/>
      <w:marBottom w:val="0"/>
      <w:divBdr>
        <w:top w:val="none" w:sz="0" w:space="0" w:color="auto"/>
        <w:left w:val="none" w:sz="0" w:space="0" w:color="auto"/>
        <w:bottom w:val="none" w:sz="0" w:space="0" w:color="auto"/>
        <w:right w:val="none" w:sz="0" w:space="0" w:color="auto"/>
      </w:divBdr>
    </w:div>
    <w:div w:id="1904100547">
      <w:bodyDiv w:val="1"/>
      <w:marLeft w:val="0"/>
      <w:marRight w:val="0"/>
      <w:marTop w:val="0"/>
      <w:marBottom w:val="0"/>
      <w:divBdr>
        <w:top w:val="none" w:sz="0" w:space="0" w:color="auto"/>
        <w:left w:val="none" w:sz="0" w:space="0" w:color="auto"/>
        <w:bottom w:val="none" w:sz="0" w:space="0" w:color="auto"/>
        <w:right w:val="none" w:sz="0" w:space="0" w:color="auto"/>
      </w:divBdr>
    </w:div>
    <w:div w:id="1905290582">
      <w:bodyDiv w:val="1"/>
      <w:marLeft w:val="0"/>
      <w:marRight w:val="0"/>
      <w:marTop w:val="0"/>
      <w:marBottom w:val="0"/>
      <w:divBdr>
        <w:top w:val="none" w:sz="0" w:space="0" w:color="auto"/>
        <w:left w:val="none" w:sz="0" w:space="0" w:color="auto"/>
        <w:bottom w:val="none" w:sz="0" w:space="0" w:color="auto"/>
        <w:right w:val="none" w:sz="0" w:space="0" w:color="auto"/>
      </w:divBdr>
    </w:div>
    <w:div w:id="1922716503">
      <w:bodyDiv w:val="1"/>
      <w:marLeft w:val="0"/>
      <w:marRight w:val="0"/>
      <w:marTop w:val="0"/>
      <w:marBottom w:val="0"/>
      <w:divBdr>
        <w:top w:val="none" w:sz="0" w:space="0" w:color="auto"/>
        <w:left w:val="none" w:sz="0" w:space="0" w:color="auto"/>
        <w:bottom w:val="none" w:sz="0" w:space="0" w:color="auto"/>
        <w:right w:val="none" w:sz="0" w:space="0" w:color="auto"/>
      </w:divBdr>
    </w:div>
    <w:div w:id="1935166641">
      <w:bodyDiv w:val="1"/>
      <w:marLeft w:val="0"/>
      <w:marRight w:val="0"/>
      <w:marTop w:val="0"/>
      <w:marBottom w:val="0"/>
      <w:divBdr>
        <w:top w:val="none" w:sz="0" w:space="0" w:color="auto"/>
        <w:left w:val="none" w:sz="0" w:space="0" w:color="auto"/>
        <w:bottom w:val="none" w:sz="0" w:space="0" w:color="auto"/>
        <w:right w:val="none" w:sz="0" w:space="0" w:color="auto"/>
      </w:divBdr>
    </w:div>
    <w:div w:id="1959751474">
      <w:bodyDiv w:val="1"/>
      <w:marLeft w:val="0"/>
      <w:marRight w:val="0"/>
      <w:marTop w:val="0"/>
      <w:marBottom w:val="0"/>
      <w:divBdr>
        <w:top w:val="none" w:sz="0" w:space="0" w:color="auto"/>
        <w:left w:val="none" w:sz="0" w:space="0" w:color="auto"/>
        <w:bottom w:val="none" w:sz="0" w:space="0" w:color="auto"/>
        <w:right w:val="none" w:sz="0" w:space="0" w:color="auto"/>
      </w:divBdr>
    </w:div>
    <w:div w:id="1962420614">
      <w:bodyDiv w:val="1"/>
      <w:marLeft w:val="0"/>
      <w:marRight w:val="0"/>
      <w:marTop w:val="0"/>
      <w:marBottom w:val="0"/>
      <w:divBdr>
        <w:top w:val="none" w:sz="0" w:space="0" w:color="auto"/>
        <w:left w:val="none" w:sz="0" w:space="0" w:color="auto"/>
        <w:bottom w:val="none" w:sz="0" w:space="0" w:color="auto"/>
        <w:right w:val="none" w:sz="0" w:space="0" w:color="auto"/>
      </w:divBdr>
    </w:div>
    <w:div w:id="1983926310">
      <w:bodyDiv w:val="1"/>
      <w:marLeft w:val="0"/>
      <w:marRight w:val="0"/>
      <w:marTop w:val="0"/>
      <w:marBottom w:val="0"/>
      <w:divBdr>
        <w:top w:val="none" w:sz="0" w:space="0" w:color="auto"/>
        <w:left w:val="none" w:sz="0" w:space="0" w:color="auto"/>
        <w:bottom w:val="none" w:sz="0" w:space="0" w:color="auto"/>
        <w:right w:val="none" w:sz="0" w:space="0" w:color="auto"/>
      </w:divBdr>
    </w:div>
    <w:div w:id="1987856119">
      <w:bodyDiv w:val="1"/>
      <w:marLeft w:val="0"/>
      <w:marRight w:val="0"/>
      <w:marTop w:val="0"/>
      <w:marBottom w:val="0"/>
      <w:divBdr>
        <w:top w:val="none" w:sz="0" w:space="0" w:color="auto"/>
        <w:left w:val="none" w:sz="0" w:space="0" w:color="auto"/>
        <w:bottom w:val="none" w:sz="0" w:space="0" w:color="auto"/>
        <w:right w:val="none" w:sz="0" w:space="0" w:color="auto"/>
      </w:divBdr>
    </w:div>
    <w:div w:id="1988705012">
      <w:bodyDiv w:val="1"/>
      <w:marLeft w:val="0"/>
      <w:marRight w:val="0"/>
      <w:marTop w:val="0"/>
      <w:marBottom w:val="0"/>
      <w:divBdr>
        <w:top w:val="none" w:sz="0" w:space="0" w:color="auto"/>
        <w:left w:val="none" w:sz="0" w:space="0" w:color="auto"/>
        <w:bottom w:val="none" w:sz="0" w:space="0" w:color="auto"/>
        <w:right w:val="none" w:sz="0" w:space="0" w:color="auto"/>
      </w:divBdr>
    </w:div>
    <w:div w:id="1993827846">
      <w:bodyDiv w:val="1"/>
      <w:marLeft w:val="0"/>
      <w:marRight w:val="0"/>
      <w:marTop w:val="0"/>
      <w:marBottom w:val="0"/>
      <w:divBdr>
        <w:top w:val="none" w:sz="0" w:space="0" w:color="auto"/>
        <w:left w:val="none" w:sz="0" w:space="0" w:color="auto"/>
        <w:bottom w:val="none" w:sz="0" w:space="0" w:color="auto"/>
        <w:right w:val="none" w:sz="0" w:space="0" w:color="auto"/>
      </w:divBdr>
    </w:div>
    <w:div w:id="2011711621">
      <w:bodyDiv w:val="1"/>
      <w:marLeft w:val="0"/>
      <w:marRight w:val="0"/>
      <w:marTop w:val="0"/>
      <w:marBottom w:val="0"/>
      <w:divBdr>
        <w:top w:val="none" w:sz="0" w:space="0" w:color="auto"/>
        <w:left w:val="none" w:sz="0" w:space="0" w:color="auto"/>
        <w:bottom w:val="none" w:sz="0" w:space="0" w:color="auto"/>
        <w:right w:val="none" w:sz="0" w:space="0" w:color="auto"/>
      </w:divBdr>
    </w:div>
    <w:div w:id="2029401549">
      <w:bodyDiv w:val="1"/>
      <w:marLeft w:val="0"/>
      <w:marRight w:val="0"/>
      <w:marTop w:val="0"/>
      <w:marBottom w:val="0"/>
      <w:divBdr>
        <w:top w:val="none" w:sz="0" w:space="0" w:color="auto"/>
        <w:left w:val="none" w:sz="0" w:space="0" w:color="auto"/>
        <w:bottom w:val="none" w:sz="0" w:space="0" w:color="auto"/>
        <w:right w:val="none" w:sz="0" w:space="0" w:color="auto"/>
      </w:divBdr>
    </w:div>
    <w:div w:id="2030639348">
      <w:bodyDiv w:val="1"/>
      <w:marLeft w:val="0"/>
      <w:marRight w:val="0"/>
      <w:marTop w:val="0"/>
      <w:marBottom w:val="0"/>
      <w:divBdr>
        <w:top w:val="none" w:sz="0" w:space="0" w:color="auto"/>
        <w:left w:val="none" w:sz="0" w:space="0" w:color="auto"/>
        <w:bottom w:val="none" w:sz="0" w:space="0" w:color="auto"/>
        <w:right w:val="none" w:sz="0" w:space="0" w:color="auto"/>
      </w:divBdr>
    </w:div>
    <w:div w:id="2034378347">
      <w:bodyDiv w:val="1"/>
      <w:marLeft w:val="0"/>
      <w:marRight w:val="0"/>
      <w:marTop w:val="0"/>
      <w:marBottom w:val="0"/>
      <w:divBdr>
        <w:top w:val="none" w:sz="0" w:space="0" w:color="auto"/>
        <w:left w:val="none" w:sz="0" w:space="0" w:color="auto"/>
        <w:bottom w:val="none" w:sz="0" w:space="0" w:color="auto"/>
        <w:right w:val="none" w:sz="0" w:space="0" w:color="auto"/>
      </w:divBdr>
    </w:div>
    <w:div w:id="2041347659">
      <w:bodyDiv w:val="1"/>
      <w:marLeft w:val="0"/>
      <w:marRight w:val="0"/>
      <w:marTop w:val="0"/>
      <w:marBottom w:val="0"/>
      <w:divBdr>
        <w:top w:val="none" w:sz="0" w:space="0" w:color="auto"/>
        <w:left w:val="none" w:sz="0" w:space="0" w:color="auto"/>
        <w:bottom w:val="none" w:sz="0" w:space="0" w:color="auto"/>
        <w:right w:val="none" w:sz="0" w:space="0" w:color="auto"/>
      </w:divBdr>
    </w:div>
    <w:div w:id="2043435690">
      <w:bodyDiv w:val="1"/>
      <w:marLeft w:val="0"/>
      <w:marRight w:val="0"/>
      <w:marTop w:val="0"/>
      <w:marBottom w:val="0"/>
      <w:divBdr>
        <w:top w:val="none" w:sz="0" w:space="0" w:color="auto"/>
        <w:left w:val="none" w:sz="0" w:space="0" w:color="auto"/>
        <w:bottom w:val="none" w:sz="0" w:space="0" w:color="auto"/>
        <w:right w:val="none" w:sz="0" w:space="0" w:color="auto"/>
      </w:divBdr>
    </w:div>
    <w:div w:id="2045667912">
      <w:bodyDiv w:val="1"/>
      <w:marLeft w:val="0"/>
      <w:marRight w:val="0"/>
      <w:marTop w:val="0"/>
      <w:marBottom w:val="0"/>
      <w:divBdr>
        <w:top w:val="none" w:sz="0" w:space="0" w:color="auto"/>
        <w:left w:val="none" w:sz="0" w:space="0" w:color="auto"/>
        <w:bottom w:val="none" w:sz="0" w:space="0" w:color="auto"/>
        <w:right w:val="none" w:sz="0" w:space="0" w:color="auto"/>
      </w:divBdr>
    </w:div>
    <w:div w:id="2046179300">
      <w:bodyDiv w:val="1"/>
      <w:marLeft w:val="0"/>
      <w:marRight w:val="0"/>
      <w:marTop w:val="0"/>
      <w:marBottom w:val="0"/>
      <w:divBdr>
        <w:top w:val="none" w:sz="0" w:space="0" w:color="auto"/>
        <w:left w:val="none" w:sz="0" w:space="0" w:color="auto"/>
        <w:bottom w:val="none" w:sz="0" w:space="0" w:color="auto"/>
        <w:right w:val="none" w:sz="0" w:space="0" w:color="auto"/>
      </w:divBdr>
    </w:div>
    <w:div w:id="2053113480">
      <w:bodyDiv w:val="1"/>
      <w:marLeft w:val="0"/>
      <w:marRight w:val="0"/>
      <w:marTop w:val="0"/>
      <w:marBottom w:val="0"/>
      <w:divBdr>
        <w:top w:val="none" w:sz="0" w:space="0" w:color="auto"/>
        <w:left w:val="none" w:sz="0" w:space="0" w:color="auto"/>
        <w:bottom w:val="none" w:sz="0" w:space="0" w:color="auto"/>
        <w:right w:val="none" w:sz="0" w:space="0" w:color="auto"/>
      </w:divBdr>
    </w:div>
    <w:div w:id="2069382117">
      <w:bodyDiv w:val="1"/>
      <w:marLeft w:val="0"/>
      <w:marRight w:val="0"/>
      <w:marTop w:val="0"/>
      <w:marBottom w:val="0"/>
      <w:divBdr>
        <w:top w:val="none" w:sz="0" w:space="0" w:color="auto"/>
        <w:left w:val="none" w:sz="0" w:space="0" w:color="auto"/>
        <w:bottom w:val="none" w:sz="0" w:space="0" w:color="auto"/>
        <w:right w:val="none" w:sz="0" w:space="0" w:color="auto"/>
      </w:divBdr>
    </w:div>
    <w:div w:id="2073771393">
      <w:bodyDiv w:val="1"/>
      <w:marLeft w:val="0"/>
      <w:marRight w:val="0"/>
      <w:marTop w:val="0"/>
      <w:marBottom w:val="0"/>
      <w:divBdr>
        <w:top w:val="none" w:sz="0" w:space="0" w:color="auto"/>
        <w:left w:val="none" w:sz="0" w:space="0" w:color="auto"/>
        <w:bottom w:val="none" w:sz="0" w:space="0" w:color="auto"/>
        <w:right w:val="none" w:sz="0" w:space="0" w:color="auto"/>
      </w:divBdr>
    </w:div>
    <w:div w:id="2108504456">
      <w:bodyDiv w:val="1"/>
      <w:marLeft w:val="0"/>
      <w:marRight w:val="0"/>
      <w:marTop w:val="0"/>
      <w:marBottom w:val="0"/>
      <w:divBdr>
        <w:top w:val="none" w:sz="0" w:space="0" w:color="auto"/>
        <w:left w:val="none" w:sz="0" w:space="0" w:color="auto"/>
        <w:bottom w:val="none" w:sz="0" w:space="0" w:color="auto"/>
        <w:right w:val="none" w:sz="0" w:space="0" w:color="auto"/>
      </w:divBdr>
    </w:div>
    <w:div w:id="2111703840">
      <w:bodyDiv w:val="1"/>
      <w:marLeft w:val="0"/>
      <w:marRight w:val="0"/>
      <w:marTop w:val="0"/>
      <w:marBottom w:val="0"/>
      <w:divBdr>
        <w:top w:val="none" w:sz="0" w:space="0" w:color="auto"/>
        <w:left w:val="none" w:sz="0" w:space="0" w:color="auto"/>
        <w:bottom w:val="none" w:sz="0" w:space="0" w:color="auto"/>
        <w:right w:val="none" w:sz="0" w:space="0" w:color="auto"/>
      </w:divBdr>
    </w:div>
    <w:div w:id="2114741119">
      <w:bodyDiv w:val="1"/>
      <w:marLeft w:val="0"/>
      <w:marRight w:val="0"/>
      <w:marTop w:val="0"/>
      <w:marBottom w:val="0"/>
      <w:divBdr>
        <w:top w:val="none" w:sz="0" w:space="0" w:color="auto"/>
        <w:left w:val="none" w:sz="0" w:space="0" w:color="auto"/>
        <w:bottom w:val="none" w:sz="0" w:space="0" w:color="auto"/>
        <w:right w:val="none" w:sz="0" w:space="0" w:color="auto"/>
      </w:divBdr>
    </w:div>
    <w:div w:id="2115243864">
      <w:bodyDiv w:val="1"/>
      <w:marLeft w:val="0"/>
      <w:marRight w:val="0"/>
      <w:marTop w:val="0"/>
      <w:marBottom w:val="0"/>
      <w:divBdr>
        <w:top w:val="none" w:sz="0" w:space="0" w:color="auto"/>
        <w:left w:val="none" w:sz="0" w:space="0" w:color="auto"/>
        <w:bottom w:val="none" w:sz="0" w:space="0" w:color="auto"/>
        <w:right w:val="none" w:sz="0" w:space="0" w:color="auto"/>
      </w:divBdr>
    </w:div>
    <w:div w:id="21473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5CD2-3C71-4FB3-B6E2-6048EDEC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6888</Words>
  <Characters>39267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MAJIC: Mapping Alaska’s Justice InterChanges</vt:lpstr>
    </vt:vector>
  </TitlesOfParts>
  <Company>DEPARTMENT OF PUBLIC SAFETY</Company>
  <LinksUpToDate>false</LinksUpToDate>
  <CharactersWithSpaces>46063</CharactersWithSpaces>
  <SharedDoc>false</SharedDoc>
  <HLinks>
    <vt:vector size="216" baseType="variant">
      <vt:variant>
        <vt:i4>2490479</vt:i4>
      </vt:variant>
      <vt:variant>
        <vt:i4>216</vt:i4>
      </vt:variant>
      <vt:variant>
        <vt:i4>0</vt:i4>
      </vt:variant>
      <vt:variant>
        <vt:i4>5</vt:i4>
      </vt:variant>
      <vt:variant>
        <vt:lpwstr>http://www.akmajic.org/</vt:lpwstr>
      </vt:variant>
      <vt:variant>
        <vt:lpwstr/>
      </vt:variant>
      <vt:variant>
        <vt:i4>458824</vt:i4>
      </vt:variant>
      <vt:variant>
        <vt:i4>213</vt:i4>
      </vt:variant>
      <vt:variant>
        <vt:i4>0</vt:i4>
      </vt:variant>
      <vt:variant>
        <vt:i4>5</vt:i4>
      </vt:variant>
      <vt:variant>
        <vt:lpwstr>http://www.courts.alaska.gov/adbulls/ab83.pdf</vt:lpwstr>
      </vt:variant>
      <vt:variant>
        <vt:lpwstr/>
      </vt:variant>
      <vt:variant>
        <vt:i4>1966095</vt:i4>
      </vt:variant>
      <vt:variant>
        <vt:i4>210</vt:i4>
      </vt:variant>
      <vt:variant>
        <vt:i4>0</vt:i4>
      </vt:variant>
      <vt:variant>
        <vt:i4>5</vt:i4>
      </vt:variant>
      <vt:variant>
        <vt:lpwstr>http://courts.alaska.gov/sco/sco1797.pdf</vt:lpwstr>
      </vt:variant>
      <vt:variant>
        <vt:lpwstr/>
      </vt:variant>
      <vt:variant>
        <vt:i4>458824</vt:i4>
      </vt:variant>
      <vt:variant>
        <vt:i4>207</vt:i4>
      </vt:variant>
      <vt:variant>
        <vt:i4>0</vt:i4>
      </vt:variant>
      <vt:variant>
        <vt:i4>5</vt:i4>
      </vt:variant>
      <vt:variant>
        <vt:lpwstr>http://www.courts.alaska.gov/adbulls/ab83.pdf</vt:lpwstr>
      </vt:variant>
      <vt:variant>
        <vt:lpwstr/>
      </vt:variant>
      <vt:variant>
        <vt:i4>1966095</vt:i4>
      </vt:variant>
      <vt:variant>
        <vt:i4>204</vt:i4>
      </vt:variant>
      <vt:variant>
        <vt:i4>0</vt:i4>
      </vt:variant>
      <vt:variant>
        <vt:i4>5</vt:i4>
      </vt:variant>
      <vt:variant>
        <vt:lpwstr>http://courts.alaska.gov/sco/sco1797.pdf</vt:lpwstr>
      </vt:variant>
      <vt:variant>
        <vt:lpwstr/>
      </vt:variant>
      <vt:variant>
        <vt:i4>917517</vt:i4>
      </vt:variant>
      <vt:variant>
        <vt:i4>177</vt:i4>
      </vt:variant>
      <vt:variant>
        <vt:i4>0</vt:i4>
      </vt:variant>
      <vt:variant>
        <vt:i4>5</vt:i4>
      </vt:variant>
      <vt:variant>
        <vt:lpwstr>http://www.nga.org/cms/center.htm</vt:lpwstr>
      </vt:variant>
      <vt:variant>
        <vt:lpwstr/>
      </vt:variant>
      <vt:variant>
        <vt:i4>458780</vt:i4>
      </vt:variant>
      <vt:variant>
        <vt:i4>168</vt:i4>
      </vt:variant>
      <vt:variant>
        <vt:i4>0</vt:i4>
      </vt:variant>
      <vt:variant>
        <vt:i4>5</vt:i4>
      </vt:variant>
      <vt:variant>
        <vt:lpwstr>http://hss.state.ak.us/dbh/AKAIMS/default.htm</vt:lpwstr>
      </vt:variant>
      <vt:variant>
        <vt:lpwstr/>
      </vt:variant>
      <vt:variant>
        <vt:i4>5242974</vt:i4>
      </vt:variant>
      <vt:variant>
        <vt:i4>165</vt:i4>
      </vt:variant>
      <vt:variant>
        <vt:i4>0</vt:i4>
      </vt:variant>
      <vt:variant>
        <vt:i4>5</vt:i4>
      </vt:variant>
      <vt:variant>
        <vt:lpwstr>http://www.nij.gov/about/welcome.htm</vt:lpwstr>
      </vt:variant>
      <vt:variant>
        <vt:lpwstr/>
      </vt:variant>
      <vt:variant>
        <vt:i4>2097265</vt:i4>
      </vt:variant>
      <vt:variant>
        <vt:i4>162</vt:i4>
      </vt:variant>
      <vt:variant>
        <vt:i4>0</vt:i4>
      </vt:variant>
      <vt:variant>
        <vt:i4>5</vt:i4>
      </vt:variant>
      <vt:variant>
        <vt:lpwstr>http://www.aleiss.org/home.htm</vt:lpwstr>
      </vt:variant>
      <vt:variant>
        <vt:lpwstr/>
      </vt:variant>
      <vt:variant>
        <vt:i4>5505029</vt:i4>
      </vt:variant>
      <vt:variant>
        <vt:i4>159</vt:i4>
      </vt:variant>
      <vt:variant>
        <vt:i4>0</vt:i4>
      </vt:variant>
      <vt:variant>
        <vt:i4>5</vt:i4>
      </vt:variant>
      <vt:variant>
        <vt:lpwstr>http://www.justnet.org/alaska/Pages/Home.aspx</vt:lpwstr>
      </vt:variant>
      <vt:variant>
        <vt:lpwstr/>
      </vt:variant>
      <vt:variant>
        <vt:i4>1900605</vt:i4>
      </vt:variant>
      <vt:variant>
        <vt:i4>152</vt:i4>
      </vt:variant>
      <vt:variant>
        <vt:i4>0</vt:i4>
      </vt:variant>
      <vt:variant>
        <vt:i4>5</vt:i4>
      </vt:variant>
      <vt:variant>
        <vt:lpwstr/>
      </vt:variant>
      <vt:variant>
        <vt:lpwstr>_Toc359936406</vt:lpwstr>
      </vt:variant>
      <vt:variant>
        <vt:i4>1900605</vt:i4>
      </vt:variant>
      <vt:variant>
        <vt:i4>146</vt:i4>
      </vt:variant>
      <vt:variant>
        <vt:i4>0</vt:i4>
      </vt:variant>
      <vt:variant>
        <vt:i4>5</vt:i4>
      </vt:variant>
      <vt:variant>
        <vt:lpwstr/>
      </vt:variant>
      <vt:variant>
        <vt:lpwstr>_Toc359936405</vt:lpwstr>
      </vt:variant>
      <vt:variant>
        <vt:i4>1900605</vt:i4>
      </vt:variant>
      <vt:variant>
        <vt:i4>140</vt:i4>
      </vt:variant>
      <vt:variant>
        <vt:i4>0</vt:i4>
      </vt:variant>
      <vt:variant>
        <vt:i4>5</vt:i4>
      </vt:variant>
      <vt:variant>
        <vt:lpwstr/>
      </vt:variant>
      <vt:variant>
        <vt:lpwstr>_Toc359936404</vt:lpwstr>
      </vt:variant>
      <vt:variant>
        <vt:i4>1900605</vt:i4>
      </vt:variant>
      <vt:variant>
        <vt:i4>134</vt:i4>
      </vt:variant>
      <vt:variant>
        <vt:i4>0</vt:i4>
      </vt:variant>
      <vt:variant>
        <vt:i4>5</vt:i4>
      </vt:variant>
      <vt:variant>
        <vt:lpwstr/>
      </vt:variant>
      <vt:variant>
        <vt:lpwstr>_Toc359936403</vt:lpwstr>
      </vt:variant>
      <vt:variant>
        <vt:i4>1900605</vt:i4>
      </vt:variant>
      <vt:variant>
        <vt:i4>128</vt:i4>
      </vt:variant>
      <vt:variant>
        <vt:i4>0</vt:i4>
      </vt:variant>
      <vt:variant>
        <vt:i4>5</vt:i4>
      </vt:variant>
      <vt:variant>
        <vt:lpwstr/>
      </vt:variant>
      <vt:variant>
        <vt:lpwstr>_Toc359936402</vt:lpwstr>
      </vt:variant>
      <vt:variant>
        <vt:i4>1900605</vt:i4>
      </vt:variant>
      <vt:variant>
        <vt:i4>122</vt:i4>
      </vt:variant>
      <vt:variant>
        <vt:i4>0</vt:i4>
      </vt:variant>
      <vt:variant>
        <vt:i4>5</vt:i4>
      </vt:variant>
      <vt:variant>
        <vt:lpwstr/>
      </vt:variant>
      <vt:variant>
        <vt:lpwstr>_Toc359936401</vt:lpwstr>
      </vt:variant>
      <vt:variant>
        <vt:i4>1900605</vt:i4>
      </vt:variant>
      <vt:variant>
        <vt:i4>116</vt:i4>
      </vt:variant>
      <vt:variant>
        <vt:i4>0</vt:i4>
      </vt:variant>
      <vt:variant>
        <vt:i4>5</vt:i4>
      </vt:variant>
      <vt:variant>
        <vt:lpwstr/>
      </vt:variant>
      <vt:variant>
        <vt:lpwstr>_Toc359936400</vt:lpwstr>
      </vt:variant>
      <vt:variant>
        <vt:i4>1310778</vt:i4>
      </vt:variant>
      <vt:variant>
        <vt:i4>110</vt:i4>
      </vt:variant>
      <vt:variant>
        <vt:i4>0</vt:i4>
      </vt:variant>
      <vt:variant>
        <vt:i4>5</vt:i4>
      </vt:variant>
      <vt:variant>
        <vt:lpwstr/>
      </vt:variant>
      <vt:variant>
        <vt:lpwstr>_Toc359936399</vt:lpwstr>
      </vt:variant>
      <vt:variant>
        <vt:i4>1310778</vt:i4>
      </vt:variant>
      <vt:variant>
        <vt:i4>104</vt:i4>
      </vt:variant>
      <vt:variant>
        <vt:i4>0</vt:i4>
      </vt:variant>
      <vt:variant>
        <vt:i4>5</vt:i4>
      </vt:variant>
      <vt:variant>
        <vt:lpwstr/>
      </vt:variant>
      <vt:variant>
        <vt:lpwstr>_Toc359936398</vt:lpwstr>
      </vt:variant>
      <vt:variant>
        <vt:i4>1310778</vt:i4>
      </vt:variant>
      <vt:variant>
        <vt:i4>98</vt:i4>
      </vt:variant>
      <vt:variant>
        <vt:i4>0</vt:i4>
      </vt:variant>
      <vt:variant>
        <vt:i4>5</vt:i4>
      </vt:variant>
      <vt:variant>
        <vt:lpwstr/>
      </vt:variant>
      <vt:variant>
        <vt:lpwstr>_Toc359936397</vt:lpwstr>
      </vt:variant>
      <vt:variant>
        <vt:i4>1310778</vt:i4>
      </vt:variant>
      <vt:variant>
        <vt:i4>92</vt:i4>
      </vt:variant>
      <vt:variant>
        <vt:i4>0</vt:i4>
      </vt:variant>
      <vt:variant>
        <vt:i4>5</vt:i4>
      </vt:variant>
      <vt:variant>
        <vt:lpwstr/>
      </vt:variant>
      <vt:variant>
        <vt:lpwstr>_Toc359936396</vt:lpwstr>
      </vt:variant>
      <vt:variant>
        <vt:i4>1310778</vt:i4>
      </vt:variant>
      <vt:variant>
        <vt:i4>86</vt:i4>
      </vt:variant>
      <vt:variant>
        <vt:i4>0</vt:i4>
      </vt:variant>
      <vt:variant>
        <vt:i4>5</vt:i4>
      </vt:variant>
      <vt:variant>
        <vt:lpwstr/>
      </vt:variant>
      <vt:variant>
        <vt:lpwstr>_Toc359936395</vt:lpwstr>
      </vt:variant>
      <vt:variant>
        <vt:i4>1310778</vt:i4>
      </vt:variant>
      <vt:variant>
        <vt:i4>80</vt:i4>
      </vt:variant>
      <vt:variant>
        <vt:i4>0</vt:i4>
      </vt:variant>
      <vt:variant>
        <vt:i4>5</vt:i4>
      </vt:variant>
      <vt:variant>
        <vt:lpwstr/>
      </vt:variant>
      <vt:variant>
        <vt:lpwstr>_Toc359936394</vt:lpwstr>
      </vt:variant>
      <vt:variant>
        <vt:i4>1310778</vt:i4>
      </vt:variant>
      <vt:variant>
        <vt:i4>74</vt:i4>
      </vt:variant>
      <vt:variant>
        <vt:i4>0</vt:i4>
      </vt:variant>
      <vt:variant>
        <vt:i4>5</vt:i4>
      </vt:variant>
      <vt:variant>
        <vt:lpwstr/>
      </vt:variant>
      <vt:variant>
        <vt:lpwstr>_Toc359936393</vt:lpwstr>
      </vt:variant>
      <vt:variant>
        <vt:i4>1310778</vt:i4>
      </vt:variant>
      <vt:variant>
        <vt:i4>68</vt:i4>
      </vt:variant>
      <vt:variant>
        <vt:i4>0</vt:i4>
      </vt:variant>
      <vt:variant>
        <vt:i4>5</vt:i4>
      </vt:variant>
      <vt:variant>
        <vt:lpwstr/>
      </vt:variant>
      <vt:variant>
        <vt:lpwstr>_Toc359936392</vt:lpwstr>
      </vt:variant>
      <vt:variant>
        <vt:i4>1310778</vt:i4>
      </vt:variant>
      <vt:variant>
        <vt:i4>62</vt:i4>
      </vt:variant>
      <vt:variant>
        <vt:i4>0</vt:i4>
      </vt:variant>
      <vt:variant>
        <vt:i4>5</vt:i4>
      </vt:variant>
      <vt:variant>
        <vt:lpwstr/>
      </vt:variant>
      <vt:variant>
        <vt:lpwstr>_Toc359936391</vt:lpwstr>
      </vt:variant>
      <vt:variant>
        <vt:i4>1310778</vt:i4>
      </vt:variant>
      <vt:variant>
        <vt:i4>56</vt:i4>
      </vt:variant>
      <vt:variant>
        <vt:i4>0</vt:i4>
      </vt:variant>
      <vt:variant>
        <vt:i4>5</vt:i4>
      </vt:variant>
      <vt:variant>
        <vt:lpwstr/>
      </vt:variant>
      <vt:variant>
        <vt:lpwstr>_Toc359936390</vt:lpwstr>
      </vt:variant>
      <vt:variant>
        <vt:i4>1376314</vt:i4>
      </vt:variant>
      <vt:variant>
        <vt:i4>50</vt:i4>
      </vt:variant>
      <vt:variant>
        <vt:i4>0</vt:i4>
      </vt:variant>
      <vt:variant>
        <vt:i4>5</vt:i4>
      </vt:variant>
      <vt:variant>
        <vt:lpwstr/>
      </vt:variant>
      <vt:variant>
        <vt:lpwstr>_Toc359936389</vt:lpwstr>
      </vt:variant>
      <vt:variant>
        <vt:i4>1376314</vt:i4>
      </vt:variant>
      <vt:variant>
        <vt:i4>44</vt:i4>
      </vt:variant>
      <vt:variant>
        <vt:i4>0</vt:i4>
      </vt:variant>
      <vt:variant>
        <vt:i4>5</vt:i4>
      </vt:variant>
      <vt:variant>
        <vt:lpwstr/>
      </vt:variant>
      <vt:variant>
        <vt:lpwstr>_Toc359936388</vt:lpwstr>
      </vt:variant>
      <vt:variant>
        <vt:i4>1376314</vt:i4>
      </vt:variant>
      <vt:variant>
        <vt:i4>38</vt:i4>
      </vt:variant>
      <vt:variant>
        <vt:i4>0</vt:i4>
      </vt:variant>
      <vt:variant>
        <vt:i4>5</vt:i4>
      </vt:variant>
      <vt:variant>
        <vt:lpwstr/>
      </vt:variant>
      <vt:variant>
        <vt:lpwstr>_Toc359936387</vt:lpwstr>
      </vt:variant>
      <vt:variant>
        <vt:i4>1376314</vt:i4>
      </vt:variant>
      <vt:variant>
        <vt:i4>32</vt:i4>
      </vt:variant>
      <vt:variant>
        <vt:i4>0</vt:i4>
      </vt:variant>
      <vt:variant>
        <vt:i4>5</vt:i4>
      </vt:variant>
      <vt:variant>
        <vt:lpwstr/>
      </vt:variant>
      <vt:variant>
        <vt:lpwstr>_Toc359936386</vt:lpwstr>
      </vt:variant>
      <vt:variant>
        <vt:i4>1376314</vt:i4>
      </vt:variant>
      <vt:variant>
        <vt:i4>26</vt:i4>
      </vt:variant>
      <vt:variant>
        <vt:i4>0</vt:i4>
      </vt:variant>
      <vt:variant>
        <vt:i4>5</vt:i4>
      </vt:variant>
      <vt:variant>
        <vt:lpwstr/>
      </vt:variant>
      <vt:variant>
        <vt:lpwstr>_Toc359936385</vt:lpwstr>
      </vt:variant>
      <vt:variant>
        <vt:i4>1376314</vt:i4>
      </vt:variant>
      <vt:variant>
        <vt:i4>20</vt:i4>
      </vt:variant>
      <vt:variant>
        <vt:i4>0</vt:i4>
      </vt:variant>
      <vt:variant>
        <vt:i4>5</vt:i4>
      </vt:variant>
      <vt:variant>
        <vt:lpwstr/>
      </vt:variant>
      <vt:variant>
        <vt:lpwstr>_Toc359936384</vt:lpwstr>
      </vt:variant>
      <vt:variant>
        <vt:i4>1376314</vt:i4>
      </vt:variant>
      <vt:variant>
        <vt:i4>14</vt:i4>
      </vt:variant>
      <vt:variant>
        <vt:i4>0</vt:i4>
      </vt:variant>
      <vt:variant>
        <vt:i4>5</vt:i4>
      </vt:variant>
      <vt:variant>
        <vt:lpwstr/>
      </vt:variant>
      <vt:variant>
        <vt:lpwstr>_Toc359936383</vt:lpwstr>
      </vt:variant>
      <vt:variant>
        <vt:i4>1376314</vt:i4>
      </vt:variant>
      <vt:variant>
        <vt:i4>8</vt:i4>
      </vt:variant>
      <vt:variant>
        <vt:i4>0</vt:i4>
      </vt:variant>
      <vt:variant>
        <vt:i4>5</vt:i4>
      </vt:variant>
      <vt:variant>
        <vt:lpwstr/>
      </vt:variant>
      <vt:variant>
        <vt:lpwstr>_Toc359936382</vt:lpwstr>
      </vt:variant>
      <vt:variant>
        <vt:i4>1376314</vt:i4>
      </vt:variant>
      <vt:variant>
        <vt:i4>2</vt:i4>
      </vt:variant>
      <vt:variant>
        <vt:i4>0</vt:i4>
      </vt:variant>
      <vt:variant>
        <vt:i4>5</vt:i4>
      </vt:variant>
      <vt:variant>
        <vt:lpwstr/>
      </vt:variant>
      <vt:variant>
        <vt:lpwstr>_Toc359936381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MAJIC: Mapping Alaska’s Justice InterChanges</dc:title>
  <dc:subject/>
  <dc:creator>STATE OF ALASKA</dc:creator>
  <cp:keywords/>
  <cp:lastModifiedBy>Helen Sharratt</cp:lastModifiedBy>
  <cp:revision>2</cp:revision>
  <cp:lastPrinted>2013-07-05T17:18:00Z</cp:lastPrinted>
  <dcterms:created xsi:type="dcterms:W3CDTF">2021-12-10T21:36:00Z</dcterms:created>
  <dcterms:modified xsi:type="dcterms:W3CDTF">2021-12-10T21:36:00Z</dcterms:modified>
</cp:coreProperties>
</file>